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6BAE5" w14:textId="77777777" w:rsidR="0089523B" w:rsidRPr="00476BE0" w:rsidRDefault="0089523B" w:rsidP="00FA551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79CE472" w14:textId="77B34FF1" w:rsidR="0089523B" w:rsidRPr="001C69BE" w:rsidRDefault="00FE70DB" w:rsidP="00FA551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76BE0">
        <w:rPr>
          <w:rFonts w:ascii="Times New Roman" w:eastAsia="Times New Roman" w:hAnsi="Times New Roman" w:cs="Times New Roman"/>
          <w:b/>
          <w:sz w:val="28"/>
          <w:szCs w:val="28"/>
          <w:lang w:eastAsia="ru-RU"/>
        </w:rPr>
        <w:t xml:space="preserve">ДОГОВОР </w:t>
      </w:r>
      <w:r w:rsidR="0089523B" w:rsidRPr="00476BE0">
        <w:rPr>
          <w:rFonts w:ascii="Times New Roman" w:eastAsia="Times New Roman" w:hAnsi="Times New Roman" w:cs="Times New Roman"/>
          <w:b/>
          <w:caps/>
          <w:sz w:val="28"/>
          <w:szCs w:val="28"/>
          <w:lang w:eastAsia="ru-RU"/>
        </w:rPr>
        <w:t>№</w:t>
      </w:r>
      <w:r w:rsidR="0089523B" w:rsidRPr="00476BE0">
        <w:rPr>
          <w:rFonts w:ascii="Times New Roman" w:eastAsia="Times New Roman" w:hAnsi="Times New Roman" w:cs="Times New Roman"/>
          <w:b/>
          <w:sz w:val="28"/>
          <w:szCs w:val="28"/>
          <w:lang w:eastAsia="ru-RU"/>
        </w:rPr>
        <w:t xml:space="preserve"> </w:t>
      </w:r>
      <w:r w:rsidR="00476BE0" w:rsidRPr="00476BE0">
        <w:rPr>
          <w:rFonts w:ascii="Times New Roman" w:eastAsia="Times New Roman" w:hAnsi="Times New Roman" w:cs="Times New Roman"/>
          <w:b/>
          <w:sz w:val="28"/>
          <w:szCs w:val="28"/>
          <w:lang w:eastAsia="ru-RU"/>
        </w:rPr>
        <w:t>___________________</w:t>
      </w:r>
    </w:p>
    <w:p w14:paraId="78F4A9A0" w14:textId="23BFBF4C" w:rsidR="003A099B" w:rsidRPr="001C69BE" w:rsidRDefault="0015374D" w:rsidP="00FA5518">
      <w:pPr>
        <w:widowControl w:val="0"/>
        <w:spacing w:after="0" w:line="240" w:lineRule="auto"/>
        <w:jc w:val="center"/>
        <w:rPr>
          <w:rFonts w:ascii="Times New Roman" w:eastAsia="Times New Roman" w:hAnsi="Times New Roman" w:cs="Times New Roman"/>
          <w:b/>
          <w:color w:val="00000A"/>
          <w:sz w:val="28"/>
          <w:szCs w:val="28"/>
        </w:rPr>
      </w:pPr>
      <w:bookmarkStart w:id="0" w:name="Par688"/>
      <w:bookmarkEnd w:id="0"/>
      <w:r w:rsidRPr="001C69BE">
        <w:rPr>
          <w:rFonts w:ascii="Times New Roman" w:eastAsia="Times New Roman" w:hAnsi="Times New Roman" w:cs="Times New Roman"/>
          <w:b/>
          <w:color w:val="00000A"/>
          <w:sz w:val="28"/>
          <w:szCs w:val="28"/>
        </w:rPr>
        <w:t>возмездного оказания услуг</w:t>
      </w:r>
      <w:r w:rsidR="00AA785C" w:rsidRPr="001C69BE">
        <w:rPr>
          <w:rFonts w:ascii="Times New Roman" w:eastAsia="Times New Roman" w:hAnsi="Times New Roman" w:cs="Times New Roman"/>
          <w:b/>
          <w:color w:val="00000A"/>
          <w:sz w:val="28"/>
          <w:szCs w:val="28"/>
        </w:rPr>
        <w:t xml:space="preserve"> для нужд Автономной некоммерческой организации «Учебно-методический центр военно-патриотического воспитания молодежи «Авангард»</w:t>
      </w:r>
    </w:p>
    <w:p w14:paraId="5D1C5283" w14:textId="77777777" w:rsidR="00B21296" w:rsidRPr="001C69BE" w:rsidRDefault="00B21296" w:rsidP="00FA5518">
      <w:pPr>
        <w:widowControl w:val="0"/>
        <w:spacing w:after="0" w:line="240" w:lineRule="auto"/>
        <w:jc w:val="center"/>
        <w:rPr>
          <w:rFonts w:ascii="Times New Roman" w:eastAsia="Times New Roman" w:hAnsi="Times New Roman" w:cs="Times New Roman"/>
          <w:color w:val="00000A"/>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E70DB" w:rsidRPr="001C69BE" w14:paraId="20772592" w14:textId="77777777" w:rsidTr="002273AE">
        <w:tc>
          <w:tcPr>
            <w:tcW w:w="5068" w:type="dxa"/>
          </w:tcPr>
          <w:p w14:paraId="2296614E" w14:textId="77777777" w:rsidR="00FE70DB" w:rsidRPr="001C69BE" w:rsidRDefault="00FE70DB" w:rsidP="00FA5518">
            <w:pPr>
              <w:jc w:val="both"/>
              <w:rPr>
                <w:rFonts w:ascii="Times New Roman" w:hAnsi="Times New Roman" w:cs="Times New Roman"/>
                <w:sz w:val="28"/>
                <w:szCs w:val="28"/>
              </w:rPr>
            </w:pPr>
            <w:r w:rsidRPr="001C69BE">
              <w:rPr>
                <w:rFonts w:ascii="Times New Roman" w:hAnsi="Times New Roman" w:cs="Times New Roman"/>
                <w:color w:val="000000"/>
                <w:sz w:val="28"/>
                <w:szCs w:val="28"/>
              </w:rPr>
              <w:t>Московская область</w:t>
            </w:r>
            <w:r w:rsidR="000C3BD5" w:rsidRPr="001C69BE">
              <w:rPr>
                <w:rFonts w:ascii="Times New Roman" w:hAnsi="Times New Roman" w:cs="Times New Roman"/>
                <w:color w:val="000000"/>
                <w:sz w:val="28"/>
                <w:szCs w:val="28"/>
              </w:rPr>
              <w:t xml:space="preserve"> </w:t>
            </w:r>
          </w:p>
        </w:tc>
        <w:tc>
          <w:tcPr>
            <w:tcW w:w="5069" w:type="dxa"/>
          </w:tcPr>
          <w:p w14:paraId="7E1FAE85" w14:textId="4863D39B" w:rsidR="00FE70DB" w:rsidRPr="001C69BE" w:rsidRDefault="0015374D" w:rsidP="007E7065">
            <w:pPr>
              <w:ind w:left="1736"/>
              <w:jc w:val="right"/>
              <w:rPr>
                <w:rFonts w:ascii="Times New Roman" w:hAnsi="Times New Roman" w:cs="Times New Roman"/>
                <w:sz w:val="28"/>
                <w:szCs w:val="28"/>
              </w:rPr>
            </w:pPr>
            <w:r w:rsidRPr="001C69BE">
              <w:rPr>
                <w:rFonts w:ascii="Times New Roman" w:eastAsia="Times New Roman" w:hAnsi="Times New Roman" w:cs="Times New Roman"/>
                <w:kern w:val="0"/>
                <w:sz w:val="28"/>
                <w:szCs w:val="28"/>
              </w:rPr>
              <w:t xml:space="preserve">  </w:t>
            </w:r>
            <w:r w:rsidR="00FE70DB" w:rsidRPr="001C69BE">
              <w:rPr>
                <w:rFonts w:ascii="Times New Roman" w:eastAsia="Times New Roman" w:hAnsi="Times New Roman" w:cs="Times New Roman"/>
                <w:kern w:val="0"/>
                <w:sz w:val="28"/>
                <w:szCs w:val="28"/>
              </w:rPr>
              <w:t>«</w:t>
            </w:r>
            <w:r w:rsidR="007E7065" w:rsidRPr="001C69BE">
              <w:rPr>
                <w:rFonts w:ascii="Times New Roman" w:eastAsia="Times New Roman" w:hAnsi="Times New Roman" w:cs="Times New Roman"/>
                <w:kern w:val="0"/>
                <w:sz w:val="28"/>
                <w:szCs w:val="28"/>
              </w:rPr>
              <w:t>___</w:t>
            </w:r>
            <w:r w:rsidR="00FE70DB" w:rsidRPr="001C69BE">
              <w:rPr>
                <w:rFonts w:ascii="Times New Roman" w:eastAsia="Times New Roman" w:hAnsi="Times New Roman" w:cs="Times New Roman"/>
                <w:kern w:val="0"/>
                <w:sz w:val="28"/>
                <w:szCs w:val="28"/>
              </w:rPr>
              <w:t xml:space="preserve">» </w:t>
            </w:r>
            <w:r w:rsidR="007E7065" w:rsidRPr="001C69BE">
              <w:rPr>
                <w:rFonts w:ascii="Times New Roman" w:eastAsia="Times New Roman" w:hAnsi="Times New Roman" w:cs="Times New Roman"/>
                <w:kern w:val="0"/>
                <w:sz w:val="28"/>
                <w:szCs w:val="28"/>
              </w:rPr>
              <w:t>________</w:t>
            </w:r>
            <w:r w:rsidR="00FE70DB" w:rsidRPr="001C69BE">
              <w:rPr>
                <w:rFonts w:ascii="Times New Roman" w:eastAsia="Times New Roman" w:hAnsi="Times New Roman" w:cs="Times New Roman"/>
                <w:kern w:val="0"/>
                <w:sz w:val="28"/>
                <w:szCs w:val="28"/>
              </w:rPr>
              <w:t xml:space="preserve"> 20</w:t>
            </w:r>
            <w:r w:rsidR="00461D6C" w:rsidRPr="001C69BE">
              <w:rPr>
                <w:rFonts w:ascii="Times New Roman" w:eastAsia="Times New Roman" w:hAnsi="Times New Roman" w:cs="Times New Roman"/>
                <w:kern w:val="0"/>
                <w:sz w:val="28"/>
                <w:szCs w:val="28"/>
              </w:rPr>
              <w:t>2</w:t>
            </w:r>
            <w:r w:rsidR="002B3E77">
              <w:rPr>
                <w:rFonts w:ascii="Times New Roman" w:eastAsia="Times New Roman" w:hAnsi="Times New Roman" w:cs="Times New Roman"/>
                <w:kern w:val="0"/>
                <w:sz w:val="28"/>
                <w:szCs w:val="28"/>
              </w:rPr>
              <w:t>2</w:t>
            </w:r>
            <w:r w:rsidR="00461D6C" w:rsidRPr="001C69BE">
              <w:rPr>
                <w:rFonts w:ascii="Times New Roman" w:eastAsia="Times New Roman" w:hAnsi="Times New Roman" w:cs="Times New Roman"/>
                <w:kern w:val="0"/>
                <w:sz w:val="28"/>
                <w:szCs w:val="28"/>
              </w:rPr>
              <w:t xml:space="preserve"> </w:t>
            </w:r>
            <w:r w:rsidR="00FE70DB" w:rsidRPr="001C69BE">
              <w:rPr>
                <w:rFonts w:ascii="Times New Roman" w:eastAsia="Times New Roman" w:hAnsi="Times New Roman" w:cs="Times New Roman"/>
                <w:kern w:val="0"/>
                <w:sz w:val="28"/>
                <w:szCs w:val="28"/>
              </w:rPr>
              <w:t>г.</w:t>
            </w:r>
          </w:p>
        </w:tc>
      </w:tr>
    </w:tbl>
    <w:p w14:paraId="15E91241" w14:textId="77777777" w:rsidR="00EE2E4E" w:rsidRPr="00476BE0" w:rsidRDefault="00EE2E4E" w:rsidP="00FA5518">
      <w:pPr>
        <w:pStyle w:val="Standard"/>
        <w:jc w:val="both"/>
        <w:rPr>
          <w:rFonts w:ascii="Times New Roman" w:eastAsia="Times New Roman" w:hAnsi="Times New Roman" w:cs="Times New Roman"/>
          <w:color w:val="00000A"/>
          <w:sz w:val="28"/>
          <w:szCs w:val="28"/>
        </w:rPr>
      </w:pPr>
    </w:p>
    <w:p w14:paraId="4D7B5B3D" w14:textId="1BD65B92" w:rsidR="00230876" w:rsidRPr="001C69BE" w:rsidRDefault="00230876" w:rsidP="00230876">
      <w:pPr>
        <w:pStyle w:val="Standard"/>
        <w:ind w:firstLine="708"/>
        <w:jc w:val="both"/>
        <w:rPr>
          <w:rFonts w:ascii="Times New Roman" w:eastAsia="Times New Roman" w:hAnsi="Times New Roman" w:cs="Times New Roman"/>
          <w:bCs/>
          <w:color w:val="00000A"/>
          <w:spacing w:val="-4"/>
          <w:sz w:val="28"/>
          <w:szCs w:val="28"/>
        </w:rPr>
      </w:pPr>
      <w:r w:rsidRPr="001C69BE">
        <w:rPr>
          <w:rFonts w:ascii="Times New Roman" w:eastAsia="Times New Roman" w:hAnsi="Times New Roman" w:cs="Times New Roman"/>
          <w:bCs/>
          <w:color w:val="00000A"/>
          <w:spacing w:val="-4"/>
          <w:sz w:val="28"/>
          <w:szCs w:val="28"/>
        </w:rPr>
        <w:t xml:space="preserve">Автономная некоммерческая организация «Учебно-методический центр военно-патриотического воспитания молодежи "Авангард» в лице </w:t>
      </w:r>
      <w:r w:rsidR="002B3E77">
        <w:rPr>
          <w:rFonts w:ascii="Times New Roman" w:eastAsia="Times New Roman" w:hAnsi="Times New Roman" w:cs="Times New Roman"/>
          <w:bCs/>
          <w:color w:val="00000A"/>
          <w:spacing w:val="-4"/>
          <w:sz w:val="28"/>
          <w:szCs w:val="28"/>
        </w:rPr>
        <w:t>Д</w:t>
      </w:r>
      <w:r w:rsidRPr="001C69BE">
        <w:rPr>
          <w:rFonts w:ascii="Times New Roman" w:eastAsia="Times New Roman" w:hAnsi="Times New Roman" w:cs="Times New Roman"/>
          <w:bCs/>
          <w:color w:val="00000A"/>
          <w:spacing w:val="-4"/>
          <w:sz w:val="28"/>
          <w:szCs w:val="28"/>
        </w:rPr>
        <w:t>иректора Борисовой Дарьи Олеговны, действующе</w:t>
      </w:r>
      <w:r w:rsidR="002B3E77">
        <w:rPr>
          <w:rFonts w:ascii="Times New Roman" w:eastAsia="Times New Roman" w:hAnsi="Times New Roman" w:cs="Times New Roman"/>
          <w:bCs/>
          <w:color w:val="00000A"/>
          <w:spacing w:val="-4"/>
          <w:sz w:val="28"/>
          <w:szCs w:val="28"/>
        </w:rPr>
        <w:t>й</w:t>
      </w:r>
      <w:r w:rsidRPr="001C69BE">
        <w:rPr>
          <w:rFonts w:ascii="Times New Roman" w:eastAsia="Times New Roman" w:hAnsi="Times New Roman" w:cs="Times New Roman"/>
          <w:bCs/>
          <w:color w:val="00000A"/>
          <w:spacing w:val="-4"/>
          <w:sz w:val="28"/>
          <w:szCs w:val="28"/>
        </w:rPr>
        <w:t xml:space="preserve"> на основании Устава, с одной стороны, и</w:t>
      </w:r>
    </w:p>
    <w:p w14:paraId="14CF21BA" w14:textId="215AA058" w:rsidR="0015374D" w:rsidRPr="002C5E23" w:rsidRDefault="002B3E77" w:rsidP="002C5E23">
      <w:pPr>
        <w:pStyle w:val="Standard"/>
        <w:ind w:firstLine="708"/>
        <w:jc w:val="both"/>
        <w:rPr>
          <w:rFonts w:ascii="Times New Roman" w:eastAsia="Times New Roman" w:hAnsi="Times New Roman" w:cs="Times New Roman"/>
          <w:bCs/>
          <w:color w:val="00000A"/>
          <w:spacing w:val="-4"/>
          <w:sz w:val="28"/>
          <w:szCs w:val="28"/>
        </w:rPr>
      </w:pPr>
      <w:r>
        <w:rPr>
          <w:rFonts w:ascii="Times New Roman" w:eastAsia="Times New Roman" w:hAnsi="Times New Roman" w:cs="Times New Roman"/>
          <w:bCs/>
          <w:color w:val="00000A"/>
          <w:spacing w:val="-4"/>
          <w:sz w:val="28"/>
          <w:szCs w:val="28"/>
        </w:rPr>
        <w:t>______________________________</w:t>
      </w:r>
      <w:r w:rsidR="00230876" w:rsidRPr="001C69BE">
        <w:rPr>
          <w:rFonts w:ascii="Times New Roman" w:eastAsia="Times New Roman" w:hAnsi="Times New Roman" w:cs="Times New Roman"/>
          <w:bCs/>
          <w:color w:val="00000A"/>
          <w:spacing w:val="-4"/>
          <w:sz w:val="28"/>
          <w:szCs w:val="28"/>
        </w:rPr>
        <w:t xml:space="preserve"> действующий на основании </w:t>
      </w:r>
      <w:r>
        <w:rPr>
          <w:rFonts w:ascii="Times New Roman" w:eastAsia="Times New Roman" w:hAnsi="Times New Roman" w:cs="Times New Roman"/>
          <w:bCs/>
          <w:color w:val="00000A"/>
          <w:spacing w:val="-4"/>
          <w:sz w:val="28"/>
          <w:szCs w:val="28"/>
        </w:rPr>
        <w:t>__________________</w:t>
      </w:r>
      <w:r w:rsidR="00230876" w:rsidRPr="001C69BE">
        <w:rPr>
          <w:rFonts w:ascii="Times New Roman" w:eastAsia="Times New Roman" w:hAnsi="Times New Roman" w:cs="Times New Roman"/>
          <w:bCs/>
          <w:color w:val="00000A"/>
          <w:spacing w:val="-4"/>
          <w:sz w:val="28"/>
          <w:szCs w:val="28"/>
        </w:rPr>
        <w:t xml:space="preserve">, именуемый в дальнейшем «Исполнитель», в лице </w:t>
      </w:r>
      <w:r>
        <w:rPr>
          <w:rFonts w:ascii="Times New Roman" w:eastAsia="Times New Roman" w:hAnsi="Times New Roman" w:cs="Times New Roman"/>
          <w:bCs/>
          <w:color w:val="00000A"/>
          <w:spacing w:val="-4"/>
          <w:sz w:val="28"/>
          <w:szCs w:val="28"/>
        </w:rPr>
        <w:t>______________________________</w:t>
      </w:r>
      <w:r w:rsidR="00230876" w:rsidRPr="001C69BE">
        <w:rPr>
          <w:rFonts w:ascii="Times New Roman" w:eastAsia="Times New Roman" w:hAnsi="Times New Roman" w:cs="Times New Roman"/>
          <w:bCs/>
          <w:color w:val="00000A"/>
          <w:spacing w:val="-4"/>
          <w:sz w:val="28"/>
          <w:szCs w:val="28"/>
        </w:rPr>
        <w:t xml:space="preserve">, действующего на </w:t>
      </w:r>
      <w:r w:rsidR="00DD7799">
        <w:rPr>
          <w:rFonts w:ascii="Times New Roman" w:eastAsia="Times New Roman" w:hAnsi="Times New Roman" w:cs="Times New Roman"/>
          <w:bCs/>
          <w:color w:val="00000A"/>
          <w:spacing w:val="-4"/>
          <w:sz w:val="28"/>
          <w:szCs w:val="28"/>
        </w:rPr>
        <w:t xml:space="preserve">основании </w:t>
      </w:r>
      <w:r>
        <w:rPr>
          <w:rFonts w:ascii="Times New Roman" w:eastAsia="Times New Roman" w:hAnsi="Times New Roman" w:cs="Times New Roman"/>
          <w:bCs/>
          <w:color w:val="00000A"/>
          <w:spacing w:val="-4"/>
          <w:sz w:val="28"/>
          <w:szCs w:val="28"/>
        </w:rPr>
        <w:t>____________________</w:t>
      </w:r>
      <w:r w:rsidR="00230876" w:rsidRPr="001C69BE">
        <w:rPr>
          <w:rFonts w:ascii="Times New Roman" w:eastAsia="Times New Roman" w:hAnsi="Times New Roman" w:cs="Times New Roman"/>
          <w:bCs/>
          <w:color w:val="00000A"/>
          <w:spacing w:val="-4"/>
          <w:sz w:val="28"/>
          <w:szCs w:val="28"/>
        </w:rPr>
        <w:t xml:space="preserve">, с другой стороны, при совместном упоминании в дальнейшем именуемые «Стороны» и каждый в отдельности «Сторона», </w:t>
      </w:r>
      <w:r w:rsidR="00230876" w:rsidRPr="001C69BE">
        <w:rPr>
          <w:rFonts w:ascii="Times New Roman" w:eastAsia="Times New Roman" w:hAnsi="Times New Roman" w:cs="Times New Roman"/>
          <w:color w:val="00000A"/>
          <w:sz w:val="28"/>
          <w:szCs w:val="28"/>
        </w:rPr>
        <w:t xml:space="preserve">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w:t>
      </w:r>
      <w:r w:rsidR="00230876" w:rsidRPr="001C69BE">
        <w:rPr>
          <w:rFonts w:ascii="Times New Roman" w:eastAsia="Times New Roman" w:hAnsi="Times New Roman" w:cs="Times New Roman"/>
          <w:color w:val="00000A"/>
          <w:spacing w:val="-2"/>
          <w:sz w:val="28"/>
          <w:szCs w:val="28"/>
        </w:rPr>
        <w:t xml:space="preserve">и иных нормативных правовых актов Российской Федерации, </w:t>
      </w:r>
      <w:r w:rsidR="00230876" w:rsidRPr="001C69BE">
        <w:rPr>
          <w:rFonts w:ascii="Times New Roman" w:eastAsia="Times New Roman" w:hAnsi="Times New Roman" w:cs="Times New Roman"/>
          <w:spacing w:val="-2"/>
          <w:sz w:val="28"/>
          <w:szCs w:val="28"/>
        </w:rPr>
        <w:t xml:space="preserve">города Москвы и Московской </w:t>
      </w:r>
      <w:r w:rsidR="00230876" w:rsidRPr="001C69BE">
        <w:rPr>
          <w:rFonts w:ascii="Times New Roman" w:eastAsia="Times New Roman" w:hAnsi="Times New Roman" w:cs="Times New Roman"/>
          <w:color w:val="00000A"/>
          <w:spacing w:val="-2"/>
          <w:sz w:val="28"/>
          <w:szCs w:val="28"/>
        </w:rPr>
        <w:t>области,</w:t>
      </w:r>
      <w:r w:rsidR="00230876" w:rsidRPr="001C69BE">
        <w:rPr>
          <w:rFonts w:ascii="Times New Roman" w:eastAsia="Times New Roman" w:hAnsi="Times New Roman" w:cs="Times New Roman"/>
          <w:b/>
          <w:bCs/>
          <w:color w:val="00000A"/>
          <w:spacing w:val="-2"/>
        </w:rPr>
        <w:t xml:space="preserve"> </w:t>
      </w:r>
      <w:r w:rsidR="00230876" w:rsidRPr="00476BE0">
        <w:rPr>
          <w:rFonts w:ascii="Times New Roman" w:eastAsia="Times New Roman" w:hAnsi="Times New Roman" w:cs="Times New Roman"/>
          <w:color w:val="00000A"/>
          <w:spacing w:val="-2"/>
          <w:sz w:val="28"/>
          <w:szCs w:val="28"/>
        </w:rPr>
        <w:t xml:space="preserve">по итогам проведенного открытого конкурса </w:t>
      </w:r>
      <w:r w:rsidR="00752567" w:rsidRPr="00476BE0">
        <w:rPr>
          <w:rFonts w:ascii="Times New Roman" w:eastAsia="Times New Roman" w:hAnsi="Times New Roman" w:cs="Times New Roman"/>
          <w:color w:val="00000A"/>
          <w:spacing w:val="-2"/>
          <w:sz w:val="28"/>
          <w:szCs w:val="28"/>
        </w:rPr>
        <w:t xml:space="preserve">(Протокол № </w:t>
      </w:r>
      <w:r>
        <w:rPr>
          <w:rFonts w:ascii="Times New Roman" w:eastAsia="Times New Roman" w:hAnsi="Times New Roman" w:cs="Times New Roman"/>
          <w:color w:val="00000A"/>
          <w:spacing w:val="-2"/>
          <w:sz w:val="28"/>
          <w:szCs w:val="28"/>
        </w:rPr>
        <w:t>_____</w:t>
      </w:r>
      <w:r w:rsidR="00DD7799">
        <w:rPr>
          <w:rFonts w:ascii="Times New Roman" w:eastAsia="Times New Roman" w:hAnsi="Times New Roman" w:cs="Times New Roman"/>
          <w:color w:val="00000A"/>
          <w:spacing w:val="-2"/>
          <w:sz w:val="28"/>
          <w:szCs w:val="28"/>
        </w:rPr>
        <w:t xml:space="preserve">/ </w:t>
      </w:r>
      <w:r>
        <w:rPr>
          <w:rFonts w:ascii="Times New Roman" w:eastAsia="Times New Roman" w:hAnsi="Times New Roman" w:cs="Times New Roman"/>
          <w:color w:val="00000A"/>
          <w:spacing w:val="-2"/>
          <w:sz w:val="28"/>
          <w:szCs w:val="28"/>
        </w:rPr>
        <w:t>______</w:t>
      </w:r>
      <w:r w:rsidR="00DD7799">
        <w:rPr>
          <w:rFonts w:ascii="Times New Roman" w:eastAsia="Times New Roman" w:hAnsi="Times New Roman" w:cs="Times New Roman"/>
          <w:color w:val="00000A"/>
          <w:spacing w:val="-2"/>
          <w:sz w:val="28"/>
          <w:szCs w:val="28"/>
        </w:rPr>
        <w:t xml:space="preserve"> от «</w:t>
      </w:r>
      <w:r>
        <w:rPr>
          <w:rFonts w:ascii="Times New Roman" w:eastAsia="Times New Roman" w:hAnsi="Times New Roman" w:cs="Times New Roman"/>
          <w:color w:val="00000A"/>
          <w:spacing w:val="-2"/>
          <w:sz w:val="28"/>
          <w:szCs w:val="28"/>
        </w:rPr>
        <w:t>__</w:t>
      </w:r>
      <w:r w:rsidR="00752567" w:rsidRPr="001C69BE">
        <w:rPr>
          <w:rFonts w:ascii="Times New Roman" w:eastAsia="Times New Roman" w:hAnsi="Times New Roman" w:cs="Times New Roman"/>
          <w:color w:val="00000A"/>
          <w:spacing w:val="-2"/>
          <w:sz w:val="28"/>
          <w:szCs w:val="28"/>
        </w:rPr>
        <w:t xml:space="preserve">» </w:t>
      </w:r>
      <w:r>
        <w:rPr>
          <w:rFonts w:ascii="Times New Roman" w:eastAsia="Times New Roman" w:hAnsi="Times New Roman" w:cs="Times New Roman"/>
          <w:color w:val="00000A"/>
          <w:spacing w:val="-2"/>
          <w:sz w:val="28"/>
          <w:szCs w:val="28"/>
        </w:rPr>
        <w:t>____</w:t>
      </w:r>
      <w:r w:rsidR="002C5E23" w:rsidRPr="001C69BE">
        <w:rPr>
          <w:rFonts w:ascii="Times New Roman" w:eastAsia="Times New Roman" w:hAnsi="Times New Roman" w:cs="Times New Roman"/>
          <w:color w:val="00000A"/>
          <w:spacing w:val="-2"/>
          <w:sz w:val="28"/>
          <w:szCs w:val="28"/>
        </w:rPr>
        <w:t>202</w:t>
      </w:r>
      <w:r>
        <w:rPr>
          <w:rFonts w:ascii="Times New Roman" w:eastAsia="Times New Roman" w:hAnsi="Times New Roman" w:cs="Times New Roman"/>
          <w:color w:val="00000A"/>
          <w:spacing w:val="-2"/>
          <w:sz w:val="28"/>
          <w:szCs w:val="28"/>
        </w:rPr>
        <w:t>2</w:t>
      </w:r>
      <w:r w:rsidR="002C5E23" w:rsidRPr="001C69BE">
        <w:rPr>
          <w:rFonts w:ascii="Times New Roman" w:eastAsia="Times New Roman" w:hAnsi="Times New Roman" w:cs="Times New Roman"/>
          <w:color w:val="00000A"/>
          <w:spacing w:val="-2"/>
          <w:sz w:val="28"/>
          <w:szCs w:val="28"/>
        </w:rPr>
        <w:t xml:space="preserve"> </w:t>
      </w:r>
      <w:r w:rsidR="00752567" w:rsidRPr="001C69BE">
        <w:rPr>
          <w:rFonts w:ascii="Times New Roman" w:eastAsia="Times New Roman" w:hAnsi="Times New Roman" w:cs="Times New Roman"/>
          <w:color w:val="00000A"/>
          <w:spacing w:val="-2"/>
          <w:sz w:val="28"/>
          <w:szCs w:val="28"/>
        </w:rPr>
        <w:t>г.)</w:t>
      </w:r>
      <w:r w:rsidR="00230876" w:rsidRPr="001C69BE">
        <w:rPr>
          <w:rFonts w:ascii="Times New Roman" w:eastAsia="Times New Roman" w:hAnsi="Times New Roman" w:cs="Times New Roman"/>
          <w:color w:val="00000A"/>
          <w:spacing w:val="-2"/>
          <w:sz w:val="28"/>
          <w:szCs w:val="28"/>
        </w:rPr>
        <w:t xml:space="preserve">, </w:t>
      </w:r>
      <w:r w:rsidR="00230876" w:rsidRPr="001C69BE">
        <w:rPr>
          <w:rFonts w:ascii="Times New Roman" w:eastAsia="Times New Roman" w:hAnsi="Times New Roman" w:cs="Times New Roman"/>
          <w:bCs/>
          <w:color w:val="00000A"/>
          <w:spacing w:val="-4"/>
          <w:sz w:val="28"/>
          <w:szCs w:val="28"/>
        </w:rPr>
        <w:t>заключили настоящий Договор о нижеследующем:</w:t>
      </w:r>
    </w:p>
    <w:p w14:paraId="1A7AB842" w14:textId="77777777" w:rsidR="00626FB0" w:rsidRPr="001C69BE" w:rsidRDefault="00626FB0" w:rsidP="0015374D">
      <w:pPr>
        <w:pStyle w:val="Standard"/>
        <w:ind w:firstLine="708"/>
        <w:jc w:val="both"/>
        <w:rPr>
          <w:rFonts w:ascii="Times New Roman" w:eastAsia="Times New Roman" w:hAnsi="Times New Roman" w:cs="Times New Roman"/>
          <w:color w:val="00000A"/>
          <w:sz w:val="28"/>
          <w:szCs w:val="28"/>
        </w:rPr>
      </w:pPr>
    </w:p>
    <w:p w14:paraId="3C82B9A6" w14:textId="479499B9" w:rsidR="00EE2E4E" w:rsidRDefault="00EE2E4E" w:rsidP="00FA5518">
      <w:pPr>
        <w:pStyle w:val="ae"/>
        <w:widowControl w:val="0"/>
        <w:numPr>
          <w:ilvl w:val="0"/>
          <w:numId w:val="26"/>
        </w:numPr>
        <w:autoSpaceDE w:val="0"/>
        <w:autoSpaceDN w:val="0"/>
        <w:adjustRightInd w:val="0"/>
        <w:spacing w:after="0"/>
        <w:ind w:left="0" w:firstLine="0"/>
        <w:jc w:val="center"/>
        <w:outlineLvl w:val="1"/>
        <w:rPr>
          <w:b/>
          <w:sz w:val="28"/>
          <w:szCs w:val="28"/>
        </w:rPr>
      </w:pPr>
      <w:r w:rsidRPr="001C69BE">
        <w:rPr>
          <w:b/>
          <w:sz w:val="28"/>
          <w:szCs w:val="28"/>
        </w:rPr>
        <w:t>Предмет договора</w:t>
      </w:r>
    </w:p>
    <w:p w14:paraId="2ADA2F17" w14:textId="77777777" w:rsidR="00626FB0" w:rsidRPr="001C69BE" w:rsidRDefault="00626FB0" w:rsidP="00626FB0">
      <w:pPr>
        <w:pStyle w:val="ae"/>
        <w:widowControl w:val="0"/>
        <w:autoSpaceDE w:val="0"/>
        <w:autoSpaceDN w:val="0"/>
        <w:adjustRightInd w:val="0"/>
        <w:spacing w:after="0"/>
        <w:ind w:left="0"/>
        <w:outlineLvl w:val="1"/>
        <w:rPr>
          <w:b/>
          <w:sz w:val="28"/>
          <w:szCs w:val="28"/>
        </w:rPr>
      </w:pPr>
    </w:p>
    <w:p w14:paraId="056AD983" w14:textId="2CC6149B" w:rsidR="0015374D" w:rsidRPr="001C69BE" w:rsidRDefault="0015374D" w:rsidP="0015374D">
      <w:pPr>
        <w:pStyle w:val="ae"/>
        <w:widowControl w:val="0"/>
        <w:numPr>
          <w:ilvl w:val="1"/>
          <w:numId w:val="26"/>
        </w:numPr>
        <w:autoSpaceDE w:val="0"/>
        <w:autoSpaceDN w:val="0"/>
        <w:spacing w:after="0"/>
        <w:ind w:left="0" w:firstLine="709"/>
        <w:contextualSpacing/>
        <w:rPr>
          <w:spacing w:val="-1"/>
          <w:sz w:val="28"/>
          <w:szCs w:val="28"/>
        </w:rPr>
      </w:pPr>
      <w:bookmarkStart w:id="1" w:name="Par692"/>
      <w:bookmarkEnd w:id="1"/>
      <w:r w:rsidRPr="001C69BE">
        <w:rPr>
          <w:rFonts w:eastAsia="Courier New"/>
          <w:sz w:val="28"/>
          <w:szCs w:val="28"/>
        </w:rPr>
        <w:t xml:space="preserve">Исполнитель обязуется по заданию Заказчика </w:t>
      </w:r>
      <w:r w:rsidRPr="001C69BE">
        <w:rPr>
          <w:spacing w:val="-1"/>
          <w:sz w:val="28"/>
          <w:szCs w:val="28"/>
        </w:rPr>
        <w:t xml:space="preserve">(Техническое задание, являющееся Приложением № </w:t>
      </w:r>
      <w:r w:rsidR="00B25C4C">
        <w:rPr>
          <w:spacing w:val="-1"/>
          <w:sz w:val="28"/>
          <w:szCs w:val="28"/>
        </w:rPr>
        <w:t>2</w:t>
      </w:r>
      <w:r w:rsidRPr="001C69BE">
        <w:rPr>
          <w:spacing w:val="-1"/>
          <w:sz w:val="28"/>
          <w:szCs w:val="28"/>
        </w:rPr>
        <w:t xml:space="preserve"> к настоящему Договору) организовать и оказать Услуги по медицинскому сопровождению Заказчика и контроля за соблюдением санитарно-эпидемиологическому благополучия, </w:t>
      </w:r>
      <w:bookmarkStart w:id="2" w:name="_Hlk65511994"/>
      <w:r w:rsidRPr="001C69BE">
        <w:rPr>
          <w:spacing w:val="-1"/>
          <w:sz w:val="28"/>
          <w:szCs w:val="28"/>
        </w:rPr>
        <w:t>а Заказчик обязуется оплатить Услуги Исполнителя в размерах, порядке и в сроки, предусмотренные настоящим Договором.</w:t>
      </w:r>
      <w:bookmarkEnd w:id="2"/>
      <w:r w:rsidRPr="001C69BE">
        <w:rPr>
          <w:spacing w:val="-1"/>
          <w:sz w:val="28"/>
          <w:szCs w:val="28"/>
        </w:rPr>
        <w:t xml:space="preserve"> </w:t>
      </w:r>
    </w:p>
    <w:p w14:paraId="454604D5" w14:textId="46114078" w:rsidR="00B25C4C" w:rsidRDefault="0015374D" w:rsidP="0015374D">
      <w:pPr>
        <w:pStyle w:val="ae"/>
        <w:numPr>
          <w:ilvl w:val="1"/>
          <w:numId w:val="26"/>
        </w:numPr>
        <w:autoSpaceDE w:val="0"/>
        <w:autoSpaceDN w:val="0"/>
        <w:adjustRightInd w:val="0"/>
        <w:spacing w:after="0"/>
        <w:ind w:left="0" w:firstLine="709"/>
        <w:contextualSpacing/>
        <w:rPr>
          <w:spacing w:val="-6"/>
          <w:sz w:val="28"/>
          <w:szCs w:val="28"/>
        </w:rPr>
      </w:pPr>
      <w:r w:rsidRPr="001C69BE">
        <w:rPr>
          <w:spacing w:val="-1"/>
          <w:sz w:val="28"/>
          <w:szCs w:val="28"/>
        </w:rPr>
        <w:t xml:space="preserve">Должностные обязанности медицинского работника полностью соответствуют квалификации и графику оказания услуг. </w:t>
      </w:r>
      <w:r w:rsidRPr="001C69BE">
        <w:rPr>
          <w:spacing w:val="-6"/>
          <w:sz w:val="28"/>
          <w:szCs w:val="28"/>
        </w:rPr>
        <w:t>Медицинские работники обязаны иметь квалификацию не ниже фельдшера. Исполнитель представляет заверенные копии документов, подтверждающие квалификацию сотрудников, не позднее дня начала оказания Услуг.</w:t>
      </w:r>
    </w:p>
    <w:p w14:paraId="74778819" w14:textId="5775568D" w:rsidR="00B25C4C" w:rsidRDefault="004F030E" w:rsidP="00903D09">
      <w:pPr>
        <w:pStyle w:val="ae"/>
        <w:numPr>
          <w:ilvl w:val="1"/>
          <w:numId w:val="26"/>
        </w:numPr>
        <w:autoSpaceDE w:val="0"/>
        <w:autoSpaceDN w:val="0"/>
        <w:adjustRightInd w:val="0"/>
        <w:spacing w:after="0"/>
        <w:ind w:left="0" w:firstLine="709"/>
        <w:contextualSpacing/>
        <w:rPr>
          <w:spacing w:val="-6"/>
          <w:sz w:val="28"/>
          <w:szCs w:val="28"/>
        </w:rPr>
      </w:pPr>
      <w:r>
        <w:rPr>
          <w:spacing w:val="-1"/>
          <w:sz w:val="28"/>
          <w:szCs w:val="28"/>
        </w:rPr>
        <w:t>Стоимость</w:t>
      </w:r>
      <w:r w:rsidR="00B25C4C" w:rsidRPr="000A720D">
        <w:rPr>
          <w:spacing w:val="-1"/>
          <w:sz w:val="28"/>
          <w:szCs w:val="28"/>
        </w:rPr>
        <w:t xml:space="preserve"> Услуг установлен</w:t>
      </w:r>
      <w:r>
        <w:rPr>
          <w:spacing w:val="-1"/>
          <w:sz w:val="28"/>
          <w:szCs w:val="28"/>
        </w:rPr>
        <w:t>а</w:t>
      </w:r>
      <w:r w:rsidR="00B25C4C" w:rsidRPr="000A720D">
        <w:rPr>
          <w:spacing w:val="-1"/>
          <w:sz w:val="28"/>
          <w:szCs w:val="28"/>
        </w:rPr>
        <w:t xml:space="preserve"> в Спецификации, являющейся Приложением № 1 к Договору </w:t>
      </w:r>
      <w:r w:rsidR="00B25C4C" w:rsidRPr="000A720D">
        <w:rPr>
          <w:spacing w:val="-6"/>
          <w:sz w:val="28"/>
          <w:szCs w:val="28"/>
        </w:rPr>
        <w:t>(далее – Спецификаци</w:t>
      </w:r>
      <w:r w:rsidR="00903D09">
        <w:rPr>
          <w:spacing w:val="-6"/>
          <w:sz w:val="28"/>
          <w:szCs w:val="28"/>
        </w:rPr>
        <w:t>я</w:t>
      </w:r>
      <w:r w:rsidR="00B25C4C" w:rsidRPr="000A720D">
        <w:rPr>
          <w:spacing w:val="-6"/>
          <w:sz w:val="28"/>
          <w:szCs w:val="28"/>
        </w:rPr>
        <w:t>)</w:t>
      </w:r>
      <w:r w:rsidR="00903D09">
        <w:rPr>
          <w:spacing w:val="-6"/>
          <w:sz w:val="28"/>
          <w:szCs w:val="28"/>
        </w:rPr>
        <w:t>.</w:t>
      </w:r>
    </w:p>
    <w:p w14:paraId="62BD8797" w14:textId="77777777" w:rsidR="00903D09" w:rsidRPr="000A720D" w:rsidRDefault="00903D09" w:rsidP="000A720D">
      <w:pPr>
        <w:pStyle w:val="ae"/>
        <w:autoSpaceDE w:val="0"/>
        <w:autoSpaceDN w:val="0"/>
        <w:adjustRightInd w:val="0"/>
        <w:spacing w:after="0"/>
        <w:ind w:left="709"/>
        <w:contextualSpacing/>
        <w:rPr>
          <w:spacing w:val="-6"/>
          <w:sz w:val="28"/>
          <w:szCs w:val="28"/>
        </w:rPr>
      </w:pPr>
    </w:p>
    <w:p w14:paraId="48C1FB9B" w14:textId="1EE32459" w:rsidR="00903D09" w:rsidRPr="000A720D" w:rsidRDefault="00EE2E4E" w:rsidP="000A720D">
      <w:pPr>
        <w:pStyle w:val="ae"/>
        <w:widowControl w:val="0"/>
        <w:numPr>
          <w:ilvl w:val="0"/>
          <w:numId w:val="26"/>
        </w:numPr>
        <w:autoSpaceDE w:val="0"/>
        <w:autoSpaceDN w:val="0"/>
        <w:adjustRightInd w:val="0"/>
        <w:spacing w:after="0"/>
        <w:ind w:left="284"/>
        <w:jc w:val="center"/>
        <w:outlineLvl w:val="1"/>
        <w:rPr>
          <w:b/>
          <w:sz w:val="28"/>
          <w:szCs w:val="28"/>
        </w:rPr>
      </w:pPr>
      <w:r w:rsidRPr="001C69BE">
        <w:rPr>
          <w:b/>
          <w:sz w:val="28"/>
          <w:szCs w:val="28"/>
        </w:rPr>
        <w:t>Цена договора, порядок и сроки оплаты услуг</w:t>
      </w:r>
    </w:p>
    <w:p w14:paraId="159A8488" w14:textId="48F46AE1" w:rsidR="00DD7799" w:rsidRPr="004F030E" w:rsidRDefault="008E1337" w:rsidP="00DD7799">
      <w:pPr>
        <w:pStyle w:val="ae"/>
        <w:numPr>
          <w:ilvl w:val="1"/>
          <w:numId w:val="26"/>
        </w:numPr>
        <w:spacing w:after="0"/>
        <w:ind w:left="0" w:firstLine="709"/>
        <w:rPr>
          <w:sz w:val="28"/>
          <w:szCs w:val="28"/>
        </w:rPr>
      </w:pPr>
      <w:bookmarkStart w:id="3" w:name="_Hlk65512377"/>
      <w:r w:rsidRPr="004F030E">
        <w:rPr>
          <w:sz w:val="28"/>
          <w:szCs w:val="28"/>
        </w:rPr>
        <w:t xml:space="preserve">Цена Договора </w:t>
      </w:r>
      <w:r w:rsidR="005912A8">
        <w:rPr>
          <w:sz w:val="28"/>
          <w:szCs w:val="28"/>
        </w:rPr>
        <w:t xml:space="preserve">формируется из общей стоимости услуг оказанных Исполнителем в период действия настоящего договора и </w:t>
      </w:r>
      <w:r w:rsidRPr="004F030E">
        <w:rPr>
          <w:sz w:val="28"/>
          <w:szCs w:val="28"/>
        </w:rPr>
        <w:t xml:space="preserve">не может превышать </w:t>
      </w:r>
      <w:r w:rsidR="001539B5" w:rsidRPr="001539B5">
        <w:rPr>
          <w:sz w:val="28"/>
          <w:szCs w:val="28"/>
        </w:rPr>
        <w:t>19 987 192,96</w:t>
      </w:r>
      <w:r w:rsidRPr="004F030E">
        <w:rPr>
          <w:sz w:val="28"/>
          <w:szCs w:val="28"/>
        </w:rPr>
        <w:t xml:space="preserve"> (</w:t>
      </w:r>
      <w:r w:rsidR="001539B5">
        <w:rPr>
          <w:sz w:val="28"/>
          <w:szCs w:val="28"/>
        </w:rPr>
        <w:t>Девятнадцать миллионов девятьсот восемьдесят семь тысяч сто девяносто два</w:t>
      </w:r>
      <w:r w:rsidRPr="004F030E">
        <w:rPr>
          <w:sz w:val="28"/>
          <w:szCs w:val="28"/>
        </w:rPr>
        <w:t>) рубл</w:t>
      </w:r>
      <w:r w:rsidR="001539B5">
        <w:rPr>
          <w:sz w:val="28"/>
          <w:szCs w:val="28"/>
        </w:rPr>
        <w:t>я</w:t>
      </w:r>
      <w:r w:rsidRPr="004F030E">
        <w:rPr>
          <w:sz w:val="28"/>
          <w:szCs w:val="28"/>
        </w:rPr>
        <w:t xml:space="preserve"> </w:t>
      </w:r>
      <w:r w:rsidR="001539B5">
        <w:rPr>
          <w:sz w:val="28"/>
          <w:szCs w:val="28"/>
        </w:rPr>
        <w:t>96</w:t>
      </w:r>
      <w:r w:rsidRPr="004F030E">
        <w:rPr>
          <w:sz w:val="28"/>
          <w:szCs w:val="28"/>
        </w:rPr>
        <w:t xml:space="preserve"> </w:t>
      </w:r>
      <w:proofErr w:type="gramStart"/>
      <w:r w:rsidRPr="004F030E">
        <w:rPr>
          <w:sz w:val="28"/>
          <w:szCs w:val="28"/>
        </w:rPr>
        <w:t>копеек(</w:t>
      </w:r>
      <w:proofErr w:type="gramEnd"/>
      <w:r w:rsidRPr="004F030E">
        <w:rPr>
          <w:sz w:val="28"/>
          <w:szCs w:val="28"/>
        </w:rPr>
        <w:t>Максимальная цена договора).</w:t>
      </w:r>
      <w:r w:rsidRPr="004F030E" w:rsidDel="00B25C4C">
        <w:rPr>
          <w:sz w:val="28"/>
          <w:szCs w:val="28"/>
        </w:rPr>
        <w:t xml:space="preserve"> </w:t>
      </w:r>
    </w:p>
    <w:p w14:paraId="250F8B07" w14:textId="65BCAE97" w:rsidR="0089523B" w:rsidRPr="001C69BE" w:rsidRDefault="0089523B" w:rsidP="00DD7799">
      <w:pPr>
        <w:pStyle w:val="ae"/>
        <w:numPr>
          <w:ilvl w:val="1"/>
          <w:numId w:val="26"/>
        </w:numPr>
        <w:spacing w:after="0"/>
        <w:ind w:left="0" w:firstLine="709"/>
        <w:rPr>
          <w:sz w:val="28"/>
          <w:szCs w:val="28"/>
        </w:rPr>
      </w:pPr>
      <w:r w:rsidRPr="001C69BE">
        <w:rPr>
          <w:sz w:val="28"/>
          <w:szCs w:val="28"/>
        </w:rPr>
        <w:t>Оплата осуществляется в рублях Российской Федерации.</w:t>
      </w:r>
    </w:p>
    <w:p w14:paraId="60553FC4" w14:textId="4F200267" w:rsidR="00B22F46" w:rsidRPr="001C69BE" w:rsidRDefault="00B22F46" w:rsidP="0015374D">
      <w:pPr>
        <w:pStyle w:val="ae"/>
        <w:numPr>
          <w:ilvl w:val="1"/>
          <w:numId w:val="26"/>
        </w:numPr>
        <w:spacing w:after="0"/>
        <w:ind w:left="0" w:firstLine="709"/>
        <w:rPr>
          <w:sz w:val="28"/>
          <w:szCs w:val="28"/>
        </w:rPr>
      </w:pPr>
      <w:r w:rsidRPr="001C69BE">
        <w:rPr>
          <w:sz w:val="28"/>
          <w:szCs w:val="28"/>
        </w:rPr>
        <w:t>Оплата по Договору производится Заказчиком исходя из фактического объема оказанных Исполнителем услуг</w:t>
      </w:r>
      <w:r w:rsidR="00FF684C">
        <w:rPr>
          <w:sz w:val="28"/>
          <w:szCs w:val="28"/>
        </w:rPr>
        <w:t xml:space="preserve"> в соответствие с потребностями Заказчика</w:t>
      </w:r>
      <w:r w:rsidRPr="001C69BE">
        <w:rPr>
          <w:sz w:val="28"/>
          <w:szCs w:val="28"/>
        </w:rPr>
        <w:t>.</w:t>
      </w:r>
    </w:p>
    <w:p w14:paraId="417C3332" w14:textId="4F94D2F1" w:rsidR="0089523B" w:rsidRPr="001C69BE" w:rsidRDefault="00BA4F73" w:rsidP="0015374D">
      <w:pPr>
        <w:pStyle w:val="ae"/>
        <w:numPr>
          <w:ilvl w:val="1"/>
          <w:numId w:val="26"/>
        </w:numPr>
        <w:spacing w:after="0"/>
        <w:ind w:left="0" w:firstLine="709"/>
        <w:rPr>
          <w:sz w:val="28"/>
          <w:szCs w:val="28"/>
        </w:rPr>
      </w:pPr>
      <w:r>
        <w:rPr>
          <w:sz w:val="28"/>
          <w:szCs w:val="28"/>
        </w:rPr>
        <w:lastRenderedPageBreak/>
        <w:t>Стоимость</w:t>
      </w:r>
      <w:r w:rsidR="00363218" w:rsidRPr="001C69BE">
        <w:rPr>
          <w:sz w:val="28"/>
          <w:szCs w:val="28"/>
        </w:rPr>
        <w:t xml:space="preserve"> </w:t>
      </w:r>
      <w:r w:rsidR="0089523B" w:rsidRPr="001C69BE">
        <w:rPr>
          <w:sz w:val="28"/>
          <w:szCs w:val="28"/>
        </w:rPr>
        <w:t>указана с учетом всех расходов Исполнителя, связанных с</w:t>
      </w:r>
      <w:r w:rsidR="0015374D" w:rsidRPr="001C69BE">
        <w:rPr>
          <w:sz w:val="28"/>
          <w:szCs w:val="28"/>
        </w:rPr>
        <w:t xml:space="preserve"> </w:t>
      </w:r>
      <w:r w:rsidR="0089523B" w:rsidRPr="001C69BE">
        <w:rPr>
          <w:sz w:val="28"/>
          <w:szCs w:val="28"/>
        </w:rPr>
        <w:t>оказанием услуг, в том числе расходов на материалы, транспортные услуги, монтаж оборудования, страхование, услуг соисполнителей, а</w:t>
      </w:r>
      <w:r w:rsidR="00D30DB2" w:rsidRPr="001C69BE">
        <w:rPr>
          <w:sz w:val="28"/>
          <w:szCs w:val="28"/>
        </w:rPr>
        <w:t xml:space="preserve"> </w:t>
      </w:r>
      <w:r w:rsidR="0089523B" w:rsidRPr="001C69BE">
        <w:rPr>
          <w:sz w:val="28"/>
          <w:szCs w:val="28"/>
        </w:rPr>
        <w:t>также расходов на уплату налогов, сборов и других обязательных платежей.</w:t>
      </w:r>
    </w:p>
    <w:p w14:paraId="54C4DBB5" w14:textId="5AFFD1CF" w:rsidR="006B36A5" w:rsidRPr="001C69BE" w:rsidRDefault="006B36A5" w:rsidP="0015374D">
      <w:pPr>
        <w:pStyle w:val="ae"/>
        <w:widowControl w:val="0"/>
        <w:numPr>
          <w:ilvl w:val="1"/>
          <w:numId w:val="26"/>
        </w:numPr>
        <w:tabs>
          <w:tab w:val="left" w:pos="1200"/>
        </w:tabs>
        <w:autoSpaceDE w:val="0"/>
        <w:autoSpaceDN w:val="0"/>
        <w:adjustRightInd w:val="0"/>
        <w:spacing w:after="0"/>
        <w:ind w:left="0" w:firstLine="709"/>
        <w:rPr>
          <w:sz w:val="28"/>
          <w:szCs w:val="28"/>
        </w:rPr>
      </w:pPr>
      <w:r w:rsidRPr="001C69BE">
        <w:rPr>
          <w:sz w:val="28"/>
          <w:szCs w:val="28"/>
        </w:rPr>
        <w:t xml:space="preserve">Оплата Заказчиком </w:t>
      </w:r>
      <w:r w:rsidR="0064050B" w:rsidRPr="001C69BE">
        <w:rPr>
          <w:sz w:val="28"/>
          <w:szCs w:val="28"/>
        </w:rPr>
        <w:t xml:space="preserve">оказываемых Исполнителем услуг </w:t>
      </w:r>
      <w:r w:rsidRPr="001C69BE">
        <w:rPr>
          <w:sz w:val="28"/>
          <w:szCs w:val="28"/>
        </w:rPr>
        <w:t xml:space="preserve">производится </w:t>
      </w:r>
      <w:r w:rsidR="0064050B" w:rsidRPr="001C69BE">
        <w:rPr>
          <w:sz w:val="28"/>
          <w:szCs w:val="28"/>
        </w:rPr>
        <w:t xml:space="preserve">на основании выставляемых Исполнителем счетов и подписанных сторонами </w:t>
      </w:r>
      <w:r w:rsidR="0015374D" w:rsidRPr="001C69BE">
        <w:rPr>
          <w:sz w:val="28"/>
          <w:szCs w:val="28"/>
        </w:rPr>
        <w:t>Акта об оказании услуг</w:t>
      </w:r>
      <w:r w:rsidR="00B85C7E" w:rsidRPr="001C69BE">
        <w:rPr>
          <w:sz w:val="28"/>
          <w:szCs w:val="28"/>
        </w:rPr>
        <w:t>,</w:t>
      </w:r>
      <w:r w:rsidR="003A099B" w:rsidRPr="001C69BE">
        <w:rPr>
          <w:sz w:val="28"/>
          <w:szCs w:val="28"/>
        </w:rPr>
        <w:t xml:space="preserve"> исходя из фактического объема оказанных услуг.</w:t>
      </w:r>
    </w:p>
    <w:p w14:paraId="1F2D80BA" w14:textId="276CE4A9" w:rsidR="003A099B" w:rsidRPr="001C69BE" w:rsidRDefault="003A099B" w:rsidP="0015374D">
      <w:pPr>
        <w:pStyle w:val="ae"/>
        <w:widowControl w:val="0"/>
        <w:numPr>
          <w:ilvl w:val="1"/>
          <w:numId w:val="26"/>
        </w:numPr>
        <w:tabs>
          <w:tab w:val="left" w:pos="1200"/>
        </w:tabs>
        <w:autoSpaceDE w:val="0"/>
        <w:autoSpaceDN w:val="0"/>
        <w:adjustRightInd w:val="0"/>
        <w:spacing w:after="0"/>
        <w:ind w:left="0" w:firstLine="709"/>
        <w:rPr>
          <w:sz w:val="28"/>
          <w:szCs w:val="28"/>
        </w:rPr>
      </w:pPr>
      <w:r w:rsidRPr="001C69BE">
        <w:rPr>
          <w:sz w:val="28"/>
          <w:szCs w:val="28"/>
        </w:rPr>
        <w:t xml:space="preserve">Оплата Заказчиком оказанных услуг осуществляется в срок, не превышающий </w:t>
      </w:r>
      <w:r w:rsidR="00F621F7" w:rsidRPr="001C69BE">
        <w:rPr>
          <w:sz w:val="28"/>
          <w:szCs w:val="28"/>
        </w:rPr>
        <w:t>30</w:t>
      </w:r>
      <w:r w:rsidRPr="001C69BE">
        <w:rPr>
          <w:sz w:val="28"/>
          <w:szCs w:val="28"/>
        </w:rPr>
        <w:t xml:space="preserve"> (</w:t>
      </w:r>
      <w:r w:rsidR="00F621F7" w:rsidRPr="001C69BE">
        <w:rPr>
          <w:sz w:val="28"/>
          <w:szCs w:val="28"/>
        </w:rPr>
        <w:t>тридцати</w:t>
      </w:r>
      <w:r w:rsidRPr="001C69BE">
        <w:rPr>
          <w:sz w:val="28"/>
          <w:szCs w:val="28"/>
        </w:rPr>
        <w:t>)</w:t>
      </w:r>
      <w:r w:rsidR="0015374D" w:rsidRPr="001C69BE">
        <w:rPr>
          <w:sz w:val="28"/>
          <w:szCs w:val="28"/>
        </w:rPr>
        <w:t xml:space="preserve"> </w:t>
      </w:r>
      <w:r w:rsidR="00F621F7" w:rsidRPr="001C69BE">
        <w:rPr>
          <w:sz w:val="28"/>
          <w:szCs w:val="28"/>
        </w:rPr>
        <w:t>календарных</w:t>
      </w:r>
      <w:r w:rsidRPr="001C69BE">
        <w:rPr>
          <w:sz w:val="28"/>
          <w:szCs w:val="28"/>
        </w:rPr>
        <w:t xml:space="preserve"> дней с даты подписания Заказчиком </w:t>
      </w:r>
      <w:r w:rsidR="0015374D" w:rsidRPr="001C69BE">
        <w:rPr>
          <w:sz w:val="28"/>
          <w:szCs w:val="28"/>
        </w:rPr>
        <w:t>Акта об оказании услуг.</w:t>
      </w:r>
    </w:p>
    <w:p w14:paraId="2FB02E79" w14:textId="77777777" w:rsidR="0089523B" w:rsidRPr="001C69BE" w:rsidRDefault="0089523B" w:rsidP="0015374D">
      <w:pPr>
        <w:pStyle w:val="ae"/>
        <w:widowControl w:val="0"/>
        <w:numPr>
          <w:ilvl w:val="1"/>
          <w:numId w:val="26"/>
        </w:numPr>
        <w:suppressAutoHyphens/>
        <w:autoSpaceDN w:val="0"/>
        <w:spacing w:after="0"/>
        <w:ind w:left="0" w:firstLine="709"/>
        <w:textAlignment w:val="baseline"/>
        <w:rPr>
          <w:color w:val="00000A"/>
          <w:kern w:val="3"/>
          <w:sz w:val="28"/>
          <w:szCs w:val="28"/>
          <w:lang w:eastAsia="ar-SA"/>
        </w:rPr>
      </w:pPr>
      <w:r w:rsidRPr="001C69BE">
        <w:rPr>
          <w:color w:val="00000A"/>
          <w:kern w:val="3"/>
          <w:sz w:val="28"/>
          <w:szCs w:val="28"/>
          <w:lang w:eastAsia="ar-SA"/>
        </w:rPr>
        <w:t xml:space="preserve">В случае изменения своего расчетного счета Исполнитель обязан в течение 1 (одного) рабочего дня в письменной форме сообщить об этом Заказчику с указанием новых реквизитов расчетного счета. В противном случае, при перечислении денежных средств на указанный в </w:t>
      </w:r>
      <w:r w:rsidR="00FE70DB" w:rsidRPr="001C69BE">
        <w:rPr>
          <w:color w:val="00000A"/>
          <w:kern w:val="3"/>
          <w:sz w:val="28"/>
          <w:szCs w:val="28"/>
          <w:lang w:eastAsia="ar-SA"/>
        </w:rPr>
        <w:t>Договор</w:t>
      </w:r>
      <w:r w:rsidRPr="001C69BE">
        <w:rPr>
          <w:color w:val="00000A"/>
          <w:kern w:val="3"/>
          <w:sz w:val="28"/>
          <w:szCs w:val="28"/>
          <w:lang w:eastAsia="ar-SA"/>
        </w:rPr>
        <w:t>е счет Исполнителя, обязанность Заказчика по оплате выполненных работ будет считаться исполненной надлежащим образом.</w:t>
      </w:r>
    </w:p>
    <w:p w14:paraId="14F395B3" w14:textId="77777777" w:rsidR="0089523B" w:rsidRPr="001C69BE" w:rsidRDefault="0089523B" w:rsidP="0015374D">
      <w:pPr>
        <w:pStyle w:val="ae"/>
        <w:widowControl w:val="0"/>
        <w:numPr>
          <w:ilvl w:val="1"/>
          <w:numId w:val="26"/>
        </w:numPr>
        <w:suppressAutoHyphens/>
        <w:autoSpaceDN w:val="0"/>
        <w:spacing w:after="0"/>
        <w:ind w:left="0" w:firstLine="709"/>
        <w:textAlignment w:val="baseline"/>
        <w:rPr>
          <w:color w:val="00000A"/>
          <w:kern w:val="3"/>
          <w:sz w:val="28"/>
          <w:szCs w:val="28"/>
          <w:lang w:eastAsia="ar-SA"/>
        </w:rPr>
      </w:pPr>
      <w:r w:rsidRPr="001C69BE">
        <w:rPr>
          <w:color w:val="00000A"/>
          <w:kern w:val="3"/>
          <w:sz w:val="28"/>
          <w:szCs w:val="28"/>
          <w:lang w:eastAsia="ar-SA"/>
        </w:rPr>
        <w:t xml:space="preserve">Обязательства Заказчика по оплате оказанных услуг считаются исполненными </w:t>
      </w:r>
      <w:r w:rsidRPr="001C69BE">
        <w:rPr>
          <w:color w:val="00000A"/>
          <w:sz w:val="28"/>
          <w:szCs w:val="28"/>
          <w:lang w:eastAsia="ar-SA"/>
        </w:rPr>
        <w:t>с момента списания денежных средств со счета Заказчика.</w:t>
      </w:r>
    </w:p>
    <w:p w14:paraId="5FC2C147" w14:textId="78F55DF7" w:rsidR="001211BE" w:rsidRPr="001C69BE" w:rsidRDefault="001211BE" w:rsidP="0015374D">
      <w:pPr>
        <w:pStyle w:val="ae"/>
        <w:widowControl w:val="0"/>
        <w:numPr>
          <w:ilvl w:val="1"/>
          <w:numId w:val="26"/>
        </w:numPr>
        <w:spacing w:after="0"/>
        <w:ind w:left="0" w:firstLine="709"/>
        <w:rPr>
          <w:sz w:val="28"/>
          <w:szCs w:val="28"/>
        </w:rPr>
      </w:pPr>
      <w:r w:rsidRPr="001C69BE">
        <w:rPr>
          <w:sz w:val="28"/>
          <w:szCs w:val="28"/>
        </w:rPr>
        <w:t xml:space="preserve">Источником финансирования настоящего договора являются поступление денежных средств от учредителей на обеспечение деятельности </w:t>
      </w:r>
      <w:r w:rsidR="002C5E23">
        <w:rPr>
          <w:sz w:val="28"/>
          <w:szCs w:val="28"/>
        </w:rPr>
        <w:br/>
      </w:r>
      <w:r w:rsidRPr="001C69BE">
        <w:rPr>
          <w:sz w:val="28"/>
          <w:szCs w:val="28"/>
        </w:rPr>
        <w:t>АНО</w:t>
      </w:r>
      <w:r w:rsidR="002C5E23">
        <w:rPr>
          <w:sz w:val="28"/>
          <w:szCs w:val="28"/>
        </w:rPr>
        <w:t xml:space="preserve"> «Авангард»</w:t>
      </w:r>
      <w:r w:rsidRPr="001C69BE">
        <w:rPr>
          <w:sz w:val="28"/>
          <w:szCs w:val="28"/>
        </w:rPr>
        <w:t>,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24F52E23" w14:textId="41D10D5E" w:rsidR="002C5E23" w:rsidRPr="001C69BE" w:rsidRDefault="00903D09" w:rsidP="000A720D">
      <w:pPr>
        <w:pStyle w:val="Standard"/>
        <w:tabs>
          <w:tab w:val="left" w:pos="1418"/>
        </w:tabs>
        <w:ind w:firstLine="709"/>
        <w:jc w:val="both"/>
      </w:pPr>
      <w:r>
        <w:rPr>
          <w:rFonts w:ascii="Times New Roman" w:eastAsia="Times New Roman" w:hAnsi="Times New Roman" w:cs="Times New Roman"/>
          <w:color w:val="00000A"/>
          <w:sz w:val="28"/>
          <w:szCs w:val="28"/>
        </w:rPr>
        <w:t xml:space="preserve">2.10. </w:t>
      </w:r>
      <w:r w:rsidR="002273AE" w:rsidRPr="001C69BE">
        <w:rPr>
          <w:rFonts w:ascii="Times New Roman" w:eastAsia="Times New Roman" w:hAnsi="Times New Roman" w:cs="Times New Roman"/>
          <w:color w:val="00000A"/>
          <w:sz w:val="28"/>
          <w:szCs w:val="28"/>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Заказчика, Стороны вправе изменить размер и (или) сроки оплаты и (или) объем оказываемых услуг.</w:t>
      </w:r>
      <w:bookmarkStart w:id="4" w:name="Par697"/>
      <w:bookmarkEnd w:id="3"/>
      <w:bookmarkEnd w:id="4"/>
    </w:p>
    <w:p w14:paraId="5BABAB3F" w14:textId="0BFAB6C7" w:rsidR="00FA5518" w:rsidRPr="000A720D" w:rsidRDefault="00FA5518" w:rsidP="000A720D">
      <w:pPr>
        <w:pStyle w:val="ae"/>
        <w:widowControl w:val="0"/>
        <w:numPr>
          <w:ilvl w:val="0"/>
          <w:numId w:val="26"/>
        </w:numPr>
        <w:autoSpaceDE w:val="0"/>
        <w:autoSpaceDN w:val="0"/>
        <w:adjustRightInd w:val="0"/>
        <w:spacing w:after="0"/>
        <w:ind w:left="0" w:firstLine="0"/>
        <w:jc w:val="center"/>
        <w:outlineLvl w:val="1"/>
        <w:rPr>
          <w:b/>
          <w:sz w:val="28"/>
          <w:szCs w:val="28"/>
        </w:rPr>
      </w:pPr>
      <w:r w:rsidRPr="001C69BE">
        <w:rPr>
          <w:b/>
          <w:sz w:val="28"/>
          <w:szCs w:val="28"/>
        </w:rPr>
        <w:t xml:space="preserve">Место и сроки оказания Услуг </w:t>
      </w:r>
    </w:p>
    <w:p w14:paraId="63D568F9" w14:textId="2D6D7CAA" w:rsidR="00FA5518" w:rsidRPr="001C69BE" w:rsidRDefault="00FA5518" w:rsidP="00F72987">
      <w:pPr>
        <w:pStyle w:val="ae"/>
        <w:widowControl w:val="0"/>
        <w:numPr>
          <w:ilvl w:val="1"/>
          <w:numId w:val="26"/>
        </w:numPr>
        <w:autoSpaceDE w:val="0"/>
        <w:autoSpaceDN w:val="0"/>
        <w:adjustRightInd w:val="0"/>
        <w:spacing w:after="0"/>
        <w:ind w:left="0" w:firstLine="709"/>
        <w:rPr>
          <w:sz w:val="28"/>
          <w:szCs w:val="28"/>
        </w:rPr>
      </w:pPr>
      <w:r w:rsidRPr="001C69BE">
        <w:rPr>
          <w:sz w:val="28"/>
          <w:szCs w:val="28"/>
        </w:rPr>
        <w:t>Услуги оказываются по адресу: Московская область, Одинцовский городской округ, территория Парк Патриот, дом 3, строение 5 – Медицинский пункт Автономной некоммерческой организации «Учебно-методический центр военно-патриотического воспитания молодежи «Авангард».</w:t>
      </w:r>
    </w:p>
    <w:p w14:paraId="7DBD37EA" w14:textId="5BBE826A" w:rsidR="00517A60" w:rsidRPr="001C69BE" w:rsidRDefault="00517A60" w:rsidP="00F72987">
      <w:pPr>
        <w:pStyle w:val="ae"/>
        <w:widowControl w:val="0"/>
        <w:numPr>
          <w:ilvl w:val="1"/>
          <w:numId w:val="26"/>
        </w:numPr>
        <w:autoSpaceDE w:val="0"/>
        <w:autoSpaceDN w:val="0"/>
        <w:adjustRightInd w:val="0"/>
        <w:spacing w:after="0"/>
        <w:rPr>
          <w:sz w:val="28"/>
          <w:szCs w:val="28"/>
        </w:rPr>
      </w:pPr>
      <w:r w:rsidRPr="001C69BE">
        <w:rPr>
          <w:sz w:val="28"/>
          <w:szCs w:val="28"/>
        </w:rPr>
        <w:t>Услуги оказываются круглосуточно.</w:t>
      </w:r>
    </w:p>
    <w:p w14:paraId="7C78BF01" w14:textId="2DFBE8F2" w:rsidR="00FA5518" w:rsidRPr="001C69BE" w:rsidRDefault="00FA5518" w:rsidP="00FA55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3.</w:t>
      </w:r>
      <w:r w:rsidR="00517A60" w:rsidRPr="001C69BE">
        <w:rPr>
          <w:rFonts w:ascii="Times New Roman" w:eastAsia="Times New Roman" w:hAnsi="Times New Roman" w:cs="Times New Roman"/>
          <w:sz w:val="28"/>
          <w:szCs w:val="28"/>
          <w:lang w:eastAsia="ru-RU"/>
        </w:rPr>
        <w:t>3</w:t>
      </w:r>
      <w:r w:rsidRPr="001C69BE">
        <w:rPr>
          <w:rFonts w:ascii="Times New Roman" w:eastAsia="Times New Roman" w:hAnsi="Times New Roman" w:cs="Times New Roman"/>
          <w:sz w:val="28"/>
          <w:szCs w:val="28"/>
          <w:lang w:eastAsia="ru-RU"/>
        </w:rPr>
        <w:t xml:space="preserve">. Срок оказания Услуг: </w:t>
      </w:r>
    </w:p>
    <w:p w14:paraId="3F447A35" w14:textId="34244E9A" w:rsidR="00FA5518" w:rsidRPr="001C69BE" w:rsidRDefault="00F621F7" w:rsidP="00FA55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3.</w:t>
      </w:r>
      <w:r w:rsidR="00517A60" w:rsidRPr="001C69BE">
        <w:rPr>
          <w:rFonts w:ascii="Times New Roman" w:eastAsia="Times New Roman" w:hAnsi="Times New Roman" w:cs="Times New Roman"/>
          <w:sz w:val="28"/>
          <w:szCs w:val="28"/>
          <w:lang w:eastAsia="ru-RU"/>
        </w:rPr>
        <w:t>3</w:t>
      </w:r>
      <w:r w:rsidR="004E6932" w:rsidRPr="001C69BE">
        <w:rPr>
          <w:rFonts w:ascii="Times New Roman" w:eastAsia="Times New Roman" w:hAnsi="Times New Roman" w:cs="Times New Roman"/>
          <w:sz w:val="28"/>
          <w:szCs w:val="28"/>
          <w:lang w:eastAsia="ru-RU"/>
        </w:rPr>
        <w:t>.1. начало по заявке Заказчика.</w:t>
      </w:r>
    </w:p>
    <w:p w14:paraId="3E63740B" w14:textId="313A215B" w:rsidR="00E548A6" w:rsidRDefault="00FA5518" w:rsidP="000A720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3.</w:t>
      </w:r>
      <w:r w:rsidR="00517A60" w:rsidRPr="001C69BE">
        <w:rPr>
          <w:rFonts w:ascii="Times New Roman" w:eastAsia="Times New Roman" w:hAnsi="Times New Roman" w:cs="Times New Roman"/>
          <w:sz w:val="28"/>
          <w:szCs w:val="28"/>
          <w:lang w:eastAsia="ru-RU"/>
        </w:rPr>
        <w:t>3</w:t>
      </w:r>
      <w:r w:rsidRPr="001C69BE">
        <w:rPr>
          <w:rFonts w:ascii="Times New Roman" w:eastAsia="Times New Roman" w:hAnsi="Times New Roman" w:cs="Times New Roman"/>
          <w:sz w:val="28"/>
          <w:szCs w:val="28"/>
          <w:lang w:eastAsia="ru-RU"/>
        </w:rPr>
        <w:t xml:space="preserve">.2. </w:t>
      </w:r>
      <w:r w:rsidR="00F621F7" w:rsidRPr="001C69BE">
        <w:rPr>
          <w:rFonts w:ascii="Times New Roman" w:eastAsia="Times New Roman" w:hAnsi="Times New Roman" w:cs="Times New Roman"/>
          <w:sz w:val="28"/>
          <w:szCs w:val="28"/>
          <w:lang w:eastAsia="ru-RU"/>
        </w:rPr>
        <w:t>ок</w:t>
      </w:r>
      <w:r w:rsidRPr="001C69BE">
        <w:rPr>
          <w:rFonts w:ascii="Times New Roman" w:eastAsia="Times New Roman" w:hAnsi="Times New Roman" w:cs="Times New Roman"/>
          <w:sz w:val="28"/>
          <w:szCs w:val="28"/>
          <w:lang w:eastAsia="ru-RU"/>
        </w:rPr>
        <w:t>ончание: «</w:t>
      </w:r>
      <w:r w:rsidR="002B1BE4">
        <w:rPr>
          <w:rFonts w:ascii="Times New Roman" w:eastAsia="Times New Roman" w:hAnsi="Times New Roman" w:cs="Times New Roman"/>
          <w:sz w:val="28"/>
          <w:szCs w:val="28"/>
          <w:lang w:eastAsia="ru-RU"/>
        </w:rPr>
        <w:t>31»</w:t>
      </w:r>
      <w:r w:rsidRPr="001C69BE">
        <w:rPr>
          <w:rFonts w:ascii="Times New Roman" w:eastAsia="Times New Roman" w:hAnsi="Times New Roman" w:cs="Times New Roman"/>
          <w:sz w:val="28"/>
          <w:szCs w:val="28"/>
          <w:lang w:eastAsia="ru-RU"/>
        </w:rPr>
        <w:t xml:space="preserve"> </w:t>
      </w:r>
      <w:r w:rsidR="002B1BE4">
        <w:rPr>
          <w:rFonts w:ascii="Times New Roman" w:eastAsia="Times New Roman" w:hAnsi="Times New Roman" w:cs="Times New Roman"/>
          <w:sz w:val="28"/>
          <w:szCs w:val="28"/>
          <w:lang w:eastAsia="ru-RU"/>
        </w:rPr>
        <w:t>декабря</w:t>
      </w:r>
      <w:r w:rsidR="002B1BE4" w:rsidRPr="001C69BE">
        <w:rPr>
          <w:rFonts w:ascii="Times New Roman" w:eastAsia="Times New Roman" w:hAnsi="Times New Roman" w:cs="Times New Roman"/>
          <w:sz w:val="28"/>
          <w:szCs w:val="28"/>
          <w:lang w:eastAsia="ru-RU"/>
        </w:rPr>
        <w:t xml:space="preserve"> </w:t>
      </w:r>
      <w:r w:rsidR="008B625C" w:rsidRPr="001C69BE">
        <w:rPr>
          <w:rFonts w:ascii="Times New Roman" w:eastAsia="Times New Roman" w:hAnsi="Times New Roman" w:cs="Times New Roman"/>
          <w:sz w:val="28"/>
          <w:szCs w:val="28"/>
          <w:lang w:eastAsia="ru-RU"/>
        </w:rPr>
        <w:t>202</w:t>
      </w:r>
      <w:r w:rsidR="00B25C4C">
        <w:rPr>
          <w:rFonts w:ascii="Times New Roman" w:eastAsia="Times New Roman" w:hAnsi="Times New Roman" w:cs="Times New Roman"/>
          <w:sz w:val="28"/>
          <w:szCs w:val="28"/>
          <w:lang w:eastAsia="ru-RU"/>
        </w:rPr>
        <w:t>3</w:t>
      </w:r>
      <w:r w:rsidR="008B625C" w:rsidRPr="001C69BE">
        <w:rPr>
          <w:rFonts w:ascii="Times New Roman" w:eastAsia="Times New Roman" w:hAnsi="Times New Roman" w:cs="Times New Roman"/>
          <w:sz w:val="28"/>
          <w:szCs w:val="28"/>
          <w:lang w:eastAsia="ru-RU"/>
        </w:rPr>
        <w:t xml:space="preserve"> </w:t>
      </w:r>
      <w:r w:rsidRPr="001C69BE">
        <w:rPr>
          <w:rFonts w:ascii="Times New Roman" w:eastAsia="Times New Roman" w:hAnsi="Times New Roman" w:cs="Times New Roman"/>
          <w:sz w:val="28"/>
          <w:szCs w:val="28"/>
          <w:lang w:eastAsia="ru-RU"/>
        </w:rPr>
        <w:t>г.</w:t>
      </w:r>
    </w:p>
    <w:p w14:paraId="7A4A33B0" w14:textId="77777777" w:rsidR="00E548A6" w:rsidRPr="001C69BE" w:rsidRDefault="00E548A6" w:rsidP="002C5E2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C90BDFC" w14:textId="2AFA4A04" w:rsidR="00FA5518" w:rsidRPr="000A720D" w:rsidRDefault="00FA5518" w:rsidP="000A720D">
      <w:pPr>
        <w:pStyle w:val="ae"/>
        <w:widowControl w:val="0"/>
        <w:numPr>
          <w:ilvl w:val="0"/>
          <w:numId w:val="26"/>
        </w:numPr>
        <w:autoSpaceDE w:val="0"/>
        <w:autoSpaceDN w:val="0"/>
        <w:adjustRightInd w:val="0"/>
        <w:spacing w:after="0"/>
        <w:jc w:val="center"/>
        <w:outlineLvl w:val="1"/>
        <w:rPr>
          <w:b/>
          <w:sz w:val="28"/>
          <w:szCs w:val="28"/>
        </w:rPr>
      </w:pPr>
      <w:bookmarkStart w:id="5" w:name="Par770"/>
      <w:bookmarkStart w:id="6" w:name="Par773"/>
      <w:bookmarkStart w:id="7" w:name="Par776"/>
      <w:bookmarkEnd w:id="5"/>
      <w:bookmarkEnd w:id="6"/>
      <w:bookmarkEnd w:id="7"/>
      <w:r w:rsidRPr="001C69BE">
        <w:rPr>
          <w:b/>
          <w:sz w:val="28"/>
          <w:szCs w:val="28"/>
        </w:rPr>
        <w:t>Права и обязанности Сторон</w:t>
      </w:r>
    </w:p>
    <w:p w14:paraId="57D579B6" w14:textId="24D38B34"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.1. Исполнитель обязан:</w:t>
      </w:r>
    </w:p>
    <w:p w14:paraId="33AB1D0D" w14:textId="4E282AF3"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 xml:space="preserve">.1.1. Оказать Заказчику Услуги в соответствии с действующим законодательством и иными нормативными правовыми актами Российской Федерации, лицензиями, сертификатами, а также настоящим Договором. </w:t>
      </w:r>
    </w:p>
    <w:p w14:paraId="46863EB5" w14:textId="27B3B1E6"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lastRenderedPageBreak/>
        <w:t>4</w:t>
      </w:r>
      <w:r w:rsidR="00C961DD" w:rsidRPr="001C69BE">
        <w:rPr>
          <w:rFonts w:ascii="Times New Roman" w:eastAsia="Times New Roman" w:hAnsi="Times New Roman" w:cs="Times New Roman"/>
          <w:sz w:val="28"/>
          <w:szCs w:val="28"/>
          <w:lang w:eastAsia="ru-RU"/>
        </w:rPr>
        <w:t>.1.2. Вести учет объема оказанных Заказчику Услуг.</w:t>
      </w:r>
    </w:p>
    <w:p w14:paraId="27208E6E" w14:textId="62FBFE0E"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.1.3. Оказывать Услуги в точном соответствии со всеми условиями, предварительно согласованными с Заказчиком, и сдать их Заказчику с надлежащим качеством и в сроки, предусмотренные настоящим Договором.</w:t>
      </w:r>
    </w:p>
    <w:p w14:paraId="2704E249" w14:textId="6F93C39B"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.1.4. Исполнять иные обязательства, предусмотренные действующим законодательством Российской Федерации в области оказания неотложной (экстренной) медицинской помощи, согласно правилам оказания платных медицинских услуг и настоящим Договором.</w:t>
      </w:r>
    </w:p>
    <w:p w14:paraId="0169D993" w14:textId="06B2A269"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.1.5. Обеспечить круглосуточное пребывание медицинского работника на территории Заказчика на период действия Договора.</w:t>
      </w:r>
    </w:p>
    <w:p w14:paraId="0A5AD60F" w14:textId="777307AF" w:rsidR="002C5E23" w:rsidRPr="001C69BE" w:rsidRDefault="002C5E23"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w:t>
      </w:r>
      <w:r w:rsidR="008172D4">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w:t>
      </w:r>
      <w:r w:rsidRPr="002C5E23">
        <w:rPr>
          <w:rFonts w:ascii="Times New Roman" w:eastAsia="Times New Roman" w:hAnsi="Times New Roman" w:cs="Times New Roman"/>
          <w:sz w:val="28"/>
          <w:szCs w:val="28"/>
          <w:lang w:eastAsia="ru-RU"/>
        </w:rPr>
        <w:t>Направлять для оказания Услуг Заказчику только работников, прошедших вакцинацию от новой коронавирусной инфекции (COVID-19) в порядке, установленном законодательством Российской Федерации, и имеющих документы (сертификаты), подтверждающие прохождение вакцинации. Во время нахождения на территории Заказчика работники Исполнителя обязаны иметь при себе документы (сертификаты), подтверждающие прохождение вакцинации, и предъявлять их по требованию Заказчика либо уполномоченных им лиц (сотрудники ЧОП).</w:t>
      </w:r>
    </w:p>
    <w:p w14:paraId="449934DB" w14:textId="64030825"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.3. Заказчик обязан:</w:t>
      </w:r>
    </w:p>
    <w:p w14:paraId="448D7FAA" w14:textId="6C06FB89"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.3.1. Произвести оплату за оказанные (оказываемые) ему Услуги в полном объеме, в срок, в порядке и на условиях, предусмотренных настоящим Договором.</w:t>
      </w:r>
    </w:p>
    <w:p w14:paraId="036768E4" w14:textId="2AC1C7D5"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.3.</w:t>
      </w:r>
      <w:r w:rsidR="00F646B1" w:rsidRPr="001C69BE">
        <w:rPr>
          <w:rFonts w:ascii="Times New Roman" w:eastAsia="Times New Roman" w:hAnsi="Times New Roman" w:cs="Times New Roman"/>
          <w:sz w:val="28"/>
          <w:szCs w:val="28"/>
          <w:lang w:eastAsia="ru-RU"/>
        </w:rPr>
        <w:t>2</w:t>
      </w:r>
      <w:r w:rsidR="00C961DD" w:rsidRPr="001C69BE">
        <w:rPr>
          <w:rFonts w:ascii="Times New Roman" w:eastAsia="Times New Roman" w:hAnsi="Times New Roman" w:cs="Times New Roman"/>
          <w:sz w:val="28"/>
          <w:szCs w:val="28"/>
          <w:lang w:eastAsia="ru-RU"/>
        </w:rPr>
        <w:t xml:space="preserve">. Обеспечивать беспрепятственный доступ сотрудников </w:t>
      </w:r>
      <w:r w:rsidR="00F646B1" w:rsidRPr="001C69BE">
        <w:rPr>
          <w:rFonts w:ascii="Times New Roman" w:eastAsia="Times New Roman" w:hAnsi="Times New Roman" w:cs="Times New Roman"/>
          <w:sz w:val="28"/>
          <w:szCs w:val="28"/>
          <w:lang w:eastAsia="ru-RU"/>
        </w:rPr>
        <w:t xml:space="preserve">Исполнителя </w:t>
      </w:r>
      <w:r w:rsidR="00C961DD" w:rsidRPr="001C69BE">
        <w:rPr>
          <w:rFonts w:ascii="Times New Roman" w:eastAsia="Times New Roman" w:hAnsi="Times New Roman" w:cs="Times New Roman"/>
          <w:sz w:val="28"/>
          <w:szCs w:val="28"/>
          <w:lang w:eastAsia="ru-RU"/>
        </w:rPr>
        <w:t>к месту оказания Услуг.</w:t>
      </w:r>
    </w:p>
    <w:p w14:paraId="312F94EC" w14:textId="3A762837"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.3.</w:t>
      </w:r>
      <w:r w:rsidR="00F646B1" w:rsidRPr="001C69BE">
        <w:rPr>
          <w:rFonts w:ascii="Times New Roman" w:eastAsia="Times New Roman" w:hAnsi="Times New Roman" w:cs="Times New Roman"/>
          <w:sz w:val="28"/>
          <w:szCs w:val="28"/>
          <w:lang w:eastAsia="ru-RU"/>
        </w:rPr>
        <w:t>3</w:t>
      </w:r>
      <w:r w:rsidR="00C961DD" w:rsidRPr="001C69BE">
        <w:rPr>
          <w:rFonts w:ascii="Times New Roman" w:eastAsia="Times New Roman" w:hAnsi="Times New Roman" w:cs="Times New Roman"/>
          <w:sz w:val="28"/>
          <w:szCs w:val="28"/>
          <w:lang w:eastAsia="ru-RU"/>
        </w:rPr>
        <w:t xml:space="preserve">. </w:t>
      </w:r>
      <w:r w:rsidRPr="001C69BE">
        <w:rPr>
          <w:rFonts w:ascii="Times New Roman" w:eastAsia="Times New Roman" w:hAnsi="Times New Roman" w:cs="Times New Roman"/>
          <w:sz w:val="28"/>
          <w:szCs w:val="28"/>
          <w:lang w:eastAsia="ru-RU"/>
        </w:rPr>
        <w:t>Обеспечить персонал Исполнителя необходимыми техническими условиями для выполнения своих непосредственных обязанностей по настоящему договору, в том числе допуском на территорию проведения мероприятия, проживанием и местом для осуществления рабочих обязанностей дежурного медика.</w:t>
      </w:r>
    </w:p>
    <w:p w14:paraId="6E5624F7" w14:textId="5517FE53" w:rsidR="00DD7799" w:rsidRPr="001C69BE" w:rsidRDefault="00E87865" w:rsidP="003F4E3A">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.3.</w:t>
      </w:r>
      <w:r w:rsidR="00F646B1"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 xml:space="preserve">. Не создавать препятствий в оказании медицинских услуг третьим лицам. </w:t>
      </w:r>
    </w:p>
    <w:p w14:paraId="4C67BF7B" w14:textId="5D85A770"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.3.</w:t>
      </w:r>
      <w:r w:rsidR="00F646B1" w:rsidRPr="001C69BE">
        <w:rPr>
          <w:rFonts w:ascii="Times New Roman" w:eastAsia="Times New Roman" w:hAnsi="Times New Roman" w:cs="Times New Roman"/>
          <w:sz w:val="28"/>
          <w:szCs w:val="28"/>
          <w:lang w:eastAsia="ru-RU"/>
        </w:rPr>
        <w:t>5</w:t>
      </w:r>
      <w:r w:rsidR="00C961DD" w:rsidRPr="001C69BE">
        <w:rPr>
          <w:rFonts w:ascii="Times New Roman" w:eastAsia="Times New Roman" w:hAnsi="Times New Roman" w:cs="Times New Roman"/>
          <w:sz w:val="28"/>
          <w:szCs w:val="28"/>
          <w:lang w:eastAsia="ru-RU"/>
        </w:rPr>
        <w:t>. Исполнять иные обязательства, предусмотренные настоящим Договором и действующим законодательством Российской Федерации.</w:t>
      </w:r>
    </w:p>
    <w:p w14:paraId="4329BC15" w14:textId="10344E4F"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 xml:space="preserve">.4. Заказчик вправе: </w:t>
      </w:r>
    </w:p>
    <w:p w14:paraId="332148C6" w14:textId="377E6AFC" w:rsidR="00C961DD" w:rsidRPr="001C69BE" w:rsidRDefault="00E87865" w:rsidP="00C961D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4</w:t>
      </w:r>
      <w:r w:rsidR="00C961DD" w:rsidRPr="001C69BE">
        <w:rPr>
          <w:rFonts w:ascii="Times New Roman" w:eastAsia="Times New Roman" w:hAnsi="Times New Roman" w:cs="Times New Roman"/>
          <w:sz w:val="28"/>
          <w:szCs w:val="28"/>
          <w:lang w:eastAsia="ru-RU"/>
        </w:rPr>
        <w:t xml:space="preserve">.4.1. Отказаться в любое время в одностороннем порядке от исполнения настоящего Договора полностью или частично в порядке, предусмотренном настоящим Договором, при условии оплаты фактически </w:t>
      </w:r>
      <w:r w:rsidR="00F646B1" w:rsidRPr="001C69BE">
        <w:rPr>
          <w:rFonts w:ascii="Times New Roman" w:eastAsia="Times New Roman" w:hAnsi="Times New Roman" w:cs="Times New Roman"/>
          <w:sz w:val="28"/>
          <w:szCs w:val="28"/>
          <w:lang w:eastAsia="ru-RU"/>
        </w:rPr>
        <w:t>Исполнителем</w:t>
      </w:r>
      <w:r w:rsidR="00C961DD" w:rsidRPr="001C69BE">
        <w:rPr>
          <w:rFonts w:ascii="Times New Roman" w:eastAsia="Times New Roman" w:hAnsi="Times New Roman" w:cs="Times New Roman"/>
          <w:sz w:val="28"/>
          <w:szCs w:val="28"/>
          <w:lang w:eastAsia="ru-RU"/>
        </w:rPr>
        <w:t xml:space="preserve"> расходов по оказанию Услуг;</w:t>
      </w:r>
    </w:p>
    <w:p w14:paraId="7AC06212" w14:textId="77777777" w:rsidR="00626FB0" w:rsidRPr="001C69BE" w:rsidRDefault="00626FB0" w:rsidP="002C5E23">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A7CDE1D" w14:textId="12FABABD" w:rsidR="00F72987" w:rsidRPr="00476BE0" w:rsidRDefault="00F72987" w:rsidP="000A720D">
      <w:pPr>
        <w:widowControl w:val="0"/>
        <w:tabs>
          <w:tab w:val="left" w:pos="1560"/>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A27E45">
        <w:rPr>
          <w:rFonts w:ascii="Times New Roman" w:eastAsia="Times New Roman" w:hAnsi="Times New Roman" w:cs="Times New Roman"/>
          <w:b/>
          <w:sz w:val="28"/>
          <w:szCs w:val="28"/>
          <w:lang w:eastAsia="ru-RU"/>
        </w:rPr>
        <w:t>5. Обеспечение исполнения Договора и гарантийных обязательств</w:t>
      </w:r>
    </w:p>
    <w:p w14:paraId="4361C08C" w14:textId="1626C145" w:rsidR="00F72987" w:rsidRPr="00476BE0" w:rsidRDefault="00F72987" w:rsidP="00F72987">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 xml:space="preserve">5.1. Для обеспечения исполнения Договора, Поставщиком предоставлена безотзывная банковская гарантия в размере </w:t>
      </w:r>
      <w:r w:rsidR="001539B5" w:rsidRPr="001539B5">
        <w:rPr>
          <w:rFonts w:ascii="Times New Roman" w:eastAsia="Times New Roman" w:hAnsi="Times New Roman" w:cs="Times New Roman"/>
          <w:bCs/>
          <w:iCs/>
          <w:sz w:val="28"/>
          <w:szCs w:val="28"/>
          <w:lang w:eastAsia="ru-RU"/>
        </w:rPr>
        <w:t xml:space="preserve">1 998 719,30 </w:t>
      </w:r>
      <w:r w:rsidR="001539B5">
        <w:rPr>
          <w:rFonts w:ascii="Times New Roman" w:eastAsia="Times New Roman" w:hAnsi="Times New Roman" w:cs="Times New Roman"/>
          <w:bCs/>
          <w:iCs/>
          <w:sz w:val="28"/>
          <w:szCs w:val="28"/>
          <w:lang w:eastAsia="ru-RU"/>
        </w:rPr>
        <w:t xml:space="preserve">(Один миллион девятьсот девяносто восемь тысяч семьсот девятнадцать) </w:t>
      </w:r>
      <w:r w:rsidRPr="00476BE0">
        <w:rPr>
          <w:rFonts w:ascii="Times New Roman" w:eastAsia="Times New Roman" w:hAnsi="Times New Roman" w:cs="Times New Roman"/>
          <w:sz w:val="28"/>
          <w:szCs w:val="28"/>
          <w:lang w:eastAsia="ru-RU"/>
        </w:rPr>
        <w:t>рублей</w:t>
      </w:r>
      <w:r w:rsidR="001539B5">
        <w:rPr>
          <w:rFonts w:ascii="Times New Roman" w:eastAsia="Times New Roman" w:hAnsi="Times New Roman" w:cs="Times New Roman"/>
          <w:sz w:val="28"/>
          <w:szCs w:val="28"/>
          <w:lang w:eastAsia="ru-RU"/>
        </w:rPr>
        <w:t xml:space="preserve"> 30 копеек</w:t>
      </w:r>
      <w:r w:rsidRPr="00476BE0">
        <w:rPr>
          <w:rFonts w:ascii="Times New Roman" w:eastAsia="Times New Roman" w:hAnsi="Times New Roman" w:cs="Times New Roman"/>
          <w:sz w:val="28"/>
          <w:szCs w:val="28"/>
          <w:lang w:eastAsia="ru-RU"/>
        </w:rPr>
        <w:t>, что составляет 10 % (десять процентов) от начальной (максимальной) цены Договора.</w:t>
      </w:r>
    </w:p>
    <w:p w14:paraId="182495AD" w14:textId="2E91AACA" w:rsidR="00F72987" w:rsidRPr="00476BE0" w:rsidRDefault="00F72987" w:rsidP="00F72987">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5.2. В случае, если Поставщиком в качестве обеспечения исполнения Договора и (или) гарантийных обязательств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4E8EC704" w14:textId="51990195" w:rsidR="00F72987" w:rsidRPr="00476BE0" w:rsidRDefault="00F72987" w:rsidP="00F72987">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w:t>
      </w:r>
      <w:r w:rsidR="00A27E45">
        <w:rPr>
          <w:rFonts w:ascii="Times New Roman" w:eastAsia="Times New Roman" w:hAnsi="Times New Roman" w:cs="Times New Roman"/>
          <w:sz w:val="28"/>
          <w:szCs w:val="28"/>
          <w:lang w:eastAsia="ru-RU"/>
        </w:rPr>
        <w:t>, не</w:t>
      </w:r>
      <w:r w:rsidRPr="00476BE0">
        <w:rPr>
          <w:rFonts w:ascii="Times New Roman" w:eastAsia="Times New Roman" w:hAnsi="Times New Roman" w:cs="Times New Roman"/>
          <w:sz w:val="28"/>
          <w:szCs w:val="28"/>
          <w:lang w:eastAsia="ru-RU"/>
        </w:rPr>
        <w:t xml:space="preserve"> менее чем на один месяц.</w:t>
      </w:r>
    </w:p>
    <w:p w14:paraId="05BBEE1E" w14:textId="4F34815C" w:rsidR="00A27E45" w:rsidRDefault="00F72987" w:rsidP="00E00D42">
      <w:pPr>
        <w:widowControl w:val="0"/>
        <w:tabs>
          <w:tab w:val="left" w:pos="1560"/>
        </w:tabs>
        <w:autoSpaceDE w:val="0"/>
        <w:autoSpaceDN w:val="0"/>
        <w:adjustRightInd w:val="0"/>
        <w:spacing w:after="0" w:line="240" w:lineRule="auto"/>
        <w:ind w:firstLine="709"/>
        <w:jc w:val="both"/>
        <w:rPr>
          <w:rFonts w:ascii="Times New Roman" w:hAnsi="Times New Roman" w:cs="Times New Roman"/>
          <w:b/>
          <w:sz w:val="28"/>
          <w:szCs w:val="28"/>
        </w:rPr>
      </w:pPr>
      <w:r w:rsidRPr="00476BE0">
        <w:rPr>
          <w:rFonts w:ascii="Times New Roman" w:eastAsia="Times New Roman" w:hAnsi="Times New Roman" w:cs="Times New Roman"/>
          <w:sz w:val="28"/>
          <w:szCs w:val="28"/>
          <w:lang w:eastAsia="ru-RU"/>
        </w:rPr>
        <w:lastRenderedPageBreak/>
        <w:t>5.</w:t>
      </w:r>
      <w:r w:rsidR="00A27E45">
        <w:rPr>
          <w:rFonts w:ascii="Times New Roman" w:eastAsia="Times New Roman" w:hAnsi="Times New Roman" w:cs="Times New Roman"/>
          <w:sz w:val="28"/>
          <w:szCs w:val="28"/>
          <w:lang w:eastAsia="ru-RU"/>
        </w:rPr>
        <w:t>3</w:t>
      </w:r>
      <w:r w:rsidRPr="00476BE0">
        <w:rPr>
          <w:rFonts w:ascii="Times New Roman" w:eastAsia="Times New Roman" w:hAnsi="Times New Roman" w:cs="Times New Roman"/>
          <w:sz w:val="28"/>
          <w:szCs w:val="28"/>
          <w:lang w:eastAsia="ru-RU"/>
        </w:rPr>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и (или) гарантийных обязательств, лицензии на осуществление банковских операций Поставщик обязан предоставить новое обеспечение исполнения договора и (или) гарантийных обязательств не позднее одного месяца со дня надлежащего уведомления Заказчиком Поставщика о необходимости предоставить соответствующее обеспечение. </w:t>
      </w:r>
    </w:p>
    <w:p w14:paraId="3068E0E2" w14:textId="77777777" w:rsidR="00626FB0" w:rsidRDefault="00626FB0" w:rsidP="00A27E45">
      <w:pPr>
        <w:widowControl w:val="0"/>
        <w:autoSpaceDE w:val="0"/>
        <w:autoSpaceDN w:val="0"/>
        <w:adjustRightInd w:val="0"/>
        <w:spacing w:after="0"/>
        <w:jc w:val="center"/>
        <w:outlineLvl w:val="1"/>
        <w:rPr>
          <w:rFonts w:ascii="Times New Roman" w:hAnsi="Times New Roman" w:cs="Times New Roman"/>
          <w:b/>
          <w:sz w:val="28"/>
          <w:szCs w:val="28"/>
        </w:rPr>
      </w:pPr>
    </w:p>
    <w:p w14:paraId="37C11505" w14:textId="33B69AEC" w:rsidR="00FA5518" w:rsidRPr="000A720D" w:rsidRDefault="00F72987" w:rsidP="000A720D">
      <w:pPr>
        <w:widowControl w:val="0"/>
        <w:autoSpaceDE w:val="0"/>
        <w:autoSpaceDN w:val="0"/>
        <w:adjustRightInd w:val="0"/>
        <w:spacing w:after="0"/>
        <w:jc w:val="center"/>
        <w:outlineLvl w:val="1"/>
        <w:rPr>
          <w:b/>
          <w:sz w:val="28"/>
          <w:szCs w:val="28"/>
        </w:rPr>
      </w:pPr>
      <w:r w:rsidRPr="00A27E45">
        <w:rPr>
          <w:rFonts w:ascii="Times New Roman" w:hAnsi="Times New Roman" w:cs="Times New Roman"/>
          <w:b/>
          <w:sz w:val="28"/>
          <w:szCs w:val="28"/>
        </w:rPr>
        <w:t xml:space="preserve">6. </w:t>
      </w:r>
      <w:r w:rsidR="00FA5518" w:rsidRPr="00A27E45">
        <w:rPr>
          <w:rFonts w:ascii="Times New Roman" w:hAnsi="Times New Roman" w:cs="Times New Roman"/>
          <w:b/>
          <w:sz w:val="28"/>
          <w:szCs w:val="28"/>
        </w:rPr>
        <w:t>Ответственность Сторон</w:t>
      </w:r>
    </w:p>
    <w:p w14:paraId="05502A2D" w14:textId="72A26C01"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.1. За неисполнение или ненадлежащее исполнение своих обязательств, предусмотренных Договором, Стороны несут ответственность в соответствии с законодательством Российской Федерации и условиями Договора.</w:t>
      </w:r>
    </w:p>
    <w:p w14:paraId="6F6EAD27" w14:textId="5C16553A"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.2. Ответственность Заказчика:</w:t>
      </w:r>
    </w:p>
    <w:p w14:paraId="03F5A2D7" w14:textId="5FD07D71"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.2.1.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r w:rsidR="00F646B1" w:rsidRPr="00476BE0">
        <w:rPr>
          <w:rFonts w:ascii="Times New Roman" w:eastAsia="Times New Roman" w:hAnsi="Times New Roman" w:cs="Times New Roman"/>
          <w:sz w:val="28"/>
          <w:szCs w:val="28"/>
          <w:lang w:eastAsia="ru-RU"/>
        </w:rPr>
        <w:t>.</w:t>
      </w:r>
    </w:p>
    <w:p w14:paraId="0174B45A" w14:textId="5C693D0D" w:rsidR="00F646B1"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 xml:space="preserve">.2.2.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Пеня устанавливается в размере </w:t>
      </w:r>
      <w:r w:rsidR="00F646B1" w:rsidRPr="00476BE0">
        <w:rPr>
          <w:rFonts w:ascii="Times New Roman" w:eastAsia="Times New Roman" w:hAnsi="Times New Roman" w:cs="Times New Roman"/>
          <w:sz w:val="28"/>
          <w:szCs w:val="28"/>
          <w:lang w:eastAsia="ru-RU"/>
        </w:rPr>
        <w:t>0,1% от стоимости услуг по Договору за каждый день нарушения исполнения своих обязательств.</w:t>
      </w:r>
    </w:p>
    <w:p w14:paraId="7537948B" w14:textId="4C58163B"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.2.3. общая сумма начисленной неустойки (штрафов, пеней) за ненадлежащее исполнение заказчиком обязательств, предусмотренных контрактом, не может превышать 10 (десять) процентов Цены Договора</w:t>
      </w:r>
      <w:r w:rsidR="00F646B1" w:rsidRPr="00476BE0">
        <w:rPr>
          <w:rFonts w:ascii="Times New Roman" w:eastAsia="Times New Roman" w:hAnsi="Times New Roman" w:cs="Times New Roman"/>
          <w:sz w:val="28"/>
          <w:szCs w:val="28"/>
          <w:lang w:eastAsia="ru-RU"/>
        </w:rPr>
        <w:t>.</w:t>
      </w:r>
    </w:p>
    <w:p w14:paraId="704A8D02" w14:textId="6A59AE99"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.2.4. Заказчик освобождается от ответственности в случае отсутствия целевого финансирования (добровольных имущественных взносов учредителей), при условии, что Заказчик своевременно (в течение 5 (пяти) рабочих дней) уведомил Исполнителя о возможной просрочке исполнения обязательств и (или) ненадлежащем исполнении по указанным обстоятельствам. Обязательство возобновляется после поступления средств целевого бюджетного финансирования на лицевой и (или) расчетный счет Заказчика.</w:t>
      </w:r>
    </w:p>
    <w:p w14:paraId="77107C7C" w14:textId="0D8C0345"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.3. Ответственность Исполнителя:</w:t>
      </w:r>
    </w:p>
    <w:p w14:paraId="4E849D81" w14:textId="4F661FD1"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.3.1. в случае просрочки исполнения Исполнителем обязательств,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r w:rsidR="00F646B1" w:rsidRPr="00476BE0">
        <w:rPr>
          <w:rFonts w:ascii="Times New Roman" w:eastAsia="Times New Roman" w:hAnsi="Times New Roman" w:cs="Times New Roman"/>
          <w:sz w:val="28"/>
          <w:szCs w:val="28"/>
          <w:lang w:eastAsia="ru-RU"/>
        </w:rPr>
        <w:t>.</w:t>
      </w:r>
    </w:p>
    <w:p w14:paraId="509B2C76" w14:textId="1BDF8625"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 xml:space="preserve">.3.2. В случае нарушения исполнения обязательств Исполнитель обязуется оплатить Заказчику неустойку в размере </w:t>
      </w:r>
      <w:r w:rsidR="00F646B1" w:rsidRPr="00476BE0">
        <w:rPr>
          <w:rFonts w:ascii="Times New Roman" w:eastAsia="Times New Roman" w:hAnsi="Times New Roman" w:cs="Times New Roman"/>
          <w:sz w:val="28"/>
          <w:szCs w:val="28"/>
          <w:lang w:eastAsia="ru-RU"/>
        </w:rPr>
        <w:t>в размере 0,1% от стоимости услуг по Договору за каждый день нарушения исполнения своих обязательств.</w:t>
      </w:r>
    </w:p>
    <w:p w14:paraId="6C059975" w14:textId="6929FE86" w:rsidR="00F646B1"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646B1" w:rsidRPr="00476BE0">
        <w:rPr>
          <w:rFonts w:ascii="Times New Roman" w:eastAsia="Times New Roman" w:hAnsi="Times New Roman" w:cs="Times New Roman"/>
          <w:sz w:val="28"/>
          <w:szCs w:val="28"/>
          <w:lang w:eastAsia="ru-RU"/>
        </w:rPr>
        <w:t>.3.3. общая сумма начисленной неустойки (штрафов, пеней) за ненадлежащее исполнение заказчиком обязательств, предусмотренных контрактом, не может превышать 10 (десять) процентов Цены Договора.</w:t>
      </w:r>
    </w:p>
    <w:p w14:paraId="2DDD219B" w14:textId="0B1646A8" w:rsidR="00FA5518" w:rsidRPr="00476BE0"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6</w:t>
      </w:r>
      <w:r w:rsidR="00FA5518" w:rsidRPr="00476BE0">
        <w:rPr>
          <w:rFonts w:ascii="Times New Roman" w:eastAsia="Times New Roman" w:hAnsi="Times New Roman" w:cs="Times New Roman"/>
          <w:sz w:val="28"/>
          <w:szCs w:val="28"/>
          <w:lang w:eastAsia="ru-RU"/>
        </w:rPr>
        <w:t>.4.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175EF3C7" w14:textId="21B62EEB" w:rsidR="00FA5518" w:rsidRDefault="00F72987"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lastRenderedPageBreak/>
        <w:t>6</w:t>
      </w:r>
      <w:r w:rsidR="00FA5518" w:rsidRPr="00476BE0">
        <w:rPr>
          <w:rFonts w:ascii="Times New Roman" w:eastAsia="Times New Roman" w:hAnsi="Times New Roman" w:cs="Times New Roman"/>
          <w:sz w:val="28"/>
          <w:szCs w:val="28"/>
          <w:lang w:eastAsia="ru-RU"/>
        </w:rPr>
        <w:t>.5. Исполнитель обязан возместить имущественные потери Заказчика, возникшие в случае отказа Исполнителя от исполнения Договора (или отказа от оказания Услуг) и не связанные с нарушением обязательств Заказчиком. Потери, предусмотренные настоящим пунктом, возмещаются независимо от признания Договора незаключенным или недействительным.</w:t>
      </w:r>
    </w:p>
    <w:p w14:paraId="6532AA5C" w14:textId="643A56DE" w:rsidR="008172D4" w:rsidRPr="008172D4" w:rsidRDefault="008172D4" w:rsidP="00FA551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6.6. </w:t>
      </w:r>
      <w:r w:rsidRPr="000A720D">
        <w:rPr>
          <w:rFonts w:ascii="Times New Roman" w:hAnsi="Times New Roman" w:cs="Times New Roman"/>
          <w:sz w:val="28"/>
          <w:szCs w:val="28"/>
        </w:rPr>
        <w:t>Заказчик вправе уменьшить сумму, причитающуюся к выплате Исполнителю по Договору (Приложению), на сумму неустойки (штрафа, пени), начисленной Исполнителю за неисполнение или ненадлежащее исполнение Исполнителем своих обязательств по Договору</w:t>
      </w:r>
      <w:r>
        <w:rPr>
          <w:rFonts w:ascii="Times New Roman" w:hAnsi="Times New Roman" w:cs="Times New Roman"/>
          <w:sz w:val="28"/>
          <w:szCs w:val="28"/>
        </w:rPr>
        <w:t>.</w:t>
      </w:r>
    </w:p>
    <w:p w14:paraId="688803A1" w14:textId="77777777" w:rsidR="00626FB0" w:rsidRPr="00476BE0" w:rsidRDefault="00626FB0" w:rsidP="002C5E23">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14:paraId="6DE571DB" w14:textId="7F621723" w:rsidR="00FA5518" w:rsidRPr="000A720D" w:rsidRDefault="00F72987" w:rsidP="000A720D">
      <w:pPr>
        <w:widowControl w:val="0"/>
        <w:autoSpaceDE w:val="0"/>
        <w:autoSpaceDN w:val="0"/>
        <w:adjustRightInd w:val="0"/>
        <w:spacing w:after="0"/>
        <w:jc w:val="center"/>
        <w:outlineLvl w:val="1"/>
        <w:rPr>
          <w:b/>
          <w:sz w:val="28"/>
          <w:szCs w:val="28"/>
        </w:rPr>
      </w:pPr>
      <w:r w:rsidRPr="00A27E45">
        <w:rPr>
          <w:rFonts w:ascii="Times New Roman" w:hAnsi="Times New Roman" w:cs="Times New Roman"/>
          <w:b/>
          <w:sz w:val="28"/>
          <w:szCs w:val="28"/>
        </w:rPr>
        <w:t xml:space="preserve">7. </w:t>
      </w:r>
      <w:r w:rsidR="00FA5518" w:rsidRPr="00A27E45">
        <w:rPr>
          <w:rFonts w:ascii="Times New Roman" w:hAnsi="Times New Roman" w:cs="Times New Roman"/>
          <w:b/>
          <w:sz w:val="28"/>
          <w:szCs w:val="28"/>
        </w:rPr>
        <w:t>Порядок расторжения Договора</w:t>
      </w:r>
    </w:p>
    <w:p w14:paraId="164DD014" w14:textId="0A66FB59" w:rsidR="00FA5518" w:rsidRPr="001C69BE" w:rsidRDefault="00476BE0" w:rsidP="00FA5518">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7</w:t>
      </w:r>
      <w:r w:rsidR="001C69BE">
        <w:rPr>
          <w:rFonts w:ascii="Times New Roman" w:eastAsia="Times New Roman" w:hAnsi="Times New Roman" w:cs="Times New Roman"/>
          <w:sz w:val="28"/>
          <w:szCs w:val="28"/>
          <w:lang w:eastAsia="ru-RU"/>
        </w:rPr>
        <w:t>.</w:t>
      </w:r>
      <w:r w:rsidR="00FA5518" w:rsidRPr="00476BE0">
        <w:rPr>
          <w:rFonts w:ascii="Times New Roman" w:eastAsia="Times New Roman" w:hAnsi="Times New Roman" w:cs="Times New Roman"/>
          <w:sz w:val="28"/>
          <w:szCs w:val="28"/>
          <w:lang w:eastAsia="ru-RU"/>
        </w:rPr>
        <w:t>1. Договор может быть расторгнут:</w:t>
      </w:r>
    </w:p>
    <w:p w14:paraId="423449EF" w14:textId="77777777" w:rsidR="00FA5518" w:rsidRPr="00476BE0" w:rsidRDefault="00FA5518" w:rsidP="00FA5518">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а) по соглашению Сторон;</w:t>
      </w:r>
    </w:p>
    <w:p w14:paraId="6B053847" w14:textId="77777777" w:rsidR="00FA5518" w:rsidRPr="00476BE0" w:rsidRDefault="00FA5518" w:rsidP="00FA5518">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б) по решению суда;</w:t>
      </w:r>
    </w:p>
    <w:p w14:paraId="424CEF8F" w14:textId="77777777" w:rsidR="00FA5518" w:rsidRPr="00476BE0" w:rsidRDefault="00FA5518" w:rsidP="00FA5518">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в) в случае одностороннего отказа Стороны Договора от исполнения Договора в соответствии с гражданским законодательством</w:t>
      </w:r>
      <w:r w:rsidR="00F47DF9" w:rsidRPr="00476BE0">
        <w:rPr>
          <w:rFonts w:ascii="Times New Roman" w:eastAsia="Times New Roman" w:hAnsi="Times New Roman" w:cs="Times New Roman"/>
          <w:sz w:val="28"/>
          <w:szCs w:val="28"/>
          <w:lang w:eastAsia="ru-RU"/>
        </w:rPr>
        <w:t xml:space="preserve"> и условиями Договора.</w:t>
      </w:r>
    </w:p>
    <w:p w14:paraId="1C8F0CDB" w14:textId="77777777" w:rsidR="00FA5518" w:rsidRPr="00476BE0" w:rsidRDefault="00F47DF9" w:rsidP="00FA5518">
      <w:pPr>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Сторона</w:t>
      </w:r>
      <w:r w:rsidR="00FA5518" w:rsidRPr="00476BE0">
        <w:rPr>
          <w:rFonts w:ascii="Times New Roman" w:eastAsia="Times New Roman" w:hAnsi="Times New Roman" w:cs="Times New Roman"/>
          <w:sz w:val="28"/>
          <w:szCs w:val="28"/>
          <w:lang w:eastAsia="ru-RU"/>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w:t>
      </w:r>
    </w:p>
    <w:p w14:paraId="36ECE11C" w14:textId="77777777" w:rsidR="00FA5518" w:rsidRPr="00476BE0" w:rsidRDefault="00FA5518" w:rsidP="00FA5518">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 xml:space="preserve">Заказчик обязан принять решение об одностороннем отказе от исполнения Договора, если в ходе исполнения Договора установлено, что </w:t>
      </w:r>
      <w:r w:rsidRPr="00476BE0">
        <w:rPr>
          <w:rFonts w:ascii="Times New Roman" w:eastAsia="Times New Roman" w:hAnsi="Times New Roman" w:cs="Times New Roman"/>
          <w:color w:val="00000A"/>
          <w:sz w:val="28"/>
          <w:szCs w:val="28"/>
          <w:lang w:eastAsia="ru-RU"/>
        </w:rPr>
        <w:t xml:space="preserve">Исполнитель </w:t>
      </w:r>
      <w:r w:rsidRPr="00476BE0">
        <w:rPr>
          <w:rFonts w:ascii="Times New Roman" w:eastAsia="Times New Roman" w:hAnsi="Times New Roman" w:cs="Times New Roman"/>
          <w:sz w:val="28"/>
          <w:szCs w:val="28"/>
          <w:lang w:eastAsia="ru-RU"/>
        </w:rPr>
        <w:t>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p>
    <w:p w14:paraId="3884C7D0" w14:textId="2BC52986" w:rsidR="00FA5518" w:rsidRPr="00476BE0" w:rsidRDefault="00476BE0" w:rsidP="00FA5518">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7</w:t>
      </w:r>
      <w:r w:rsidR="00FA5518" w:rsidRPr="00476BE0">
        <w:rPr>
          <w:rFonts w:ascii="Times New Roman" w:eastAsia="Times New Roman" w:hAnsi="Times New Roman" w:cs="Times New Roman"/>
          <w:sz w:val="28"/>
          <w:szCs w:val="28"/>
          <w:lang w:eastAsia="ru-RU"/>
        </w:rPr>
        <w:t xml:space="preserve">.2. Сторона, которой направлено предложение о расторжении Договора по соглашению Сторон, должна дать письменный </w:t>
      </w:r>
      <w:proofErr w:type="gramStart"/>
      <w:r w:rsidR="00FA5518" w:rsidRPr="00476BE0">
        <w:rPr>
          <w:rFonts w:ascii="Times New Roman" w:eastAsia="Times New Roman" w:hAnsi="Times New Roman" w:cs="Times New Roman"/>
          <w:sz w:val="28"/>
          <w:szCs w:val="28"/>
          <w:lang w:eastAsia="ru-RU"/>
        </w:rPr>
        <w:t>ответ по существу</w:t>
      </w:r>
      <w:proofErr w:type="gramEnd"/>
      <w:r w:rsidR="00FA5518" w:rsidRPr="00476BE0">
        <w:rPr>
          <w:rFonts w:ascii="Times New Roman" w:eastAsia="Times New Roman" w:hAnsi="Times New Roman" w:cs="Times New Roman"/>
          <w:sz w:val="28"/>
          <w:szCs w:val="28"/>
          <w:lang w:eastAsia="ru-RU"/>
        </w:rPr>
        <w:t xml:space="preserve"> в срок не позднее 5 (пяти) дней с даты его получения.</w:t>
      </w:r>
    </w:p>
    <w:p w14:paraId="58F24BD4" w14:textId="6A5E360C" w:rsidR="00FA5518" w:rsidRDefault="00476BE0" w:rsidP="00FA5518">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7</w:t>
      </w:r>
      <w:r w:rsidR="00FA5518" w:rsidRPr="00476BE0">
        <w:rPr>
          <w:rFonts w:ascii="Times New Roman" w:eastAsia="Times New Roman" w:hAnsi="Times New Roman" w:cs="Times New Roman"/>
          <w:sz w:val="28"/>
          <w:szCs w:val="28"/>
          <w:lang w:eastAsia="ru-RU"/>
        </w:rPr>
        <w:t xml:space="preserve">.3. Расторжение Договора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услуг, оказанных Исполнителем и принятого Заказчиком, а также размер суммы, перечисленной Заказчиком </w:t>
      </w:r>
      <w:r w:rsidR="00FA5518" w:rsidRPr="00476BE0">
        <w:rPr>
          <w:rFonts w:ascii="Times New Roman" w:eastAsia="Times New Roman" w:hAnsi="Times New Roman" w:cs="Times New Roman"/>
          <w:color w:val="00000A"/>
          <w:sz w:val="28"/>
          <w:szCs w:val="28"/>
          <w:lang w:eastAsia="ru-RU"/>
        </w:rPr>
        <w:t>исполнителю за оказанные услуги</w:t>
      </w:r>
      <w:r w:rsidR="00FA5518" w:rsidRPr="00476BE0">
        <w:rPr>
          <w:rFonts w:ascii="Times New Roman" w:eastAsia="Times New Roman" w:hAnsi="Times New Roman" w:cs="Times New Roman"/>
          <w:sz w:val="28"/>
          <w:szCs w:val="28"/>
          <w:lang w:eastAsia="ru-RU"/>
        </w:rPr>
        <w:t>.</w:t>
      </w:r>
    </w:p>
    <w:p w14:paraId="75118463" w14:textId="77777777" w:rsidR="00626FB0" w:rsidRPr="00476BE0" w:rsidRDefault="00626FB0" w:rsidP="002C5E23">
      <w:pPr>
        <w:widowControl w:val="0"/>
        <w:tabs>
          <w:tab w:val="left" w:pos="1560"/>
        </w:tabs>
        <w:suppressAutoHyphens/>
        <w:spacing w:after="0" w:line="240" w:lineRule="auto"/>
        <w:jc w:val="both"/>
        <w:rPr>
          <w:rFonts w:ascii="Times New Roman" w:eastAsia="Calibri" w:hAnsi="Times New Roman" w:cs="Times New Roman"/>
          <w:b/>
          <w:kern w:val="2"/>
          <w:sz w:val="28"/>
          <w:szCs w:val="28"/>
          <w:lang w:eastAsia="ar-SA"/>
        </w:rPr>
      </w:pPr>
    </w:p>
    <w:p w14:paraId="316F293F" w14:textId="711E9DE3" w:rsidR="00FA5518" w:rsidRPr="00903D09" w:rsidRDefault="00476BE0" w:rsidP="000A720D">
      <w:pPr>
        <w:pStyle w:val="ae"/>
        <w:widowControl w:val="0"/>
        <w:autoSpaceDE w:val="0"/>
        <w:autoSpaceDN w:val="0"/>
        <w:adjustRightInd w:val="0"/>
        <w:spacing w:after="0"/>
        <w:ind w:left="1429"/>
        <w:jc w:val="center"/>
        <w:outlineLvl w:val="1"/>
      </w:pPr>
      <w:r w:rsidRPr="00476BE0">
        <w:rPr>
          <w:b/>
          <w:sz w:val="28"/>
          <w:szCs w:val="28"/>
        </w:rPr>
        <w:t xml:space="preserve">8. </w:t>
      </w:r>
      <w:r w:rsidR="00FA5518" w:rsidRPr="00476BE0">
        <w:rPr>
          <w:b/>
          <w:sz w:val="28"/>
          <w:szCs w:val="28"/>
        </w:rPr>
        <w:t>Обстоятельства непреодолимой силы</w:t>
      </w:r>
    </w:p>
    <w:p w14:paraId="108E1248" w14:textId="5BF398B4" w:rsidR="00FA5518" w:rsidRPr="00476BE0" w:rsidRDefault="00476BE0" w:rsidP="00FA5518">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color w:val="00000A"/>
          <w:kern w:val="1"/>
          <w:sz w:val="28"/>
          <w:szCs w:val="28"/>
          <w:lang w:eastAsia="ar-SA"/>
        </w:rPr>
      </w:pPr>
      <w:r w:rsidRPr="00476BE0">
        <w:rPr>
          <w:rFonts w:ascii="Times New Roman" w:eastAsia="Times New Roman" w:hAnsi="Times New Roman" w:cs="Times New Roman"/>
          <w:color w:val="00000A"/>
          <w:kern w:val="1"/>
          <w:sz w:val="28"/>
          <w:szCs w:val="28"/>
          <w:lang w:eastAsia="ar-SA"/>
        </w:rPr>
        <w:t>8</w:t>
      </w:r>
      <w:r w:rsidR="00FA5518" w:rsidRPr="00476BE0">
        <w:rPr>
          <w:rFonts w:ascii="Times New Roman" w:eastAsia="Times New Roman" w:hAnsi="Times New Roman" w:cs="Times New Roman"/>
          <w:color w:val="00000A"/>
          <w:kern w:val="1"/>
          <w:sz w:val="28"/>
          <w:szCs w:val="28"/>
          <w:lang w:eastAsia="ar-SA"/>
        </w:rPr>
        <w:t>.1. Стороны освобождаются от ответственности за полное или частичное неисполнение своих обязательств по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Договора 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
    <w:p w14:paraId="35601711" w14:textId="2B362648" w:rsidR="00FA5518" w:rsidRPr="00476BE0" w:rsidRDefault="00476BE0" w:rsidP="00FA5518">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color w:val="00000A"/>
          <w:kern w:val="1"/>
          <w:sz w:val="28"/>
          <w:szCs w:val="28"/>
          <w:lang w:eastAsia="ar-SA"/>
        </w:rPr>
      </w:pPr>
      <w:r w:rsidRPr="00476BE0">
        <w:rPr>
          <w:rFonts w:ascii="Times New Roman" w:eastAsia="Times New Roman" w:hAnsi="Times New Roman" w:cs="Times New Roman"/>
          <w:color w:val="00000A"/>
          <w:kern w:val="1"/>
          <w:sz w:val="28"/>
          <w:szCs w:val="28"/>
          <w:lang w:eastAsia="ar-SA"/>
        </w:rPr>
        <w:t>8</w:t>
      </w:r>
      <w:r w:rsidR="00FA5518" w:rsidRPr="00476BE0">
        <w:rPr>
          <w:rFonts w:ascii="Times New Roman" w:eastAsia="Times New Roman" w:hAnsi="Times New Roman" w:cs="Times New Roman"/>
          <w:color w:val="00000A"/>
          <w:kern w:val="1"/>
          <w:sz w:val="28"/>
          <w:szCs w:val="28"/>
          <w:lang w:eastAsia="ar-SA"/>
        </w:rPr>
        <w:t xml:space="preserve">.2.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w:t>
      </w:r>
      <w:r w:rsidR="00FA5518" w:rsidRPr="00476BE0">
        <w:rPr>
          <w:rFonts w:ascii="Times New Roman" w:eastAsia="Times New Roman" w:hAnsi="Times New Roman" w:cs="Times New Roman"/>
          <w:color w:val="00000A"/>
          <w:kern w:val="1"/>
          <w:sz w:val="28"/>
          <w:szCs w:val="28"/>
          <w:lang w:eastAsia="ar-SA"/>
        </w:rPr>
        <w:lastRenderedPageBreak/>
        <w:t>в письменной форме другую Сторону об их возникновении, виде и возможной продолжительности действия.</w:t>
      </w:r>
    </w:p>
    <w:p w14:paraId="30AE05E7" w14:textId="77777777" w:rsidR="00626FB0" w:rsidRPr="00476BE0" w:rsidRDefault="00626FB0" w:rsidP="002C5E23">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0F27B88" w14:textId="3E9BF730" w:rsidR="00FA5518" w:rsidRPr="00903D09" w:rsidRDefault="00476BE0" w:rsidP="000A720D">
      <w:pPr>
        <w:pStyle w:val="ae"/>
        <w:widowControl w:val="0"/>
        <w:autoSpaceDE w:val="0"/>
        <w:autoSpaceDN w:val="0"/>
        <w:adjustRightInd w:val="0"/>
        <w:spacing w:after="0"/>
        <w:ind w:left="1429"/>
        <w:jc w:val="center"/>
        <w:outlineLvl w:val="1"/>
      </w:pPr>
      <w:r w:rsidRPr="00476BE0">
        <w:rPr>
          <w:b/>
          <w:sz w:val="28"/>
          <w:szCs w:val="28"/>
        </w:rPr>
        <w:t xml:space="preserve">9. </w:t>
      </w:r>
      <w:r w:rsidR="00FA5518" w:rsidRPr="00476BE0">
        <w:rPr>
          <w:b/>
          <w:sz w:val="28"/>
          <w:szCs w:val="28"/>
        </w:rPr>
        <w:t>Порядок урегулирования споров</w:t>
      </w:r>
    </w:p>
    <w:p w14:paraId="217A05F9" w14:textId="5767596B" w:rsidR="00FA5518" w:rsidRPr="00476BE0" w:rsidRDefault="00476BE0" w:rsidP="00FA5518">
      <w:pPr>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9</w:t>
      </w:r>
      <w:r w:rsidR="00FA5518" w:rsidRPr="00476BE0">
        <w:rPr>
          <w:rFonts w:ascii="Times New Roman" w:eastAsia="Times New Roman" w:hAnsi="Times New Roman" w:cs="Times New Roman"/>
          <w:sz w:val="28"/>
          <w:szCs w:val="28"/>
          <w:lang w:eastAsia="ru-RU"/>
        </w:rPr>
        <w:t>.1. В случае возникновения любых противоречий, претензий и разногласий, а также споров, связанных с исполнением Договора,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6143D4C8" w14:textId="32DE3FBB" w:rsidR="00FA5518" w:rsidRPr="00476BE0" w:rsidRDefault="00476BE0" w:rsidP="00FA5518">
      <w:pPr>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9</w:t>
      </w:r>
      <w:r w:rsidR="00FA5518" w:rsidRPr="00476BE0">
        <w:rPr>
          <w:rFonts w:ascii="Times New Roman" w:eastAsia="Times New Roman" w:hAnsi="Times New Roman" w:cs="Times New Roman"/>
          <w:sz w:val="28"/>
          <w:szCs w:val="28"/>
          <w:lang w:eastAsia="ru-RU"/>
        </w:rPr>
        <w:t>.2. Все достигнутые договоренности Стороны оформляют в виде дополнительных соглашений, подписанных Сторонами.</w:t>
      </w:r>
    </w:p>
    <w:p w14:paraId="0246E6C2" w14:textId="133FA4F4" w:rsidR="00FA5518" w:rsidRPr="00476BE0" w:rsidRDefault="00476BE0" w:rsidP="00FA5518">
      <w:pPr>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9</w:t>
      </w:r>
      <w:r w:rsidR="00FA5518" w:rsidRPr="00476BE0">
        <w:rPr>
          <w:rFonts w:ascii="Times New Roman" w:eastAsia="Times New Roman" w:hAnsi="Times New Roman" w:cs="Times New Roman"/>
          <w:sz w:val="28"/>
          <w:szCs w:val="28"/>
          <w:lang w:eastAsia="ru-RU"/>
        </w:rPr>
        <w:t>.3. До передачи спора на разрешение Арбитражного суда Московской области Стороны примут меры к его урегулированию в претензионном порядке.</w:t>
      </w:r>
    </w:p>
    <w:p w14:paraId="750F5BBE" w14:textId="0BA7EB14" w:rsidR="00FA5518" w:rsidRPr="00476BE0" w:rsidRDefault="00476BE0" w:rsidP="00FA5518">
      <w:pPr>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9</w:t>
      </w:r>
      <w:r w:rsidR="00FA5518" w:rsidRPr="00476BE0">
        <w:rPr>
          <w:rFonts w:ascii="Times New Roman" w:eastAsia="Times New Roman" w:hAnsi="Times New Roman" w:cs="Times New Roman"/>
          <w:sz w:val="28"/>
          <w:szCs w:val="28"/>
          <w:lang w:eastAsia="ru-RU"/>
        </w:rPr>
        <w:t xml:space="preserve">.3.1. Претензия должна быть направлена в письменном виде. По полученной претензии Сторона должна дать письменный </w:t>
      </w:r>
      <w:proofErr w:type="gramStart"/>
      <w:r w:rsidR="00FA5518" w:rsidRPr="00476BE0">
        <w:rPr>
          <w:rFonts w:ascii="Times New Roman" w:eastAsia="Times New Roman" w:hAnsi="Times New Roman" w:cs="Times New Roman"/>
          <w:sz w:val="28"/>
          <w:szCs w:val="28"/>
          <w:lang w:eastAsia="ru-RU"/>
        </w:rPr>
        <w:t>ответ по существу</w:t>
      </w:r>
      <w:proofErr w:type="gramEnd"/>
      <w:r w:rsidR="00FA5518" w:rsidRPr="00476BE0">
        <w:rPr>
          <w:rFonts w:ascii="Times New Roman" w:eastAsia="Times New Roman" w:hAnsi="Times New Roman" w:cs="Times New Roman"/>
          <w:sz w:val="28"/>
          <w:szCs w:val="28"/>
          <w:lang w:eastAsia="ru-RU"/>
        </w:rPr>
        <w:t xml:space="preserve"> в срок не позднее 15 (пятнадцати) дней с даты ее получения. </w:t>
      </w:r>
    </w:p>
    <w:p w14:paraId="693F7BDD" w14:textId="43F207DA" w:rsidR="00FA5518" w:rsidRPr="00476BE0" w:rsidRDefault="00476BE0" w:rsidP="00FA5518">
      <w:pPr>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9</w:t>
      </w:r>
      <w:r w:rsidR="00FA5518" w:rsidRPr="00476BE0">
        <w:rPr>
          <w:rFonts w:ascii="Times New Roman" w:eastAsia="Times New Roman" w:hAnsi="Times New Roman" w:cs="Times New Roman"/>
          <w:sz w:val="28"/>
          <w:szCs w:val="28"/>
          <w:lang w:eastAsia="ru-RU"/>
        </w:rPr>
        <w:t>.3.2.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437FB729" w14:textId="372408C4" w:rsidR="00FA5518" w:rsidRPr="00476BE0" w:rsidRDefault="00476BE0" w:rsidP="00FA5518">
      <w:pPr>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9</w:t>
      </w:r>
      <w:r w:rsidR="00FA5518" w:rsidRPr="00476BE0">
        <w:rPr>
          <w:rFonts w:ascii="Times New Roman" w:eastAsia="Times New Roman" w:hAnsi="Times New Roman" w:cs="Times New Roman"/>
          <w:sz w:val="28"/>
          <w:szCs w:val="28"/>
          <w:lang w:eastAsia="ru-RU"/>
        </w:rPr>
        <w:t>.3.3. Если претензионные требования подлежат денежной оценке, в претензии указывается требуемая сумма и ее полный и обоснованный расчет.</w:t>
      </w:r>
    </w:p>
    <w:p w14:paraId="15A26CA0" w14:textId="7C71277C" w:rsidR="00FA5518" w:rsidRPr="00476BE0" w:rsidRDefault="00476BE0" w:rsidP="00FA5518">
      <w:pPr>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9</w:t>
      </w:r>
      <w:r w:rsidR="00FA5518" w:rsidRPr="00476BE0">
        <w:rPr>
          <w:rFonts w:ascii="Times New Roman" w:eastAsia="Times New Roman" w:hAnsi="Times New Roman" w:cs="Times New Roman"/>
          <w:sz w:val="28"/>
          <w:szCs w:val="28"/>
          <w:lang w:eastAsia="ru-RU"/>
        </w:rPr>
        <w:t>.3.4.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132DE99B" w14:textId="77777777" w:rsidR="00FA5518" w:rsidRPr="00476BE0" w:rsidRDefault="00FA5518" w:rsidP="00FA5518">
      <w:pPr>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63678A9E" w14:textId="4771385F" w:rsidR="00FA5518" w:rsidRDefault="00476BE0" w:rsidP="00FA55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9</w:t>
      </w:r>
      <w:r w:rsidR="00FA5518" w:rsidRPr="00476BE0">
        <w:rPr>
          <w:rFonts w:ascii="Times New Roman" w:eastAsia="Times New Roman" w:hAnsi="Times New Roman" w:cs="Times New Roman"/>
          <w:sz w:val="28"/>
          <w:szCs w:val="28"/>
          <w:lang w:eastAsia="ru-RU"/>
        </w:rPr>
        <w:t>.4. В случае невыполнения Сторонами своих обязательств и недостижения взаимного согласия споры по Договору разрешаются в Арбитражном суде Московской области.</w:t>
      </w:r>
    </w:p>
    <w:p w14:paraId="3C989844" w14:textId="77777777" w:rsidR="00FA5518" w:rsidRPr="00476BE0" w:rsidRDefault="00FA5518" w:rsidP="002C5E23">
      <w:pPr>
        <w:widowControl w:val="0"/>
        <w:autoSpaceDE w:val="0"/>
        <w:autoSpaceDN w:val="0"/>
        <w:adjustRightInd w:val="0"/>
        <w:spacing w:after="0" w:line="240" w:lineRule="auto"/>
        <w:jc w:val="both"/>
        <w:outlineLvl w:val="1"/>
        <w:rPr>
          <w:rFonts w:ascii="Times New Roman" w:eastAsia="Times New Roman" w:hAnsi="Times New Roman" w:cs="Times New Roman"/>
          <w:b/>
          <w:sz w:val="28"/>
          <w:szCs w:val="28"/>
          <w:lang w:eastAsia="ru-RU"/>
        </w:rPr>
      </w:pPr>
    </w:p>
    <w:p w14:paraId="7ED904A2" w14:textId="0066D1AB" w:rsidR="00FA5518" w:rsidRPr="000A720D" w:rsidRDefault="00476BE0" w:rsidP="000A720D">
      <w:pPr>
        <w:widowControl w:val="0"/>
        <w:autoSpaceDE w:val="0"/>
        <w:autoSpaceDN w:val="0"/>
        <w:adjustRightInd w:val="0"/>
        <w:spacing w:after="0"/>
        <w:jc w:val="center"/>
        <w:outlineLvl w:val="1"/>
        <w:rPr>
          <w:b/>
          <w:sz w:val="28"/>
          <w:szCs w:val="28"/>
        </w:rPr>
      </w:pPr>
      <w:r w:rsidRPr="00A27E45">
        <w:rPr>
          <w:rFonts w:ascii="Times New Roman" w:hAnsi="Times New Roman" w:cs="Times New Roman"/>
          <w:b/>
          <w:sz w:val="28"/>
          <w:szCs w:val="28"/>
        </w:rPr>
        <w:t xml:space="preserve">10. </w:t>
      </w:r>
      <w:r w:rsidR="00FA5518" w:rsidRPr="00A27E45">
        <w:rPr>
          <w:rFonts w:ascii="Times New Roman" w:hAnsi="Times New Roman" w:cs="Times New Roman"/>
          <w:b/>
          <w:sz w:val="28"/>
          <w:szCs w:val="28"/>
        </w:rPr>
        <w:t>Срок действия, порядок изменения и дополнения Договора</w:t>
      </w:r>
    </w:p>
    <w:p w14:paraId="6693C5D7" w14:textId="05CA7768" w:rsidR="00FA5518" w:rsidRPr="00476BE0" w:rsidRDefault="00476BE0" w:rsidP="00FA5518">
      <w:pPr>
        <w:spacing w:after="0" w:line="240" w:lineRule="auto"/>
        <w:ind w:firstLine="709"/>
        <w:jc w:val="both"/>
        <w:rPr>
          <w:rFonts w:ascii="Times New Roman" w:eastAsia="Times New Roman" w:hAnsi="Times New Roman" w:cs="Times New Roman"/>
          <w:color w:val="00000A"/>
          <w:sz w:val="28"/>
          <w:szCs w:val="28"/>
          <w:lang w:eastAsia="ru-RU"/>
        </w:rPr>
      </w:pPr>
      <w:r w:rsidRPr="00476BE0">
        <w:rPr>
          <w:rFonts w:ascii="Times New Roman" w:eastAsia="Times New Roman" w:hAnsi="Times New Roman" w:cs="Times New Roman"/>
          <w:sz w:val="28"/>
          <w:szCs w:val="28"/>
          <w:lang w:eastAsia="ru-RU"/>
        </w:rPr>
        <w:t>10</w:t>
      </w:r>
      <w:r w:rsidR="00FA5518" w:rsidRPr="00476BE0">
        <w:rPr>
          <w:rFonts w:ascii="Times New Roman" w:eastAsia="Times New Roman" w:hAnsi="Times New Roman" w:cs="Times New Roman"/>
          <w:sz w:val="28"/>
          <w:szCs w:val="28"/>
          <w:lang w:eastAsia="ru-RU"/>
        </w:rPr>
        <w:t xml:space="preserve">.1. </w:t>
      </w:r>
      <w:r w:rsidR="002B26AA" w:rsidRPr="002B26AA">
        <w:rPr>
          <w:rFonts w:ascii="Times New Roman" w:eastAsia="Times New Roman" w:hAnsi="Times New Roman" w:cs="Times New Roman"/>
          <w:sz w:val="28"/>
          <w:szCs w:val="28"/>
          <w:lang w:eastAsia="ru-RU"/>
        </w:rPr>
        <w:t xml:space="preserve">Договор, вступает в силу с даты его подписания Сторонами и действует до </w:t>
      </w:r>
      <w:r w:rsidR="00E548A6">
        <w:rPr>
          <w:rFonts w:ascii="Times New Roman" w:eastAsia="Times New Roman" w:hAnsi="Times New Roman" w:cs="Times New Roman"/>
          <w:sz w:val="28"/>
          <w:szCs w:val="28"/>
          <w:lang w:eastAsia="ru-RU"/>
        </w:rPr>
        <w:t>_</w:t>
      </w:r>
      <w:r w:rsidR="005912A8">
        <w:rPr>
          <w:rFonts w:ascii="Times New Roman" w:eastAsia="Times New Roman" w:hAnsi="Times New Roman" w:cs="Times New Roman"/>
          <w:sz w:val="28"/>
          <w:szCs w:val="28"/>
          <w:lang w:eastAsia="ru-RU"/>
        </w:rPr>
        <w:t xml:space="preserve">31 декабря </w:t>
      </w:r>
      <w:r w:rsidR="002B26AA" w:rsidRPr="002B26AA">
        <w:rPr>
          <w:rFonts w:ascii="Times New Roman" w:eastAsia="Times New Roman" w:hAnsi="Times New Roman" w:cs="Times New Roman"/>
          <w:sz w:val="28"/>
          <w:szCs w:val="28"/>
          <w:lang w:eastAsia="ru-RU"/>
        </w:rPr>
        <w:t>202</w:t>
      </w:r>
      <w:r w:rsidR="005912A8">
        <w:rPr>
          <w:rFonts w:ascii="Times New Roman" w:eastAsia="Times New Roman" w:hAnsi="Times New Roman" w:cs="Times New Roman"/>
          <w:sz w:val="28"/>
          <w:szCs w:val="28"/>
          <w:lang w:eastAsia="ru-RU"/>
        </w:rPr>
        <w:t>3 года</w:t>
      </w:r>
      <w:r w:rsidR="00E548A6">
        <w:rPr>
          <w:rFonts w:ascii="Times New Roman" w:eastAsia="Times New Roman" w:hAnsi="Times New Roman" w:cs="Times New Roman"/>
          <w:sz w:val="28"/>
          <w:szCs w:val="28"/>
          <w:lang w:eastAsia="ru-RU"/>
        </w:rPr>
        <w:t>_</w:t>
      </w:r>
      <w:r w:rsidR="002B26AA" w:rsidRPr="002B26AA">
        <w:rPr>
          <w:rFonts w:ascii="Times New Roman" w:eastAsia="Times New Roman" w:hAnsi="Times New Roman" w:cs="Times New Roman"/>
          <w:sz w:val="28"/>
          <w:szCs w:val="28"/>
          <w:lang w:eastAsia="ru-RU"/>
        </w:rPr>
        <w:t>, а в части исполнения обязательств – до полного их исполнения Сторонами.</w:t>
      </w:r>
    </w:p>
    <w:p w14:paraId="4E19C736" w14:textId="3935D9E3" w:rsidR="00FA5518" w:rsidRPr="00476BE0" w:rsidRDefault="00476BE0" w:rsidP="00FA5518">
      <w:pPr>
        <w:tabs>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10</w:t>
      </w:r>
      <w:r w:rsidR="00FA5518" w:rsidRPr="00476BE0">
        <w:rPr>
          <w:rFonts w:ascii="Times New Roman" w:eastAsia="Times New Roman" w:hAnsi="Times New Roman" w:cs="Times New Roman"/>
          <w:sz w:val="28"/>
          <w:szCs w:val="28"/>
          <w:lang w:eastAsia="ru-RU"/>
        </w:rPr>
        <w:t>.2.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14:paraId="4DFC30FE" w14:textId="77777777" w:rsidR="00FA5518" w:rsidRPr="00476BE0" w:rsidRDefault="00FA5518" w:rsidP="00FA55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при снижении Цены Договора без изменения предусмотренных Договором объемов услуг, качества оказываемых услуг и иных условий Договора;</w:t>
      </w:r>
    </w:p>
    <w:p w14:paraId="5EF059F6" w14:textId="43819A51" w:rsidR="00FA5518" w:rsidRPr="00476BE0" w:rsidRDefault="00FA5518" w:rsidP="00FA55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Calibri" w:hAnsi="Times New Roman" w:cs="Times New Roman"/>
          <w:sz w:val="28"/>
          <w:szCs w:val="28"/>
          <w:lang w:eastAsia="ar-SA"/>
        </w:rPr>
        <w:t xml:space="preserve">при увеличении или уменьшении по предложению Заказчика предусмотренных настоящим Договором количества услуг.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услуг исходя из установленной в Договоре цены единицы товара. При уменьшении, предусмотренного Договором </w:t>
      </w:r>
      <w:r w:rsidR="00517A60" w:rsidRPr="00476BE0">
        <w:rPr>
          <w:rFonts w:ascii="Times New Roman" w:eastAsia="Calibri" w:hAnsi="Times New Roman" w:cs="Times New Roman"/>
          <w:sz w:val="28"/>
          <w:szCs w:val="28"/>
          <w:lang w:eastAsia="ar-SA"/>
        </w:rPr>
        <w:t>объемов услуг</w:t>
      </w:r>
      <w:r w:rsidRPr="00476BE0">
        <w:rPr>
          <w:rFonts w:ascii="Times New Roman" w:eastAsia="Calibri" w:hAnsi="Times New Roman" w:cs="Times New Roman"/>
          <w:sz w:val="28"/>
          <w:szCs w:val="28"/>
          <w:lang w:eastAsia="ar-SA"/>
        </w:rPr>
        <w:t xml:space="preserve"> Стороны Договора обязаны уменьшить цену Договора исходя из единицы цены услуги. Цена единицы дополнительно оказываемой услуги или цена единицы услуги при уменьшении предусмотренного Договором количества оказываемых услуг должна определяться </w:t>
      </w:r>
      <w:r w:rsidRPr="00476BE0">
        <w:rPr>
          <w:rFonts w:ascii="Times New Roman" w:eastAsia="Calibri" w:hAnsi="Times New Roman" w:cs="Times New Roman"/>
          <w:sz w:val="28"/>
          <w:szCs w:val="28"/>
          <w:lang w:eastAsia="ar-SA"/>
        </w:rPr>
        <w:lastRenderedPageBreak/>
        <w:t>как частное от деления первоначальной цены Договора на предусмотренное в Договоре количество таких услуг.</w:t>
      </w:r>
    </w:p>
    <w:p w14:paraId="45B81C77" w14:textId="61F4AA63" w:rsidR="00FA5518" w:rsidRPr="00476BE0" w:rsidRDefault="00476BE0" w:rsidP="00FA5518">
      <w:pPr>
        <w:widowControl w:val="0"/>
        <w:tabs>
          <w:tab w:val="left" w:pos="1560"/>
        </w:tabs>
        <w:suppressAutoHyphens/>
        <w:spacing w:after="0" w:line="240" w:lineRule="auto"/>
        <w:ind w:firstLine="709"/>
        <w:jc w:val="both"/>
        <w:textAlignment w:val="baseline"/>
        <w:rPr>
          <w:rFonts w:ascii="Times New Roman" w:eastAsia="Calibri" w:hAnsi="Times New Roman" w:cs="Times New Roman"/>
          <w:kern w:val="1"/>
          <w:sz w:val="28"/>
          <w:szCs w:val="28"/>
          <w:lang w:eastAsia="ar-SA"/>
        </w:rPr>
      </w:pPr>
      <w:r w:rsidRPr="00476BE0">
        <w:rPr>
          <w:rFonts w:ascii="Times New Roman" w:eastAsia="Calibri" w:hAnsi="Times New Roman" w:cs="Times New Roman"/>
          <w:kern w:val="1"/>
          <w:sz w:val="28"/>
          <w:szCs w:val="28"/>
          <w:lang w:eastAsia="ar-SA"/>
        </w:rPr>
        <w:t>10</w:t>
      </w:r>
      <w:r w:rsidR="00FA5518" w:rsidRPr="00476BE0">
        <w:rPr>
          <w:rFonts w:ascii="Times New Roman" w:eastAsia="Calibri" w:hAnsi="Times New Roman" w:cs="Times New Roman"/>
          <w:kern w:val="1"/>
          <w:sz w:val="28"/>
          <w:szCs w:val="28"/>
          <w:lang w:eastAsia="ar-SA"/>
        </w:rPr>
        <w:t>.3. Любые соглашения Сторон по изменению условий Договора оформляются в виде дополнительных соглашений, подписанных Сторонами.</w:t>
      </w:r>
    </w:p>
    <w:p w14:paraId="23AE769C" w14:textId="77777777" w:rsidR="00626FB0" w:rsidRPr="00476BE0" w:rsidRDefault="00626FB0" w:rsidP="002C5E23">
      <w:pPr>
        <w:widowControl w:val="0"/>
        <w:tabs>
          <w:tab w:val="left" w:pos="1560"/>
        </w:tabs>
        <w:suppressAutoHyphens/>
        <w:spacing w:after="0" w:line="240" w:lineRule="auto"/>
        <w:jc w:val="both"/>
        <w:textAlignment w:val="baseline"/>
        <w:rPr>
          <w:rFonts w:ascii="Times New Roman" w:eastAsia="Calibri" w:hAnsi="Times New Roman" w:cs="Times New Roman"/>
          <w:kern w:val="1"/>
          <w:sz w:val="28"/>
          <w:szCs w:val="28"/>
          <w:lang w:eastAsia="ar-SA"/>
        </w:rPr>
      </w:pPr>
    </w:p>
    <w:p w14:paraId="53ADDCA2" w14:textId="1E3ADB9D" w:rsidR="00FA5518" w:rsidRPr="00903D09" w:rsidRDefault="00476BE0" w:rsidP="000A720D">
      <w:pPr>
        <w:pStyle w:val="ae"/>
        <w:widowControl w:val="0"/>
        <w:tabs>
          <w:tab w:val="left" w:pos="1560"/>
        </w:tabs>
        <w:autoSpaceDE w:val="0"/>
        <w:autoSpaceDN w:val="0"/>
        <w:adjustRightInd w:val="0"/>
        <w:spacing w:after="0"/>
        <w:ind w:left="1429"/>
        <w:jc w:val="center"/>
      </w:pPr>
      <w:r w:rsidRPr="00476BE0">
        <w:rPr>
          <w:b/>
          <w:sz w:val="28"/>
          <w:szCs w:val="28"/>
        </w:rPr>
        <w:t xml:space="preserve">11. </w:t>
      </w:r>
      <w:r w:rsidR="00FA5518" w:rsidRPr="00476BE0">
        <w:rPr>
          <w:b/>
          <w:sz w:val="28"/>
          <w:szCs w:val="28"/>
        </w:rPr>
        <w:t>Уведомления</w:t>
      </w:r>
    </w:p>
    <w:p w14:paraId="2E881559" w14:textId="02397867" w:rsidR="00456DCD" w:rsidRPr="00476BE0" w:rsidRDefault="00456DCD" w:rsidP="00456DC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476BE0">
        <w:rPr>
          <w:rFonts w:ascii="Times New Roman" w:eastAsia="Times New Roman" w:hAnsi="Times New Roman" w:cs="Times New Roman"/>
          <w:sz w:val="28"/>
          <w:szCs w:val="28"/>
          <w:lang w:eastAsia="ru-RU"/>
        </w:rPr>
        <w:t>1</w:t>
      </w:r>
      <w:r w:rsidR="00476BE0" w:rsidRPr="00476BE0">
        <w:rPr>
          <w:rFonts w:ascii="Times New Roman" w:eastAsia="Times New Roman" w:hAnsi="Times New Roman" w:cs="Times New Roman"/>
          <w:sz w:val="28"/>
          <w:szCs w:val="28"/>
          <w:lang w:eastAsia="ru-RU"/>
        </w:rPr>
        <w:t>1</w:t>
      </w:r>
      <w:r w:rsidR="00FA5518" w:rsidRPr="00476BE0">
        <w:rPr>
          <w:rFonts w:ascii="Times New Roman" w:eastAsia="Times New Roman" w:hAnsi="Times New Roman" w:cs="Times New Roman"/>
          <w:sz w:val="28"/>
          <w:szCs w:val="28"/>
          <w:lang w:eastAsia="ru-RU"/>
        </w:rPr>
        <w:t>.1.</w:t>
      </w:r>
      <w:r w:rsidR="00FA5518" w:rsidRPr="00476BE0">
        <w:rPr>
          <w:rFonts w:ascii="Times New Roman" w:eastAsia="Times New Roman" w:hAnsi="Times New Roman" w:cs="Times New Roman"/>
          <w:sz w:val="28"/>
          <w:szCs w:val="28"/>
          <w:lang w:eastAsia="ru-RU"/>
        </w:rPr>
        <w:tab/>
      </w:r>
      <w:r w:rsidRPr="00476BE0">
        <w:rPr>
          <w:rFonts w:ascii="Times New Roman" w:eastAsia="Times New Roman" w:hAnsi="Times New Roman" w:cs="Times New Roman"/>
          <w:sz w:val="28"/>
          <w:szCs w:val="28"/>
          <w:lang w:eastAsia="ar-SA"/>
        </w:rPr>
        <w:t>Все уведомления, связанные с исполнением настоящего Договора, должны направляться в письменной форме. Уведомление может быть вручено лично или направлено заказным письмом. Стороны также признают, что письменные уведомления, направленные по адресам электронной почты, указанным в Договоре, будут являться надлежащим способом уведомления.</w:t>
      </w:r>
    </w:p>
    <w:p w14:paraId="471F3F30" w14:textId="71CCB220" w:rsidR="00456DCD" w:rsidRPr="00476BE0" w:rsidRDefault="00456DCD" w:rsidP="00456DC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476BE0">
        <w:rPr>
          <w:rFonts w:ascii="Times New Roman" w:eastAsia="Times New Roman" w:hAnsi="Times New Roman" w:cs="Times New Roman"/>
          <w:sz w:val="28"/>
          <w:szCs w:val="28"/>
          <w:lang w:eastAsia="ar-SA"/>
        </w:rPr>
        <w:t>1</w:t>
      </w:r>
      <w:r w:rsidR="00476BE0" w:rsidRPr="00476BE0">
        <w:rPr>
          <w:rFonts w:ascii="Times New Roman" w:eastAsia="Times New Roman" w:hAnsi="Times New Roman" w:cs="Times New Roman"/>
          <w:sz w:val="28"/>
          <w:szCs w:val="28"/>
          <w:lang w:eastAsia="ar-SA"/>
        </w:rPr>
        <w:t>1</w:t>
      </w:r>
      <w:r w:rsidRPr="00476BE0">
        <w:rPr>
          <w:rFonts w:ascii="Times New Roman" w:eastAsia="Times New Roman" w:hAnsi="Times New Roman" w:cs="Times New Roman"/>
          <w:sz w:val="28"/>
          <w:szCs w:val="28"/>
          <w:lang w:eastAsia="ar-SA"/>
        </w:rPr>
        <w:t>.2. Стороны вправе осуществлять обмен информацией и документами, вести рабочую переписку по вопросам, связанным с исполнением настоящего Договора, направлять иные документы с помощью корпоративных средств электронной связи. Стороны обязуются отправлять электронные сообщения только путем использования принадлежащих им корпоративных доменов.</w:t>
      </w:r>
    </w:p>
    <w:p w14:paraId="15971D12" w14:textId="54DA63FF" w:rsidR="00FA5518" w:rsidRPr="00476BE0" w:rsidRDefault="00456DCD" w:rsidP="00456DCD">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1</w:t>
      </w:r>
      <w:r w:rsidR="00476BE0" w:rsidRPr="00476BE0">
        <w:rPr>
          <w:rFonts w:ascii="Times New Roman" w:eastAsia="Times New Roman" w:hAnsi="Times New Roman" w:cs="Times New Roman"/>
          <w:sz w:val="28"/>
          <w:szCs w:val="28"/>
          <w:lang w:eastAsia="ru-RU"/>
        </w:rPr>
        <w:t>1</w:t>
      </w:r>
      <w:r w:rsidR="00FA5518" w:rsidRPr="00476BE0">
        <w:rPr>
          <w:rFonts w:ascii="Times New Roman" w:eastAsia="Times New Roman" w:hAnsi="Times New Roman" w:cs="Times New Roman"/>
          <w:sz w:val="28"/>
          <w:szCs w:val="28"/>
          <w:lang w:eastAsia="ru-RU"/>
        </w:rPr>
        <w:t>.</w:t>
      </w:r>
      <w:r w:rsidRPr="00476BE0">
        <w:rPr>
          <w:rFonts w:ascii="Times New Roman" w:eastAsia="Times New Roman" w:hAnsi="Times New Roman" w:cs="Times New Roman"/>
          <w:sz w:val="28"/>
          <w:szCs w:val="28"/>
          <w:lang w:eastAsia="ru-RU"/>
        </w:rPr>
        <w:t>3</w:t>
      </w:r>
      <w:r w:rsidR="00FA5518" w:rsidRPr="00476BE0">
        <w:rPr>
          <w:rFonts w:ascii="Times New Roman" w:eastAsia="Times New Roman" w:hAnsi="Times New Roman" w:cs="Times New Roman"/>
          <w:sz w:val="28"/>
          <w:szCs w:val="28"/>
          <w:lang w:eastAsia="ru-RU"/>
        </w:rPr>
        <w:t>.</w:t>
      </w:r>
      <w:r w:rsidRPr="00476BE0">
        <w:rPr>
          <w:rFonts w:ascii="Times New Roman" w:eastAsia="Times New Roman" w:hAnsi="Times New Roman" w:cs="Times New Roman"/>
          <w:sz w:val="28"/>
          <w:szCs w:val="28"/>
          <w:lang w:eastAsia="ru-RU"/>
        </w:rPr>
        <w:t xml:space="preserve"> </w:t>
      </w:r>
      <w:r w:rsidR="00FA5518" w:rsidRPr="00476BE0">
        <w:rPr>
          <w:rFonts w:ascii="Times New Roman" w:eastAsia="Times New Roman" w:hAnsi="Times New Roman" w:cs="Times New Roman"/>
          <w:sz w:val="28"/>
          <w:szCs w:val="28"/>
          <w:lang w:eastAsia="ru-RU"/>
        </w:rPr>
        <w:t>Стороны в целях исполнения Договора назначают следующих ответственных лиц за прием и передачу уведомлений:</w:t>
      </w:r>
    </w:p>
    <w:p w14:paraId="6142F3F5" w14:textId="593B0D78" w:rsidR="00FA5518" w:rsidRPr="00476BE0" w:rsidRDefault="00FA5518" w:rsidP="00FA5518">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1</w:t>
      </w:r>
      <w:r w:rsidR="00476BE0" w:rsidRPr="00476BE0">
        <w:rPr>
          <w:rFonts w:ascii="Times New Roman" w:eastAsia="Times New Roman" w:hAnsi="Times New Roman" w:cs="Times New Roman"/>
          <w:sz w:val="28"/>
          <w:szCs w:val="28"/>
          <w:lang w:eastAsia="ru-RU"/>
        </w:rPr>
        <w:t>1</w:t>
      </w:r>
      <w:r w:rsidRPr="00476BE0">
        <w:rPr>
          <w:rFonts w:ascii="Times New Roman" w:eastAsia="Times New Roman" w:hAnsi="Times New Roman" w:cs="Times New Roman"/>
          <w:sz w:val="28"/>
          <w:szCs w:val="28"/>
          <w:lang w:eastAsia="ru-RU"/>
        </w:rPr>
        <w:t>.2.1.</w:t>
      </w:r>
      <w:r w:rsidRPr="00476BE0">
        <w:rPr>
          <w:rFonts w:ascii="Times New Roman" w:eastAsia="Times New Roman" w:hAnsi="Times New Roman" w:cs="Times New Roman"/>
          <w:sz w:val="28"/>
          <w:szCs w:val="28"/>
          <w:lang w:eastAsia="ru-RU"/>
        </w:rPr>
        <w:tab/>
        <w:t>от имени Исполнителя:</w:t>
      </w:r>
    </w:p>
    <w:p w14:paraId="6095F596" w14:textId="5307D2E0" w:rsidR="00FA5518" w:rsidRPr="00476BE0" w:rsidRDefault="00FA5518" w:rsidP="00FA5518">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ФИО:</w:t>
      </w:r>
      <w:r w:rsidRPr="00476BE0">
        <w:rPr>
          <w:rFonts w:ascii="Times New Roman" w:eastAsia="Times New Roman" w:hAnsi="Times New Roman" w:cs="Times New Roman"/>
          <w:sz w:val="28"/>
          <w:szCs w:val="28"/>
          <w:lang w:eastAsia="ru-RU"/>
        </w:rPr>
        <w:tab/>
      </w:r>
      <w:r w:rsidR="00E548A6">
        <w:rPr>
          <w:rFonts w:ascii="Times New Roman" w:eastAsia="Times New Roman" w:hAnsi="Times New Roman" w:cs="Times New Roman"/>
          <w:bCs/>
          <w:color w:val="00000A"/>
          <w:spacing w:val="-4"/>
          <w:sz w:val="28"/>
          <w:szCs w:val="28"/>
        </w:rPr>
        <w:t>_____________</w:t>
      </w:r>
    </w:p>
    <w:p w14:paraId="73FB77CC" w14:textId="6E31C818" w:rsidR="00F47DF9" w:rsidRPr="00476BE0" w:rsidRDefault="00456DCD" w:rsidP="00FA5518">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телефон:</w:t>
      </w:r>
      <w:r w:rsidR="00F621F7" w:rsidRPr="00476BE0">
        <w:rPr>
          <w:rFonts w:ascii="Times New Roman" w:eastAsia="Times New Roman" w:hAnsi="Times New Roman" w:cs="Times New Roman"/>
          <w:sz w:val="28"/>
          <w:szCs w:val="28"/>
          <w:lang w:eastAsia="ru-RU"/>
        </w:rPr>
        <w:t xml:space="preserve"> </w:t>
      </w:r>
      <w:r w:rsidR="00E548A6">
        <w:rPr>
          <w:rFonts w:ascii="Times New Roman" w:eastAsia="Times New Roman" w:hAnsi="Times New Roman" w:cs="Times New Roman"/>
          <w:sz w:val="28"/>
          <w:szCs w:val="28"/>
          <w:lang w:eastAsia="ru-RU"/>
        </w:rPr>
        <w:t>______________</w:t>
      </w:r>
    </w:p>
    <w:p w14:paraId="112FB410" w14:textId="06D63011" w:rsidR="00FA5518" w:rsidRPr="00476BE0" w:rsidRDefault="00FA5518" w:rsidP="00FA5518">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spellStart"/>
      <w:r w:rsidRPr="00476BE0">
        <w:rPr>
          <w:rFonts w:ascii="Times New Roman" w:eastAsia="Times New Roman" w:hAnsi="Times New Roman" w:cs="Times New Roman"/>
          <w:sz w:val="28"/>
          <w:szCs w:val="28"/>
          <w:lang w:eastAsia="ru-RU"/>
        </w:rPr>
        <w:t>e-mail</w:t>
      </w:r>
      <w:proofErr w:type="spellEnd"/>
      <w:r w:rsidRPr="00476BE0">
        <w:rPr>
          <w:rFonts w:ascii="Times New Roman" w:eastAsia="Times New Roman" w:hAnsi="Times New Roman" w:cs="Times New Roman"/>
          <w:sz w:val="28"/>
          <w:szCs w:val="28"/>
          <w:lang w:eastAsia="ru-RU"/>
        </w:rPr>
        <w:t>:</w:t>
      </w:r>
      <w:r w:rsidRPr="00476BE0">
        <w:rPr>
          <w:rFonts w:ascii="Times New Roman" w:eastAsia="Times New Roman" w:hAnsi="Times New Roman" w:cs="Times New Roman"/>
          <w:sz w:val="28"/>
          <w:szCs w:val="28"/>
          <w:lang w:eastAsia="ru-RU"/>
        </w:rPr>
        <w:tab/>
      </w:r>
      <w:r w:rsidR="00E548A6">
        <w:rPr>
          <w:rFonts w:ascii="Times New Roman" w:eastAsia="Times New Roman" w:hAnsi="Times New Roman" w:cs="Times New Roman"/>
          <w:sz w:val="28"/>
          <w:szCs w:val="28"/>
          <w:lang w:eastAsia="ru-RU"/>
        </w:rPr>
        <w:t>_______________</w:t>
      </w:r>
    </w:p>
    <w:p w14:paraId="6E1B9377" w14:textId="49809AA5" w:rsidR="00FA5518" w:rsidRPr="00476BE0" w:rsidRDefault="00FA5518" w:rsidP="00FA5518">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1</w:t>
      </w:r>
      <w:r w:rsidR="00476BE0" w:rsidRPr="00476BE0">
        <w:rPr>
          <w:rFonts w:ascii="Times New Roman" w:eastAsia="Times New Roman" w:hAnsi="Times New Roman" w:cs="Times New Roman"/>
          <w:sz w:val="28"/>
          <w:szCs w:val="28"/>
          <w:lang w:eastAsia="ru-RU"/>
        </w:rPr>
        <w:t>1</w:t>
      </w:r>
      <w:r w:rsidRPr="00476BE0">
        <w:rPr>
          <w:rFonts w:ascii="Times New Roman" w:eastAsia="Times New Roman" w:hAnsi="Times New Roman" w:cs="Times New Roman"/>
          <w:sz w:val="28"/>
          <w:szCs w:val="28"/>
          <w:lang w:eastAsia="ru-RU"/>
        </w:rPr>
        <w:t>.2.2.</w:t>
      </w:r>
      <w:r w:rsidRPr="00476BE0">
        <w:rPr>
          <w:rFonts w:ascii="Times New Roman" w:eastAsia="Times New Roman" w:hAnsi="Times New Roman" w:cs="Times New Roman"/>
          <w:sz w:val="28"/>
          <w:szCs w:val="28"/>
          <w:lang w:eastAsia="ru-RU"/>
        </w:rPr>
        <w:tab/>
        <w:t>для от имени Заказчика:</w:t>
      </w:r>
    </w:p>
    <w:p w14:paraId="32F52B46" w14:textId="61FEACA7" w:rsidR="00FA5518" w:rsidRPr="00476BE0" w:rsidRDefault="00FA5518" w:rsidP="00FA5518">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ФИО:</w:t>
      </w:r>
      <w:r w:rsidRPr="00476BE0">
        <w:rPr>
          <w:rFonts w:ascii="Times New Roman" w:eastAsia="Times New Roman" w:hAnsi="Times New Roman" w:cs="Times New Roman"/>
          <w:sz w:val="28"/>
          <w:szCs w:val="28"/>
          <w:lang w:eastAsia="ru-RU"/>
        </w:rPr>
        <w:tab/>
      </w:r>
      <w:r w:rsidR="00E548A6">
        <w:rPr>
          <w:rFonts w:ascii="Times New Roman" w:eastAsia="Times New Roman" w:hAnsi="Times New Roman" w:cs="Times New Roman"/>
          <w:sz w:val="28"/>
          <w:szCs w:val="28"/>
          <w:lang w:eastAsia="ru-RU"/>
        </w:rPr>
        <w:t>___________________</w:t>
      </w:r>
    </w:p>
    <w:p w14:paraId="0289FDC4" w14:textId="02327084" w:rsidR="00FA5518" w:rsidRPr="00476BE0" w:rsidRDefault="00F621F7" w:rsidP="00FA5518">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6BE0">
        <w:rPr>
          <w:rFonts w:ascii="Times New Roman" w:eastAsia="Times New Roman" w:hAnsi="Times New Roman" w:cs="Times New Roman"/>
          <w:sz w:val="28"/>
          <w:szCs w:val="28"/>
          <w:lang w:eastAsia="ru-RU"/>
        </w:rPr>
        <w:t xml:space="preserve">Телефон: </w:t>
      </w:r>
      <w:r w:rsidR="00E548A6">
        <w:rPr>
          <w:rFonts w:ascii="Times New Roman" w:eastAsia="Times New Roman" w:hAnsi="Times New Roman" w:cs="Times New Roman"/>
          <w:sz w:val="28"/>
          <w:szCs w:val="28"/>
          <w:lang w:eastAsia="ru-RU"/>
        </w:rPr>
        <w:t>_________________</w:t>
      </w:r>
    </w:p>
    <w:p w14:paraId="02D8F9CF" w14:textId="6413365E" w:rsidR="00FA5518" w:rsidRPr="00476BE0" w:rsidRDefault="00FA5518" w:rsidP="00FA5518">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spellStart"/>
      <w:r w:rsidRPr="00476BE0">
        <w:rPr>
          <w:rFonts w:ascii="Times New Roman" w:eastAsia="Times New Roman" w:hAnsi="Times New Roman" w:cs="Times New Roman"/>
          <w:sz w:val="28"/>
          <w:szCs w:val="28"/>
          <w:lang w:eastAsia="ru-RU"/>
        </w:rPr>
        <w:t>e-mail</w:t>
      </w:r>
      <w:proofErr w:type="spellEnd"/>
      <w:r w:rsidRPr="00476BE0">
        <w:rPr>
          <w:rFonts w:ascii="Times New Roman" w:eastAsia="Times New Roman" w:hAnsi="Times New Roman" w:cs="Times New Roman"/>
          <w:sz w:val="28"/>
          <w:szCs w:val="28"/>
          <w:lang w:eastAsia="ru-RU"/>
        </w:rPr>
        <w:t>:</w:t>
      </w:r>
      <w:r w:rsidRPr="00476BE0">
        <w:rPr>
          <w:rFonts w:ascii="Times New Roman" w:eastAsia="Times New Roman" w:hAnsi="Times New Roman" w:cs="Times New Roman"/>
          <w:sz w:val="28"/>
          <w:szCs w:val="28"/>
          <w:lang w:eastAsia="ru-RU"/>
        </w:rPr>
        <w:tab/>
      </w:r>
      <w:r w:rsidR="00E548A6">
        <w:rPr>
          <w:rFonts w:ascii="Times New Roman" w:eastAsia="Times New Roman" w:hAnsi="Times New Roman" w:cs="Times New Roman"/>
          <w:sz w:val="28"/>
          <w:szCs w:val="28"/>
          <w:lang w:eastAsia="ru-RU"/>
        </w:rPr>
        <w:t>____________________</w:t>
      </w:r>
    </w:p>
    <w:p w14:paraId="4A4173F6" w14:textId="77777777" w:rsidR="00903D09" w:rsidRPr="00476BE0" w:rsidRDefault="00903D09" w:rsidP="00626FB0">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B853FF0" w14:textId="501999C1" w:rsidR="00626FB0" w:rsidRPr="00903D09" w:rsidRDefault="00476BE0" w:rsidP="000A720D">
      <w:pPr>
        <w:pStyle w:val="ae"/>
        <w:spacing w:after="0"/>
        <w:ind w:left="1429"/>
        <w:jc w:val="center"/>
      </w:pPr>
      <w:r w:rsidRPr="00476BE0">
        <w:rPr>
          <w:b/>
          <w:sz w:val="28"/>
          <w:szCs w:val="28"/>
        </w:rPr>
        <w:t xml:space="preserve">12. </w:t>
      </w:r>
      <w:r w:rsidR="00FA5518" w:rsidRPr="00476BE0">
        <w:rPr>
          <w:b/>
          <w:sz w:val="28"/>
          <w:szCs w:val="28"/>
        </w:rPr>
        <w:t>Конфиденциальность</w:t>
      </w:r>
    </w:p>
    <w:p w14:paraId="7CFA69CF" w14:textId="65B994EA" w:rsidR="00FA5518" w:rsidRPr="00476BE0" w:rsidRDefault="00456DCD"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1</w:t>
      </w:r>
      <w:r w:rsidR="00476BE0" w:rsidRPr="00476BE0">
        <w:rPr>
          <w:rFonts w:ascii="Times New Roman" w:hAnsi="Times New Roman" w:cs="Times New Roman"/>
          <w:sz w:val="28"/>
          <w:szCs w:val="28"/>
        </w:rPr>
        <w:t>2</w:t>
      </w:r>
      <w:r w:rsidR="00FA5518" w:rsidRPr="00476BE0">
        <w:rPr>
          <w:rFonts w:ascii="Times New Roman" w:hAnsi="Times New Roman" w:cs="Times New Roman"/>
          <w:sz w:val="28"/>
          <w:szCs w:val="28"/>
        </w:rPr>
        <w:t>.1. 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2DBA2250" w14:textId="77777777" w:rsidR="00FA5518" w:rsidRPr="00476BE0" w:rsidRDefault="00FA5518"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58C31121" w14:textId="77777777" w:rsidR="00FA5518" w:rsidRPr="00476BE0" w:rsidRDefault="00FA5518"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4E75166C" w14:textId="77777777" w:rsidR="00FA5518" w:rsidRPr="00476BE0" w:rsidRDefault="00FA5518"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lastRenderedPageBreak/>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7CEA1B9A" w14:textId="1B92C135" w:rsidR="00FA5518" w:rsidRPr="00476BE0" w:rsidRDefault="00456DCD"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1</w:t>
      </w:r>
      <w:r w:rsidR="00476BE0" w:rsidRPr="00476BE0">
        <w:rPr>
          <w:rFonts w:ascii="Times New Roman" w:hAnsi="Times New Roman" w:cs="Times New Roman"/>
          <w:sz w:val="28"/>
          <w:szCs w:val="28"/>
        </w:rPr>
        <w:t>2</w:t>
      </w:r>
      <w:r w:rsidR="00FA5518" w:rsidRPr="00476BE0">
        <w:rPr>
          <w:rFonts w:ascii="Times New Roman" w:hAnsi="Times New Roman" w:cs="Times New Roman"/>
          <w:sz w:val="28"/>
          <w:szCs w:val="28"/>
        </w:rPr>
        <w:t>.2. 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3C31D224" w14:textId="680ACCD1" w:rsidR="00FA5518" w:rsidRPr="00476BE0" w:rsidRDefault="00456DCD"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1</w:t>
      </w:r>
      <w:r w:rsidR="00476BE0" w:rsidRPr="00476BE0">
        <w:rPr>
          <w:rFonts w:ascii="Times New Roman" w:hAnsi="Times New Roman" w:cs="Times New Roman"/>
          <w:sz w:val="28"/>
          <w:szCs w:val="28"/>
        </w:rPr>
        <w:t>2</w:t>
      </w:r>
      <w:r w:rsidR="00FA5518" w:rsidRPr="00476BE0">
        <w:rPr>
          <w:rFonts w:ascii="Times New Roman" w:hAnsi="Times New Roman" w:cs="Times New Roman"/>
          <w:sz w:val="28"/>
          <w:szCs w:val="28"/>
        </w:rPr>
        <w:t>.3. 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уничтожении Конфиденциальной информации. Сторона, которой направлено такое требование, должна приложить разумные усилия по уничтожению или возврату копии и оригиналов документов, содержащих Конфиденциальную 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5E5777D5" w14:textId="01606178" w:rsidR="00FA5518" w:rsidRPr="00476BE0" w:rsidRDefault="00456DCD"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1</w:t>
      </w:r>
      <w:r w:rsidR="00476BE0" w:rsidRPr="00476BE0">
        <w:rPr>
          <w:rFonts w:ascii="Times New Roman" w:hAnsi="Times New Roman" w:cs="Times New Roman"/>
          <w:sz w:val="28"/>
          <w:szCs w:val="28"/>
        </w:rPr>
        <w:t>2</w:t>
      </w:r>
      <w:r w:rsidR="00FA5518" w:rsidRPr="00476BE0">
        <w:rPr>
          <w:rFonts w:ascii="Times New Roman" w:hAnsi="Times New Roman" w:cs="Times New Roman"/>
          <w:sz w:val="28"/>
          <w:szCs w:val="28"/>
        </w:rPr>
        <w:t>.4. Ни одна из Сторон не имеет права без предварительного письменного соглашения другой Стороны раскрыть третьему лицу условия настоящего Договора или любого его Приложения, включая размер вознаграждения, получаемого за оказываемые Услуги,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w:t>
      </w:r>
    </w:p>
    <w:p w14:paraId="5C9D0E87" w14:textId="6987EF84" w:rsidR="00FA5518" w:rsidRPr="00476BE0" w:rsidRDefault="00456DCD"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1</w:t>
      </w:r>
      <w:r w:rsidR="00476BE0" w:rsidRPr="00476BE0">
        <w:rPr>
          <w:rFonts w:ascii="Times New Roman" w:hAnsi="Times New Roman" w:cs="Times New Roman"/>
          <w:sz w:val="28"/>
          <w:szCs w:val="28"/>
        </w:rPr>
        <w:t>2</w:t>
      </w:r>
      <w:r w:rsidR="00FA5518" w:rsidRPr="00476BE0">
        <w:rPr>
          <w:rFonts w:ascii="Times New Roman" w:hAnsi="Times New Roman" w:cs="Times New Roman"/>
          <w:sz w:val="28"/>
          <w:szCs w:val="28"/>
        </w:rPr>
        <w:t>.5. 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10433D51" w14:textId="407E3E38" w:rsidR="00FA5518" w:rsidRDefault="00456DCD" w:rsidP="00FA5518">
      <w:pPr>
        <w:spacing w:after="0" w:line="240" w:lineRule="auto"/>
        <w:ind w:firstLine="709"/>
        <w:jc w:val="both"/>
        <w:rPr>
          <w:rFonts w:ascii="Times New Roman" w:hAnsi="Times New Roman" w:cs="Times New Roman"/>
          <w:sz w:val="28"/>
          <w:szCs w:val="28"/>
        </w:rPr>
      </w:pPr>
      <w:r w:rsidRPr="00476BE0">
        <w:rPr>
          <w:rFonts w:ascii="Times New Roman" w:hAnsi="Times New Roman" w:cs="Times New Roman"/>
          <w:sz w:val="28"/>
          <w:szCs w:val="28"/>
        </w:rPr>
        <w:t>1</w:t>
      </w:r>
      <w:r w:rsidR="00476BE0" w:rsidRPr="00476BE0">
        <w:rPr>
          <w:rFonts w:ascii="Times New Roman" w:hAnsi="Times New Roman" w:cs="Times New Roman"/>
          <w:sz w:val="28"/>
          <w:szCs w:val="28"/>
        </w:rPr>
        <w:t>2</w:t>
      </w:r>
      <w:r w:rsidR="00FA5518" w:rsidRPr="00476BE0">
        <w:rPr>
          <w:rFonts w:ascii="Times New Roman" w:hAnsi="Times New Roman" w:cs="Times New Roman"/>
          <w:sz w:val="28"/>
          <w:szCs w:val="28"/>
        </w:rPr>
        <w:t>.6. 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4625C1E6" w14:textId="1BB3E76A" w:rsidR="00903D09" w:rsidRDefault="00903D09" w:rsidP="00FA5518">
      <w:pPr>
        <w:spacing w:after="0" w:line="240" w:lineRule="auto"/>
        <w:ind w:firstLine="709"/>
        <w:jc w:val="both"/>
        <w:rPr>
          <w:rFonts w:ascii="Times New Roman" w:hAnsi="Times New Roman" w:cs="Times New Roman"/>
          <w:sz w:val="28"/>
          <w:szCs w:val="28"/>
        </w:rPr>
      </w:pPr>
    </w:p>
    <w:p w14:paraId="5FC198BC" w14:textId="77777777" w:rsidR="00903D09" w:rsidRDefault="00903D09" w:rsidP="00FA5518">
      <w:pPr>
        <w:spacing w:after="0" w:line="240" w:lineRule="auto"/>
        <w:ind w:firstLine="709"/>
        <w:jc w:val="both"/>
        <w:rPr>
          <w:rFonts w:ascii="Times New Roman" w:hAnsi="Times New Roman" w:cs="Times New Roman"/>
          <w:sz w:val="28"/>
          <w:szCs w:val="28"/>
        </w:rPr>
      </w:pPr>
    </w:p>
    <w:p w14:paraId="792E1CE8" w14:textId="77777777" w:rsidR="00626FB0" w:rsidRPr="001C69BE" w:rsidRDefault="00626FB0" w:rsidP="002C5E23">
      <w:pPr>
        <w:spacing w:after="0" w:line="240" w:lineRule="auto"/>
        <w:jc w:val="both"/>
        <w:rPr>
          <w:rFonts w:ascii="Times New Roman" w:hAnsi="Times New Roman" w:cs="Times New Roman"/>
          <w:sz w:val="28"/>
          <w:szCs w:val="28"/>
        </w:rPr>
      </w:pPr>
    </w:p>
    <w:p w14:paraId="791AE92D" w14:textId="012C5749" w:rsidR="00626FB0" w:rsidRPr="002C5E23" w:rsidRDefault="00476BE0" w:rsidP="000A720D">
      <w:pPr>
        <w:pStyle w:val="ae"/>
        <w:widowControl w:val="0"/>
        <w:autoSpaceDE w:val="0"/>
        <w:autoSpaceDN w:val="0"/>
        <w:adjustRightInd w:val="0"/>
        <w:spacing w:after="0"/>
        <w:ind w:left="1429"/>
        <w:jc w:val="center"/>
        <w:outlineLvl w:val="1"/>
      </w:pPr>
      <w:r w:rsidRPr="001C69BE">
        <w:rPr>
          <w:b/>
          <w:sz w:val="28"/>
          <w:szCs w:val="28"/>
        </w:rPr>
        <w:lastRenderedPageBreak/>
        <w:t xml:space="preserve">13. </w:t>
      </w:r>
      <w:r w:rsidR="00FA5518" w:rsidRPr="001C69BE">
        <w:rPr>
          <w:b/>
          <w:sz w:val="28"/>
          <w:szCs w:val="28"/>
        </w:rPr>
        <w:t>Прочие условия</w:t>
      </w:r>
    </w:p>
    <w:p w14:paraId="5BD625AB" w14:textId="56EB4371" w:rsidR="00B540D4" w:rsidRPr="00476BE0" w:rsidRDefault="00456DCD" w:rsidP="00EC0B34">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476BE0">
        <w:rPr>
          <w:rFonts w:ascii="Times New Roman" w:eastAsia="Times New Roman" w:hAnsi="Times New Roman" w:cs="Times New Roman"/>
          <w:sz w:val="28"/>
          <w:szCs w:val="28"/>
          <w:lang w:eastAsia="ar-SA"/>
        </w:rPr>
        <w:t>1</w:t>
      </w:r>
      <w:r w:rsidR="00476BE0" w:rsidRPr="00476BE0">
        <w:rPr>
          <w:rFonts w:ascii="Times New Roman" w:eastAsia="Times New Roman" w:hAnsi="Times New Roman" w:cs="Times New Roman"/>
          <w:sz w:val="28"/>
          <w:szCs w:val="28"/>
          <w:lang w:eastAsia="ar-SA"/>
        </w:rPr>
        <w:t>3</w:t>
      </w:r>
      <w:r w:rsidR="00FA5518" w:rsidRPr="00476BE0">
        <w:rPr>
          <w:rFonts w:ascii="Times New Roman" w:eastAsia="Times New Roman" w:hAnsi="Times New Roman" w:cs="Times New Roman"/>
          <w:sz w:val="28"/>
          <w:szCs w:val="28"/>
          <w:lang w:eastAsia="ar-SA"/>
        </w:rPr>
        <w:t>.1. Во всем, что не предусмотрено настоящим Договором, Стороны руководствуются законодательством Российской Федерации.</w:t>
      </w:r>
    </w:p>
    <w:p w14:paraId="493D13D9" w14:textId="1A871D7F" w:rsidR="00FA5518" w:rsidRPr="00476BE0" w:rsidRDefault="00456DCD" w:rsidP="00FA5518">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476BE0">
        <w:rPr>
          <w:rFonts w:ascii="Times New Roman" w:eastAsia="Times New Roman" w:hAnsi="Times New Roman" w:cs="Times New Roman"/>
          <w:sz w:val="28"/>
          <w:szCs w:val="28"/>
          <w:lang w:eastAsia="ar-SA"/>
        </w:rPr>
        <w:t>1</w:t>
      </w:r>
      <w:r w:rsidR="00476BE0" w:rsidRPr="00476BE0">
        <w:rPr>
          <w:rFonts w:ascii="Times New Roman" w:eastAsia="Times New Roman" w:hAnsi="Times New Roman" w:cs="Times New Roman"/>
          <w:sz w:val="28"/>
          <w:szCs w:val="28"/>
          <w:lang w:eastAsia="ar-SA"/>
        </w:rPr>
        <w:t>3</w:t>
      </w:r>
      <w:r w:rsidR="00FA5518" w:rsidRPr="00476BE0">
        <w:rPr>
          <w:rFonts w:ascii="Times New Roman" w:eastAsia="Times New Roman" w:hAnsi="Times New Roman" w:cs="Times New Roman"/>
          <w:sz w:val="28"/>
          <w:szCs w:val="28"/>
          <w:lang w:eastAsia="ar-SA"/>
        </w:rPr>
        <w:t>.2.</w:t>
      </w:r>
      <w:r w:rsidR="00FA5518" w:rsidRPr="00476BE0">
        <w:rPr>
          <w:rFonts w:ascii="Times New Roman" w:hAnsi="Times New Roman" w:cs="Times New Roman"/>
          <w:sz w:val="28"/>
          <w:szCs w:val="28"/>
        </w:rPr>
        <w:t xml:space="preserve"> </w:t>
      </w:r>
      <w:r w:rsidR="00FA5518" w:rsidRPr="00476BE0">
        <w:rPr>
          <w:rFonts w:ascii="Times New Roman" w:eastAsia="Times New Roman" w:hAnsi="Times New Roman" w:cs="Times New Roman"/>
          <w:sz w:val="28"/>
          <w:szCs w:val="28"/>
          <w:lang w:eastAsia="ar-SA"/>
        </w:rPr>
        <w:t>В случае изменения организационно-правовой формы, адреса, банковских и иных реквизитов.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w:t>
      </w:r>
    </w:p>
    <w:p w14:paraId="472F551B" w14:textId="4C8343A3" w:rsidR="00FA5518" w:rsidRPr="00476BE0" w:rsidRDefault="00456DCD" w:rsidP="00FA5518">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476BE0">
        <w:rPr>
          <w:rFonts w:ascii="Times New Roman" w:eastAsia="Times New Roman" w:hAnsi="Times New Roman" w:cs="Times New Roman"/>
          <w:sz w:val="28"/>
          <w:szCs w:val="28"/>
          <w:lang w:eastAsia="ar-SA"/>
        </w:rPr>
        <w:t>1</w:t>
      </w:r>
      <w:r w:rsidR="00476BE0" w:rsidRPr="00476BE0">
        <w:rPr>
          <w:rFonts w:ascii="Times New Roman" w:eastAsia="Times New Roman" w:hAnsi="Times New Roman" w:cs="Times New Roman"/>
          <w:sz w:val="28"/>
          <w:szCs w:val="28"/>
          <w:lang w:eastAsia="ar-SA"/>
        </w:rPr>
        <w:t>3</w:t>
      </w:r>
      <w:r w:rsidR="00FA5518" w:rsidRPr="00476BE0">
        <w:rPr>
          <w:rFonts w:ascii="Times New Roman" w:eastAsia="Times New Roman" w:hAnsi="Times New Roman" w:cs="Times New Roman"/>
          <w:sz w:val="28"/>
          <w:szCs w:val="28"/>
          <w:lang w:eastAsia="ar-SA"/>
        </w:rPr>
        <w:t>.3. 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7DE0CE83" w14:textId="62C6AE63" w:rsidR="00FA5518" w:rsidRPr="00476BE0" w:rsidRDefault="00456DCD" w:rsidP="00FA5518">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476BE0">
        <w:rPr>
          <w:rFonts w:ascii="Times New Roman" w:eastAsia="Times New Roman" w:hAnsi="Times New Roman" w:cs="Times New Roman"/>
          <w:sz w:val="28"/>
          <w:szCs w:val="28"/>
          <w:lang w:eastAsia="ar-SA"/>
        </w:rPr>
        <w:t>1</w:t>
      </w:r>
      <w:r w:rsidR="00476BE0" w:rsidRPr="00476BE0">
        <w:rPr>
          <w:rFonts w:ascii="Times New Roman" w:eastAsia="Times New Roman" w:hAnsi="Times New Roman" w:cs="Times New Roman"/>
          <w:sz w:val="28"/>
          <w:szCs w:val="28"/>
          <w:lang w:eastAsia="ar-SA"/>
        </w:rPr>
        <w:t>3</w:t>
      </w:r>
      <w:r w:rsidR="00FA5518" w:rsidRPr="00476BE0">
        <w:rPr>
          <w:rFonts w:ascii="Times New Roman" w:eastAsia="Times New Roman" w:hAnsi="Times New Roman" w:cs="Times New Roman"/>
          <w:sz w:val="28"/>
          <w:szCs w:val="28"/>
          <w:lang w:eastAsia="ar-SA"/>
        </w:rPr>
        <w:t xml:space="preserve">.4. Неотъемлемой частью Договора является: </w:t>
      </w:r>
    </w:p>
    <w:p w14:paraId="345F7266" w14:textId="489A53EE" w:rsidR="00FA5518" w:rsidRDefault="00FA5518" w:rsidP="00FA5518">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476BE0">
        <w:rPr>
          <w:rFonts w:ascii="Times New Roman" w:eastAsia="Times New Roman" w:hAnsi="Times New Roman" w:cs="Times New Roman"/>
          <w:sz w:val="28"/>
          <w:szCs w:val="28"/>
          <w:lang w:eastAsia="ar-SA"/>
        </w:rPr>
        <w:t xml:space="preserve">- Приложение № 1 </w:t>
      </w:r>
      <w:r w:rsidR="00BA4F73">
        <w:rPr>
          <w:rFonts w:ascii="Times New Roman" w:eastAsia="Times New Roman" w:hAnsi="Times New Roman" w:cs="Times New Roman"/>
          <w:sz w:val="28"/>
          <w:szCs w:val="28"/>
          <w:lang w:eastAsia="ar-SA"/>
        </w:rPr>
        <w:t>«Спецификация»</w:t>
      </w:r>
    </w:p>
    <w:p w14:paraId="7C74C8CE" w14:textId="205FD92B" w:rsidR="00BA4F73" w:rsidRDefault="00BA4F73" w:rsidP="00FA5518">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Приложение №2 </w:t>
      </w:r>
      <w:r w:rsidRPr="00476BE0">
        <w:rPr>
          <w:rFonts w:ascii="Times New Roman" w:eastAsia="Times New Roman" w:hAnsi="Times New Roman" w:cs="Times New Roman"/>
          <w:sz w:val="28"/>
          <w:szCs w:val="28"/>
          <w:lang w:eastAsia="ar-SA"/>
        </w:rPr>
        <w:t>«</w:t>
      </w:r>
      <w:r w:rsidRPr="00476BE0">
        <w:rPr>
          <w:rFonts w:ascii="Times New Roman" w:eastAsia="Times New Roman" w:hAnsi="Times New Roman" w:cs="Times New Roman"/>
          <w:color w:val="000000"/>
          <w:spacing w:val="-1"/>
          <w:sz w:val="28"/>
          <w:szCs w:val="28"/>
          <w:lang w:eastAsia="ru-RU"/>
        </w:rPr>
        <w:t>Техническое задание</w:t>
      </w:r>
      <w:r w:rsidRPr="00476BE0">
        <w:rPr>
          <w:rFonts w:ascii="Times New Roman" w:eastAsia="Times New Roman" w:hAnsi="Times New Roman" w:cs="Times New Roman"/>
          <w:sz w:val="28"/>
          <w:szCs w:val="28"/>
          <w:lang w:eastAsia="ar-SA"/>
        </w:rPr>
        <w:t>»</w:t>
      </w:r>
    </w:p>
    <w:p w14:paraId="19B27966" w14:textId="6EE7FABE" w:rsidR="001C69BE" w:rsidRDefault="001C69BE" w:rsidP="00FA5518">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p>
    <w:p w14:paraId="548B502C" w14:textId="7F8F7947" w:rsidR="001C69BE" w:rsidRPr="001C69BE" w:rsidRDefault="001C69BE" w:rsidP="00A27E45">
      <w:pPr>
        <w:widowControl w:val="0"/>
        <w:tabs>
          <w:tab w:val="left" w:pos="1276"/>
        </w:tabs>
        <w:suppressAutoHyphens/>
        <w:autoSpaceDE w:val="0"/>
        <w:spacing w:after="0" w:line="240" w:lineRule="auto"/>
        <w:ind w:firstLine="709"/>
        <w:contextualSpacing/>
        <w:jc w:val="center"/>
        <w:rPr>
          <w:rFonts w:ascii="Times New Roman" w:eastAsia="Times New Roman" w:hAnsi="Times New Roman" w:cs="Times New Roman"/>
          <w:sz w:val="28"/>
          <w:szCs w:val="28"/>
          <w:lang w:eastAsia="ar-SA"/>
        </w:rPr>
      </w:pPr>
      <w:r w:rsidRPr="00476BE0">
        <w:rPr>
          <w:rFonts w:ascii="Times New Roman" w:hAnsi="Times New Roman" w:cs="Times New Roman"/>
          <w:b/>
          <w:sz w:val="28"/>
          <w:szCs w:val="28"/>
        </w:rPr>
        <w:t>14. Адреса, реквизиты и подписи Сторон</w:t>
      </w:r>
    </w:p>
    <w:p w14:paraId="4CB481CE" w14:textId="77777777" w:rsidR="00FA5518" w:rsidRPr="00476BE0" w:rsidRDefault="00FA5518" w:rsidP="00FA5518">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ru-RU"/>
        </w:rPr>
      </w:pPr>
    </w:p>
    <w:tbl>
      <w:tblPr>
        <w:tblW w:w="11063" w:type="dxa"/>
        <w:tblLook w:val="01E0" w:firstRow="1" w:lastRow="1" w:firstColumn="1" w:lastColumn="1" w:noHBand="0" w:noVBand="0"/>
      </w:tblPr>
      <w:tblGrid>
        <w:gridCol w:w="5387"/>
        <w:gridCol w:w="5676"/>
      </w:tblGrid>
      <w:tr w:rsidR="001C69BE" w:rsidRPr="001C69BE" w14:paraId="6D7776BD" w14:textId="77777777" w:rsidTr="000A720D">
        <w:tc>
          <w:tcPr>
            <w:tcW w:w="5387" w:type="dxa"/>
          </w:tcPr>
          <w:p w14:paraId="614AEF8E" w14:textId="16A3EF11"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1C69BE">
              <w:rPr>
                <w:rFonts w:ascii="Times New Roman" w:eastAsia="Times New Roman" w:hAnsi="Times New Roman" w:cs="Times New Roman"/>
                <w:bCs/>
                <w:iCs/>
                <w:sz w:val="28"/>
                <w:szCs w:val="28"/>
                <w:lang w:eastAsia="ru-RU"/>
              </w:rPr>
              <w:t>Заказчик:</w:t>
            </w:r>
          </w:p>
          <w:p w14:paraId="134F90FF" w14:textId="01B3943F"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1C69BE">
              <w:rPr>
                <w:rFonts w:ascii="Times New Roman" w:eastAsia="Times New Roman" w:hAnsi="Times New Roman" w:cs="Times New Roman"/>
                <w:bCs/>
                <w:iCs/>
                <w:sz w:val="28"/>
                <w:szCs w:val="28"/>
                <w:lang w:eastAsia="ru-RU"/>
              </w:rPr>
              <w:t>АНО «Авангард»</w:t>
            </w:r>
          </w:p>
          <w:p w14:paraId="6E7A4F17" w14:textId="77777777"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1C69BE">
              <w:rPr>
                <w:rFonts w:ascii="Times New Roman" w:eastAsia="Times New Roman" w:hAnsi="Times New Roman" w:cs="Times New Roman"/>
                <w:bCs/>
                <w:iCs/>
                <w:sz w:val="28"/>
                <w:szCs w:val="28"/>
                <w:lang w:eastAsia="ru-RU"/>
              </w:rPr>
              <w:t>143070, Московская область, город Одинцово, территория Парк Патриот, стр. 9, офис 1</w:t>
            </w:r>
          </w:p>
          <w:p w14:paraId="653917FE" w14:textId="77777777"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iCs/>
                <w:sz w:val="28"/>
                <w:szCs w:val="28"/>
                <w:lang w:val="en-US" w:eastAsia="ru-RU"/>
              </w:rPr>
            </w:pPr>
            <w:r w:rsidRPr="001C69BE">
              <w:rPr>
                <w:rFonts w:ascii="Times New Roman" w:eastAsia="Times New Roman" w:hAnsi="Times New Roman" w:cs="Times New Roman"/>
                <w:bCs/>
                <w:iCs/>
                <w:sz w:val="28"/>
                <w:szCs w:val="28"/>
                <w:lang w:eastAsia="ru-RU"/>
              </w:rPr>
              <w:t>Е</w:t>
            </w:r>
            <w:r w:rsidRPr="001C69BE">
              <w:rPr>
                <w:rFonts w:ascii="Times New Roman" w:eastAsia="Times New Roman" w:hAnsi="Times New Roman" w:cs="Times New Roman"/>
                <w:bCs/>
                <w:iCs/>
                <w:sz w:val="28"/>
                <w:szCs w:val="28"/>
                <w:lang w:val="en-US" w:eastAsia="ru-RU"/>
              </w:rPr>
              <w:t>-mail: info@avangardcenter.ru</w:t>
            </w:r>
          </w:p>
          <w:p w14:paraId="5A5A682D" w14:textId="77777777"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iCs/>
                <w:sz w:val="28"/>
                <w:szCs w:val="28"/>
                <w:lang w:val="en-US" w:eastAsia="ru-RU"/>
              </w:rPr>
            </w:pPr>
            <w:r w:rsidRPr="001C69BE">
              <w:rPr>
                <w:rFonts w:ascii="Times New Roman" w:eastAsia="Times New Roman" w:hAnsi="Times New Roman" w:cs="Times New Roman"/>
                <w:bCs/>
                <w:iCs/>
                <w:sz w:val="28"/>
                <w:szCs w:val="28"/>
                <w:lang w:eastAsia="ru-RU"/>
              </w:rPr>
              <w:t>ИНН</w:t>
            </w:r>
            <w:r w:rsidRPr="001C69BE">
              <w:rPr>
                <w:rFonts w:ascii="Times New Roman" w:eastAsia="Times New Roman" w:hAnsi="Times New Roman" w:cs="Times New Roman"/>
                <w:bCs/>
                <w:iCs/>
                <w:sz w:val="28"/>
                <w:szCs w:val="28"/>
                <w:lang w:val="en-US" w:eastAsia="ru-RU"/>
              </w:rPr>
              <w:t>: 5032317793</w:t>
            </w:r>
          </w:p>
          <w:p w14:paraId="595B7EAE" w14:textId="77777777"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1C69BE">
              <w:rPr>
                <w:rFonts w:ascii="Times New Roman" w:eastAsia="Times New Roman" w:hAnsi="Times New Roman" w:cs="Times New Roman"/>
                <w:bCs/>
                <w:iCs/>
                <w:sz w:val="28"/>
                <w:szCs w:val="28"/>
                <w:lang w:eastAsia="ru-RU"/>
              </w:rPr>
              <w:t>КПП: 503201001</w:t>
            </w:r>
          </w:p>
          <w:p w14:paraId="2617CE7A" w14:textId="77777777"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1C69BE">
              <w:rPr>
                <w:rFonts w:ascii="Times New Roman" w:eastAsia="Times New Roman" w:hAnsi="Times New Roman" w:cs="Times New Roman"/>
                <w:bCs/>
                <w:iCs/>
                <w:sz w:val="28"/>
                <w:szCs w:val="28"/>
                <w:lang w:eastAsia="ru-RU"/>
              </w:rPr>
              <w:t>ОГРН: 1205000035250</w:t>
            </w:r>
          </w:p>
          <w:p w14:paraId="7A58DC0F" w14:textId="77777777"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1C69BE">
              <w:rPr>
                <w:rFonts w:ascii="Times New Roman" w:eastAsia="Times New Roman" w:hAnsi="Times New Roman" w:cs="Times New Roman"/>
                <w:bCs/>
                <w:iCs/>
                <w:sz w:val="28"/>
                <w:szCs w:val="28"/>
                <w:lang w:eastAsia="ru-RU"/>
              </w:rPr>
              <w:t>Банковские реквизиты:</w:t>
            </w:r>
          </w:p>
          <w:p w14:paraId="3DFF1F10" w14:textId="77777777"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1C69BE">
              <w:rPr>
                <w:rFonts w:ascii="Times New Roman" w:eastAsia="Times New Roman" w:hAnsi="Times New Roman" w:cs="Times New Roman"/>
                <w:bCs/>
                <w:iCs/>
                <w:sz w:val="28"/>
                <w:szCs w:val="28"/>
                <w:lang w:eastAsia="ru-RU"/>
              </w:rPr>
              <w:t xml:space="preserve">Банк </w:t>
            </w:r>
            <w:proofErr w:type="spellStart"/>
            <w:r w:rsidRPr="001C69BE">
              <w:rPr>
                <w:rFonts w:ascii="Times New Roman" w:eastAsia="Times New Roman" w:hAnsi="Times New Roman" w:cs="Times New Roman"/>
                <w:bCs/>
                <w:iCs/>
                <w:sz w:val="28"/>
                <w:szCs w:val="28"/>
                <w:lang w:eastAsia="ru-RU"/>
              </w:rPr>
              <w:t>БАНК</w:t>
            </w:r>
            <w:proofErr w:type="spellEnd"/>
            <w:r w:rsidRPr="001C69BE">
              <w:rPr>
                <w:rFonts w:ascii="Times New Roman" w:eastAsia="Times New Roman" w:hAnsi="Times New Roman" w:cs="Times New Roman"/>
                <w:bCs/>
                <w:iCs/>
                <w:sz w:val="28"/>
                <w:szCs w:val="28"/>
                <w:lang w:eastAsia="ru-RU"/>
              </w:rPr>
              <w:t xml:space="preserve"> ГПБ (АО)</w:t>
            </w:r>
          </w:p>
          <w:p w14:paraId="7F578D23" w14:textId="77777777"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1C69BE">
              <w:rPr>
                <w:rFonts w:ascii="Times New Roman" w:eastAsia="Times New Roman" w:hAnsi="Times New Roman" w:cs="Times New Roman"/>
                <w:bCs/>
                <w:iCs/>
                <w:sz w:val="28"/>
                <w:szCs w:val="28"/>
                <w:lang w:eastAsia="ru-RU"/>
              </w:rPr>
              <w:t xml:space="preserve">БИК 044525823 </w:t>
            </w:r>
          </w:p>
          <w:p w14:paraId="5CCE803C" w14:textId="77777777"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1C69BE">
              <w:rPr>
                <w:rFonts w:ascii="Times New Roman" w:eastAsia="Times New Roman" w:hAnsi="Times New Roman" w:cs="Times New Roman"/>
                <w:bCs/>
                <w:iCs/>
                <w:sz w:val="28"/>
                <w:szCs w:val="28"/>
                <w:lang w:eastAsia="ru-RU"/>
              </w:rPr>
              <w:t>Корр. счет 30101810200000000823</w:t>
            </w:r>
          </w:p>
          <w:p w14:paraId="791A55D6" w14:textId="77777777"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1C69BE">
              <w:rPr>
                <w:rFonts w:ascii="Times New Roman" w:eastAsia="Times New Roman" w:hAnsi="Times New Roman" w:cs="Times New Roman"/>
                <w:bCs/>
                <w:iCs/>
                <w:sz w:val="28"/>
                <w:szCs w:val="28"/>
                <w:lang w:eastAsia="ru-RU"/>
              </w:rPr>
              <w:t>р/счет 40703810900000000401</w:t>
            </w:r>
          </w:p>
          <w:p w14:paraId="025BDCFF" w14:textId="77777777"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1C69BE">
              <w:rPr>
                <w:rFonts w:ascii="Times New Roman" w:eastAsia="Times New Roman" w:hAnsi="Times New Roman" w:cs="Times New Roman"/>
                <w:bCs/>
                <w:iCs/>
                <w:sz w:val="28"/>
                <w:szCs w:val="28"/>
                <w:lang w:eastAsia="ru-RU"/>
              </w:rPr>
              <w:t>Плательщик Департамент финансов города Москвы (АНО «АВАНГАРД» л/с 4407565000452650)</w:t>
            </w:r>
          </w:p>
          <w:p w14:paraId="1939C5A2" w14:textId="3E255D6E"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1C69BE">
              <w:rPr>
                <w:rFonts w:ascii="Times New Roman" w:eastAsia="Times New Roman" w:hAnsi="Times New Roman" w:cs="Times New Roman"/>
                <w:bCs/>
                <w:iCs/>
                <w:sz w:val="28"/>
                <w:szCs w:val="28"/>
                <w:lang w:eastAsia="ru-RU"/>
              </w:rPr>
              <w:t xml:space="preserve">Банк плательщика ГУ БАНКА РОССИИ ПО ЦФО//УФК по </w:t>
            </w:r>
            <w:proofErr w:type="spellStart"/>
            <w:r w:rsidRPr="001C69BE">
              <w:rPr>
                <w:rFonts w:ascii="Times New Roman" w:eastAsia="Times New Roman" w:hAnsi="Times New Roman" w:cs="Times New Roman"/>
                <w:bCs/>
                <w:iCs/>
                <w:sz w:val="28"/>
                <w:szCs w:val="28"/>
                <w:lang w:eastAsia="ru-RU"/>
              </w:rPr>
              <w:t>г.Москве</w:t>
            </w:r>
            <w:proofErr w:type="spellEnd"/>
            <w:r w:rsidRPr="001C69BE">
              <w:rPr>
                <w:rFonts w:ascii="Times New Roman" w:eastAsia="Times New Roman" w:hAnsi="Times New Roman" w:cs="Times New Roman"/>
                <w:bCs/>
                <w:iCs/>
                <w:sz w:val="28"/>
                <w:szCs w:val="28"/>
                <w:lang w:eastAsia="ru-RU"/>
              </w:rPr>
              <w:t xml:space="preserve"> </w:t>
            </w:r>
            <w:r w:rsidR="00E548A6">
              <w:rPr>
                <w:rFonts w:ascii="Times New Roman" w:eastAsia="Times New Roman" w:hAnsi="Times New Roman" w:cs="Times New Roman"/>
                <w:bCs/>
                <w:iCs/>
                <w:sz w:val="28"/>
                <w:szCs w:val="28"/>
                <w:lang w:eastAsia="ru-RU"/>
              </w:rPr>
              <w:t>г. Москва</w:t>
            </w:r>
          </w:p>
          <w:p w14:paraId="585F84A9" w14:textId="77777777"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1C69BE">
              <w:rPr>
                <w:rFonts w:ascii="Times New Roman" w:eastAsia="Times New Roman" w:hAnsi="Times New Roman" w:cs="Times New Roman"/>
                <w:bCs/>
                <w:iCs/>
                <w:sz w:val="28"/>
                <w:szCs w:val="28"/>
                <w:lang w:eastAsia="ru-RU"/>
              </w:rPr>
              <w:t>БИК 004525988</w:t>
            </w:r>
          </w:p>
          <w:p w14:paraId="637129B3" w14:textId="77777777"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proofErr w:type="spellStart"/>
            <w:r w:rsidRPr="001C69BE">
              <w:rPr>
                <w:rFonts w:ascii="Times New Roman" w:eastAsia="Times New Roman" w:hAnsi="Times New Roman" w:cs="Times New Roman"/>
                <w:bCs/>
                <w:iCs/>
                <w:sz w:val="28"/>
                <w:szCs w:val="28"/>
                <w:lang w:eastAsia="ru-RU"/>
              </w:rPr>
              <w:t>Корр.счет</w:t>
            </w:r>
            <w:proofErr w:type="spellEnd"/>
            <w:r w:rsidRPr="001C69BE">
              <w:rPr>
                <w:rFonts w:ascii="Times New Roman" w:eastAsia="Times New Roman" w:hAnsi="Times New Roman" w:cs="Times New Roman"/>
                <w:bCs/>
                <w:iCs/>
                <w:sz w:val="28"/>
                <w:szCs w:val="28"/>
                <w:lang w:eastAsia="ru-RU"/>
              </w:rPr>
              <w:t xml:space="preserve"> 40102810545370000003</w:t>
            </w:r>
          </w:p>
          <w:p w14:paraId="07599DDC" w14:textId="1484AB91"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bCs/>
                <w:iCs/>
                <w:sz w:val="28"/>
                <w:szCs w:val="28"/>
                <w:lang w:eastAsia="ru-RU"/>
              </w:rPr>
              <w:t xml:space="preserve">р/счет </w:t>
            </w:r>
            <w:r w:rsidR="001B106A" w:rsidRPr="001C69BE">
              <w:rPr>
                <w:rFonts w:ascii="Times New Roman" w:eastAsia="Times New Roman" w:hAnsi="Times New Roman" w:cs="Times New Roman"/>
                <w:bCs/>
                <w:iCs/>
                <w:sz w:val="28"/>
                <w:szCs w:val="28"/>
                <w:lang w:eastAsia="ru-RU"/>
              </w:rPr>
              <w:t>0322</w:t>
            </w:r>
            <w:r w:rsidR="001B106A">
              <w:rPr>
                <w:rFonts w:ascii="Times New Roman" w:eastAsia="Times New Roman" w:hAnsi="Times New Roman" w:cs="Times New Roman"/>
                <w:bCs/>
                <w:iCs/>
                <w:sz w:val="28"/>
                <w:szCs w:val="28"/>
                <w:lang w:eastAsia="ru-RU"/>
              </w:rPr>
              <w:t>6</w:t>
            </w:r>
            <w:r w:rsidR="001B106A" w:rsidRPr="001C69BE">
              <w:rPr>
                <w:rFonts w:ascii="Times New Roman" w:eastAsia="Times New Roman" w:hAnsi="Times New Roman" w:cs="Times New Roman"/>
                <w:bCs/>
                <w:iCs/>
                <w:sz w:val="28"/>
                <w:szCs w:val="28"/>
                <w:lang w:eastAsia="ru-RU"/>
              </w:rPr>
              <w:t>643450000007300</w:t>
            </w:r>
          </w:p>
        </w:tc>
        <w:tc>
          <w:tcPr>
            <w:tcW w:w="5676" w:type="dxa"/>
          </w:tcPr>
          <w:p w14:paraId="72795C27" w14:textId="77777777" w:rsidR="001C69BE" w:rsidRPr="001C69BE" w:rsidRDefault="001C69BE"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Исполнитель:</w:t>
            </w:r>
          </w:p>
          <w:p w14:paraId="1409AEA2" w14:textId="67D132A1" w:rsidR="001C69BE" w:rsidRPr="001C69BE" w:rsidRDefault="00E548A6"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w:t>
            </w:r>
          </w:p>
          <w:p w14:paraId="527D28AF" w14:textId="0FB508AA" w:rsidR="001C69BE" w:rsidRPr="001C69BE" w:rsidRDefault="001C69BE"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 xml:space="preserve">Юридический адрес: </w:t>
            </w:r>
            <w:r w:rsidR="00E548A6">
              <w:rPr>
                <w:rFonts w:ascii="Times New Roman" w:eastAsia="Times New Roman" w:hAnsi="Times New Roman" w:cs="Times New Roman"/>
                <w:sz w:val="28"/>
                <w:szCs w:val="28"/>
                <w:lang w:eastAsia="ru-RU"/>
              </w:rPr>
              <w:t>_______________</w:t>
            </w:r>
          </w:p>
          <w:p w14:paraId="268EA561" w14:textId="2F1A09B2" w:rsidR="001C69BE" w:rsidRPr="001C69BE" w:rsidRDefault="001C69BE"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 xml:space="preserve">Почтовый адрес: </w:t>
            </w:r>
            <w:r w:rsidR="00E548A6">
              <w:rPr>
                <w:rFonts w:ascii="Times New Roman" w:eastAsia="Times New Roman" w:hAnsi="Times New Roman" w:cs="Times New Roman"/>
                <w:sz w:val="28"/>
                <w:szCs w:val="28"/>
                <w:lang w:eastAsia="ru-RU"/>
              </w:rPr>
              <w:t>_______________</w:t>
            </w:r>
          </w:p>
          <w:p w14:paraId="496B51FB" w14:textId="14F2C463" w:rsidR="001C69BE" w:rsidRPr="001C69BE" w:rsidRDefault="00E548A6"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w:t>
            </w:r>
          </w:p>
          <w:p w14:paraId="3534D88F" w14:textId="4064D1D2" w:rsidR="001C69BE" w:rsidRPr="001C69BE" w:rsidRDefault="001C69BE"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ИНН</w:t>
            </w:r>
            <w:r w:rsidR="00E548A6">
              <w:rPr>
                <w:rFonts w:ascii="Times New Roman" w:eastAsia="Times New Roman" w:hAnsi="Times New Roman" w:cs="Times New Roman"/>
                <w:sz w:val="28"/>
                <w:szCs w:val="28"/>
                <w:lang w:eastAsia="ru-RU"/>
              </w:rPr>
              <w:t>/</w:t>
            </w:r>
            <w:proofErr w:type="gramStart"/>
            <w:r w:rsidR="00E548A6">
              <w:rPr>
                <w:rFonts w:ascii="Times New Roman" w:eastAsia="Times New Roman" w:hAnsi="Times New Roman" w:cs="Times New Roman"/>
                <w:sz w:val="28"/>
                <w:szCs w:val="28"/>
                <w:lang w:eastAsia="ru-RU"/>
              </w:rPr>
              <w:t>КПП</w:t>
            </w:r>
            <w:r w:rsidRPr="001C69BE">
              <w:rPr>
                <w:rFonts w:ascii="Times New Roman" w:eastAsia="Times New Roman" w:hAnsi="Times New Roman" w:cs="Times New Roman"/>
                <w:sz w:val="28"/>
                <w:szCs w:val="28"/>
                <w:lang w:eastAsia="ru-RU"/>
              </w:rPr>
              <w:t xml:space="preserve">  </w:t>
            </w:r>
            <w:r w:rsidR="00E548A6">
              <w:rPr>
                <w:rFonts w:ascii="Times New Roman" w:eastAsia="Times New Roman" w:hAnsi="Times New Roman" w:cs="Times New Roman"/>
                <w:sz w:val="28"/>
                <w:szCs w:val="28"/>
                <w:lang w:eastAsia="ru-RU"/>
              </w:rPr>
              <w:t>_</w:t>
            </w:r>
            <w:proofErr w:type="gramEnd"/>
            <w:r w:rsidR="00E548A6">
              <w:rPr>
                <w:rFonts w:ascii="Times New Roman" w:eastAsia="Times New Roman" w:hAnsi="Times New Roman" w:cs="Times New Roman"/>
                <w:sz w:val="28"/>
                <w:szCs w:val="28"/>
                <w:lang w:eastAsia="ru-RU"/>
              </w:rPr>
              <w:t>________________</w:t>
            </w:r>
          </w:p>
          <w:p w14:paraId="4764BFA3" w14:textId="76D2468B" w:rsidR="001C69BE" w:rsidRPr="001C69BE" w:rsidRDefault="001C69BE" w:rsidP="000A720D">
            <w:pPr>
              <w:tabs>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roofErr w:type="spellStart"/>
            <w:r w:rsidRPr="001C69BE">
              <w:rPr>
                <w:rFonts w:ascii="Times New Roman" w:eastAsia="Times New Roman" w:hAnsi="Times New Roman" w:cs="Times New Roman"/>
                <w:sz w:val="28"/>
                <w:szCs w:val="28"/>
                <w:lang w:eastAsia="ru-RU"/>
              </w:rPr>
              <w:t>Кор.сч</w:t>
            </w:r>
            <w:proofErr w:type="spellEnd"/>
            <w:r w:rsidRPr="001C69BE">
              <w:rPr>
                <w:rFonts w:ascii="Times New Roman" w:eastAsia="Times New Roman" w:hAnsi="Times New Roman" w:cs="Times New Roman"/>
                <w:sz w:val="28"/>
                <w:szCs w:val="28"/>
                <w:lang w:eastAsia="ru-RU"/>
              </w:rPr>
              <w:t xml:space="preserve">. </w:t>
            </w:r>
            <w:r w:rsidR="00E548A6">
              <w:rPr>
                <w:rFonts w:ascii="Times New Roman" w:eastAsia="Times New Roman" w:hAnsi="Times New Roman" w:cs="Times New Roman"/>
                <w:sz w:val="28"/>
                <w:szCs w:val="28"/>
                <w:lang w:eastAsia="ru-RU"/>
              </w:rPr>
              <w:t>___________________</w:t>
            </w:r>
          </w:p>
          <w:p w14:paraId="7F18BA4F" w14:textId="7BE939DB" w:rsidR="001C69BE" w:rsidRPr="001C69BE" w:rsidRDefault="001C69BE"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 xml:space="preserve">Рас. </w:t>
            </w:r>
            <w:proofErr w:type="spellStart"/>
            <w:proofErr w:type="gramStart"/>
            <w:r w:rsidRPr="001C69BE">
              <w:rPr>
                <w:rFonts w:ascii="Times New Roman" w:eastAsia="Times New Roman" w:hAnsi="Times New Roman" w:cs="Times New Roman"/>
                <w:sz w:val="28"/>
                <w:szCs w:val="28"/>
                <w:lang w:eastAsia="ru-RU"/>
              </w:rPr>
              <w:t>сч</w:t>
            </w:r>
            <w:proofErr w:type="spellEnd"/>
            <w:r w:rsidRPr="001C69BE">
              <w:rPr>
                <w:rFonts w:ascii="Times New Roman" w:eastAsia="Times New Roman" w:hAnsi="Times New Roman" w:cs="Times New Roman"/>
                <w:sz w:val="28"/>
                <w:szCs w:val="28"/>
                <w:lang w:eastAsia="ru-RU"/>
              </w:rPr>
              <w:t xml:space="preserve">  </w:t>
            </w:r>
            <w:r w:rsidR="00E548A6">
              <w:rPr>
                <w:rFonts w:ascii="Times New Roman" w:eastAsia="Times New Roman" w:hAnsi="Times New Roman" w:cs="Times New Roman"/>
                <w:sz w:val="28"/>
                <w:szCs w:val="28"/>
                <w:lang w:eastAsia="ru-RU"/>
              </w:rPr>
              <w:t>_</w:t>
            </w:r>
            <w:proofErr w:type="gramEnd"/>
            <w:r w:rsidR="00E548A6">
              <w:rPr>
                <w:rFonts w:ascii="Times New Roman" w:eastAsia="Times New Roman" w:hAnsi="Times New Roman" w:cs="Times New Roman"/>
                <w:sz w:val="28"/>
                <w:szCs w:val="28"/>
                <w:lang w:eastAsia="ru-RU"/>
              </w:rPr>
              <w:t>__________________</w:t>
            </w:r>
            <w:r w:rsidR="00E548A6" w:rsidRPr="001C69BE">
              <w:rPr>
                <w:rFonts w:ascii="Times New Roman" w:eastAsia="Times New Roman" w:hAnsi="Times New Roman" w:cs="Times New Roman"/>
                <w:sz w:val="28"/>
                <w:szCs w:val="28"/>
                <w:lang w:eastAsia="ru-RU"/>
              </w:rPr>
              <w:t xml:space="preserve"> </w:t>
            </w:r>
          </w:p>
          <w:p w14:paraId="72B070B1" w14:textId="3D5D6E09" w:rsidR="001C69BE" w:rsidRPr="001C69BE" w:rsidRDefault="001C69BE"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 xml:space="preserve">Банк: </w:t>
            </w:r>
            <w:r w:rsidR="00E548A6">
              <w:rPr>
                <w:rFonts w:ascii="Times New Roman" w:eastAsia="Times New Roman" w:hAnsi="Times New Roman" w:cs="Times New Roman"/>
                <w:sz w:val="28"/>
                <w:szCs w:val="28"/>
                <w:lang w:eastAsia="ru-RU"/>
              </w:rPr>
              <w:t>___________________</w:t>
            </w:r>
            <w:r w:rsidRPr="001C69BE">
              <w:rPr>
                <w:rFonts w:ascii="Times New Roman" w:eastAsia="Times New Roman" w:hAnsi="Times New Roman" w:cs="Times New Roman"/>
                <w:sz w:val="28"/>
                <w:szCs w:val="28"/>
                <w:lang w:eastAsia="ru-RU"/>
              </w:rPr>
              <w:t xml:space="preserve">  </w:t>
            </w:r>
          </w:p>
          <w:p w14:paraId="75E02A36" w14:textId="44532344" w:rsidR="001C69BE" w:rsidRPr="001C69BE" w:rsidRDefault="001C69BE"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roofErr w:type="gramStart"/>
            <w:r w:rsidRPr="001C69BE">
              <w:rPr>
                <w:rFonts w:ascii="Times New Roman" w:eastAsia="Times New Roman" w:hAnsi="Times New Roman" w:cs="Times New Roman"/>
                <w:sz w:val="28"/>
                <w:szCs w:val="28"/>
                <w:lang w:eastAsia="ru-RU"/>
              </w:rPr>
              <w:t xml:space="preserve">БИК  </w:t>
            </w:r>
            <w:r w:rsidR="00E548A6">
              <w:rPr>
                <w:rFonts w:ascii="Times New Roman" w:eastAsia="Times New Roman" w:hAnsi="Times New Roman" w:cs="Times New Roman"/>
                <w:sz w:val="28"/>
                <w:szCs w:val="28"/>
                <w:lang w:eastAsia="ru-RU"/>
              </w:rPr>
              <w:t>_</w:t>
            </w:r>
            <w:proofErr w:type="gramEnd"/>
            <w:r w:rsidR="00E548A6">
              <w:rPr>
                <w:rFonts w:ascii="Times New Roman" w:eastAsia="Times New Roman" w:hAnsi="Times New Roman" w:cs="Times New Roman"/>
                <w:sz w:val="28"/>
                <w:szCs w:val="28"/>
                <w:lang w:eastAsia="ru-RU"/>
              </w:rPr>
              <w:t>________________</w:t>
            </w:r>
          </w:p>
          <w:p w14:paraId="33C059D2" w14:textId="77777777" w:rsidR="001C69BE" w:rsidRPr="001C69BE" w:rsidRDefault="001C69BE"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75429F08" w14:textId="447CB2EE" w:rsidR="001C69BE" w:rsidRPr="001C69BE" w:rsidRDefault="001C69BE"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roofErr w:type="gramStart"/>
            <w:r w:rsidRPr="001C69BE">
              <w:rPr>
                <w:rFonts w:ascii="Times New Roman" w:eastAsia="Times New Roman" w:hAnsi="Times New Roman" w:cs="Times New Roman"/>
                <w:sz w:val="28"/>
                <w:szCs w:val="28"/>
                <w:lang w:eastAsia="ru-RU"/>
              </w:rPr>
              <w:t>Телефон:</w:t>
            </w:r>
            <w:r w:rsidR="00E548A6">
              <w:rPr>
                <w:rFonts w:ascii="Times New Roman" w:eastAsia="Times New Roman" w:hAnsi="Times New Roman" w:cs="Times New Roman"/>
                <w:sz w:val="28"/>
                <w:szCs w:val="28"/>
                <w:lang w:eastAsia="ru-RU"/>
              </w:rPr>
              <w:t>_</w:t>
            </w:r>
            <w:proofErr w:type="gramEnd"/>
            <w:r w:rsidR="00E548A6">
              <w:rPr>
                <w:rFonts w:ascii="Times New Roman" w:eastAsia="Times New Roman" w:hAnsi="Times New Roman" w:cs="Times New Roman"/>
                <w:sz w:val="28"/>
                <w:szCs w:val="28"/>
                <w:lang w:eastAsia="ru-RU"/>
              </w:rPr>
              <w:t>______________</w:t>
            </w:r>
          </w:p>
          <w:p w14:paraId="17DBFCA1" w14:textId="7EE93C62" w:rsidR="001C69BE" w:rsidRPr="001C69BE" w:rsidRDefault="001C69BE"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 xml:space="preserve">E-mail: </w:t>
            </w:r>
            <w:r w:rsidR="00E548A6">
              <w:rPr>
                <w:rFonts w:ascii="Times New Roman" w:eastAsia="Times New Roman" w:hAnsi="Times New Roman" w:cs="Times New Roman"/>
                <w:sz w:val="28"/>
                <w:szCs w:val="28"/>
                <w:lang w:eastAsia="ru-RU"/>
              </w:rPr>
              <w:t>_________________</w:t>
            </w:r>
          </w:p>
        </w:tc>
      </w:tr>
      <w:tr w:rsidR="001C69BE" w:rsidRPr="001C69BE" w14:paraId="6942241A" w14:textId="77777777" w:rsidTr="000A720D">
        <w:tc>
          <w:tcPr>
            <w:tcW w:w="5387" w:type="dxa"/>
          </w:tcPr>
          <w:p w14:paraId="1B133117" w14:textId="77777777" w:rsidR="001C69BE" w:rsidRPr="001C69BE" w:rsidRDefault="001C69BE"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4A4EFFB8" w14:textId="77777777" w:rsidR="001C69BE" w:rsidRPr="001C69BE" w:rsidRDefault="001C69BE"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 xml:space="preserve">______________ / </w:t>
            </w:r>
            <w:proofErr w:type="spellStart"/>
            <w:r w:rsidRPr="001C69BE">
              <w:rPr>
                <w:rFonts w:ascii="Times New Roman" w:eastAsia="Times New Roman" w:hAnsi="Times New Roman" w:cs="Times New Roman"/>
                <w:sz w:val="28"/>
                <w:szCs w:val="28"/>
                <w:lang w:eastAsia="ru-RU"/>
              </w:rPr>
              <w:t>Д.О.Борисова</w:t>
            </w:r>
            <w:proofErr w:type="spellEnd"/>
            <w:r w:rsidRPr="001C69BE">
              <w:rPr>
                <w:rFonts w:ascii="Times New Roman" w:eastAsia="Times New Roman" w:hAnsi="Times New Roman" w:cs="Times New Roman"/>
                <w:sz w:val="28"/>
                <w:szCs w:val="28"/>
                <w:lang w:eastAsia="ru-RU"/>
              </w:rPr>
              <w:t>/</w:t>
            </w:r>
          </w:p>
          <w:p w14:paraId="53B510CE" w14:textId="77777777" w:rsidR="001C69BE" w:rsidRPr="001C69BE" w:rsidRDefault="001C69BE" w:rsidP="00AE712E">
            <w:pPr>
              <w:tabs>
                <w:tab w:val="left" w:pos="708"/>
                <w:tab w:val="left" w:pos="2140"/>
              </w:tabs>
              <w:spacing w:after="0" w:line="240" w:lineRule="auto"/>
              <w:jc w:val="both"/>
              <w:rPr>
                <w:rFonts w:ascii="Times New Roman" w:eastAsia="Times New Roman" w:hAnsi="Times New Roman" w:cs="Times New Roman"/>
                <w:bCs/>
                <w:sz w:val="28"/>
                <w:szCs w:val="28"/>
                <w:lang w:eastAsia="ru-RU"/>
              </w:rPr>
            </w:pPr>
            <w:r w:rsidRPr="001C69BE">
              <w:rPr>
                <w:rFonts w:ascii="Times New Roman" w:eastAsia="Times New Roman" w:hAnsi="Times New Roman" w:cs="Times New Roman"/>
                <w:sz w:val="28"/>
                <w:szCs w:val="28"/>
                <w:lang w:eastAsia="ru-RU"/>
              </w:rPr>
              <w:t>М.П.</w:t>
            </w:r>
          </w:p>
        </w:tc>
        <w:tc>
          <w:tcPr>
            <w:tcW w:w="5676" w:type="dxa"/>
          </w:tcPr>
          <w:p w14:paraId="64529C4E" w14:textId="77777777" w:rsidR="001C69BE" w:rsidRPr="001C69BE" w:rsidRDefault="001C69BE"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504344A3" w14:textId="54BE7955" w:rsidR="001C69BE" w:rsidRPr="001C69BE" w:rsidRDefault="001C69BE"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______________ /</w:t>
            </w:r>
            <w:r w:rsidR="00E548A6">
              <w:rPr>
                <w:rFonts w:ascii="Times New Roman" w:eastAsia="Times New Roman" w:hAnsi="Times New Roman" w:cs="Times New Roman"/>
                <w:sz w:val="28"/>
                <w:szCs w:val="28"/>
                <w:lang w:eastAsia="ru-RU"/>
              </w:rPr>
              <w:t>______________</w:t>
            </w:r>
            <w:r w:rsidRPr="001C69BE">
              <w:rPr>
                <w:rFonts w:ascii="Times New Roman" w:eastAsia="Times New Roman" w:hAnsi="Times New Roman" w:cs="Times New Roman"/>
                <w:sz w:val="28"/>
                <w:szCs w:val="28"/>
                <w:lang w:eastAsia="ru-RU"/>
              </w:rPr>
              <w:t>/</w:t>
            </w:r>
          </w:p>
          <w:p w14:paraId="3FACF50F" w14:textId="77777777" w:rsidR="001C69BE" w:rsidRPr="001C69BE" w:rsidRDefault="001C69BE"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М.П.</w:t>
            </w:r>
          </w:p>
        </w:tc>
      </w:tr>
    </w:tbl>
    <w:p w14:paraId="74595CEA" w14:textId="287ABF47" w:rsidR="005912A8" w:rsidRDefault="005912A8" w:rsidP="001539B5">
      <w:pPr>
        <w:spacing w:after="0" w:line="240" w:lineRule="auto"/>
        <w:rPr>
          <w:rFonts w:ascii="Times New Roman" w:hAnsi="Times New Roman" w:cs="Times New Roman"/>
          <w:sz w:val="28"/>
          <w:szCs w:val="28"/>
        </w:rPr>
      </w:pPr>
    </w:p>
    <w:p w14:paraId="0808E20F" w14:textId="15266E3D" w:rsidR="005912A8" w:rsidRDefault="005912A8" w:rsidP="00E548A6">
      <w:pPr>
        <w:spacing w:after="0" w:line="240" w:lineRule="auto"/>
        <w:jc w:val="right"/>
        <w:rPr>
          <w:rFonts w:ascii="Times New Roman" w:hAnsi="Times New Roman" w:cs="Times New Roman"/>
          <w:sz w:val="28"/>
          <w:szCs w:val="28"/>
        </w:rPr>
      </w:pPr>
    </w:p>
    <w:p w14:paraId="7E5FDF77" w14:textId="2C16F28F" w:rsidR="005912A8" w:rsidRDefault="005912A8">
      <w:pPr>
        <w:rPr>
          <w:rFonts w:ascii="Times New Roman" w:hAnsi="Times New Roman" w:cs="Times New Roman"/>
          <w:sz w:val="28"/>
          <w:szCs w:val="28"/>
        </w:rPr>
      </w:pPr>
      <w:r>
        <w:rPr>
          <w:rFonts w:ascii="Times New Roman" w:hAnsi="Times New Roman" w:cs="Times New Roman"/>
          <w:sz w:val="28"/>
          <w:szCs w:val="28"/>
        </w:rPr>
        <w:br w:type="page"/>
      </w:r>
    </w:p>
    <w:p w14:paraId="0764243B" w14:textId="77777777" w:rsidR="005912A8" w:rsidRDefault="005912A8" w:rsidP="00E548A6">
      <w:pPr>
        <w:spacing w:after="0" w:line="240" w:lineRule="auto"/>
        <w:jc w:val="right"/>
        <w:rPr>
          <w:rFonts w:ascii="Times New Roman" w:hAnsi="Times New Roman" w:cs="Times New Roman"/>
          <w:sz w:val="28"/>
          <w:szCs w:val="28"/>
        </w:rPr>
      </w:pPr>
    </w:p>
    <w:p w14:paraId="027CCF29" w14:textId="77777777" w:rsidR="004C4EC7" w:rsidRDefault="004C4EC7" w:rsidP="00E548A6">
      <w:pPr>
        <w:spacing w:after="0" w:line="240" w:lineRule="auto"/>
        <w:jc w:val="right"/>
        <w:rPr>
          <w:rFonts w:ascii="Times New Roman" w:hAnsi="Times New Roman" w:cs="Times New Roman"/>
          <w:sz w:val="28"/>
          <w:szCs w:val="28"/>
        </w:rPr>
      </w:pPr>
    </w:p>
    <w:p w14:paraId="3894DF46" w14:textId="6AE5871A" w:rsidR="00E548A6" w:rsidRPr="001C69BE" w:rsidRDefault="00E548A6" w:rsidP="00E548A6">
      <w:pPr>
        <w:spacing w:after="0" w:line="240" w:lineRule="auto"/>
        <w:jc w:val="right"/>
        <w:rPr>
          <w:rFonts w:ascii="Times New Roman" w:hAnsi="Times New Roman" w:cs="Times New Roman"/>
          <w:sz w:val="28"/>
          <w:szCs w:val="28"/>
        </w:rPr>
      </w:pPr>
      <w:r w:rsidRPr="001C69BE">
        <w:rPr>
          <w:rFonts w:ascii="Times New Roman" w:hAnsi="Times New Roman" w:cs="Times New Roman"/>
          <w:sz w:val="28"/>
          <w:szCs w:val="28"/>
        </w:rPr>
        <w:t xml:space="preserve">Приложение № </w:t>
      </w:r>
      <w:r>
        <w:rPr>
          <w:rFonts w:ascii="Times New Roman" w:hAnsi="Times New Roman" w:cs="Times New Roman"/>
          <w:sz w:val="28"/>
          <w:szCs w:val="28"/>
        </w:rPr>
        <w:t>1</w:t>
      </w:r>
    </w:p>
    <w:p w14:paraId="42466223" w14:textId="77777777" w:rsidR="00E548A6" w:rsidRPr="00476BE0" w:rsidRDefault="00E548A6" w:rsidP="00E548A6">
      <w:pPr>
        <w:pStyle w:val="ae"/>
        <w:spacing w:after="0"/>
        <w:ind w:left="0"/>
        <w:jc w:val="right"/>
        <w:rPr>
          <w:sz w:val="28"/>
          <w:szCs w:val="28"/>
        </w:rPr>
      </w:pPr>
      <w:r w:rsidRPr="00476BE0">
        <w:rPr>
          <w:sz w:val="28"/>
          <w:szCs w:val="28"/>
        </w:rPr>
        <w:t>к Договору № ___________</w:t>
      </w:r>
    </w:p>
    <w:p w14:paraId="212FAD29" w14:textId="44ECD1C6" w:rsidR="00E548A6" w:rsidRDefault="00E548A6" w:rsidP="00E548A6">
      <w:pPr>
        <w:pStyle w:val="ae"/>
        <w:spacing w:after="0"/>
        <w:ind w:left="0"/>
        <w:jc w:val="right"/>
        <w:rPr>
          <w:sz w:val="28"/>
          <w:szCs w:val="28"/>
        </w:rPr>
      </w:pPr>
      <w:r w:rsidRPr="001C69BE">
        <w:rPr>
          <w:sz w:val="28"/>
          <w:szCs w:val="28"/>
        </w:rPr>
        <w:t>от «___» __________ 202</w:t>
      </w:r>
      <w:r>
        <w:rPr>
          <w:sz w:val="28"/>
          <w:szCs w:val="28"/>
        </w:rPr>
        <w:t>2</w:t>
      </w:r>
      <w:r w:rsidRPr="001C69BE">
        <w:rPr>
          <w:sz w:val="28"/>
          <w:szCs w:val="28"/>
        </w:rPr>
        <w:t>г.</w:t>
      </w:r>
    </w:p>
    <w:p w14:paraId="4C38776A" w14:textId="557ABE58" w:rsidR="00BA4F73" w:rsidRDefault="00BA4F73" w:rsidP="00E548A6">
      <w:pPr>
        <w:pStyle w:val="ae"/>
        <w:spacing w:after="0"/>
        <w:ind w:left="0"/>
        <w:jc w:val="right"/>
        <w:rPr>
          <w:sz w:val="28"/>
          <w:szCs w:val="28"/>
        </w:rPr>
      </w:pPr>
    </w:p>
    <w:p w14:paraId="60E516D9" w14:textId="77777777" w:rsidR="00BA4F73" w:rsidRPr="001C69BE" w:rsidRDefault="00BA4F73" w:rsidP="00E548A6">
      <w:pPr>
        <w:pStyle w:val="ae"/>
        <w:spacing w:after="0"/>
        <w:ind w:left="0"/>
        <w:jc w:val="right"/>
        <w:rPr>
          <w:sz w:val="28"/>
          <w:szCs w:val="28"/>
        </w:rPr>
      </w:pPr>
    </w:p>
    <w:p w14:paraId="5D18D057" w14:textId="77777777" w:rsidR="00BA4F73" w:rsidRPr="009719FA" w:rsidRDefault="00BA4F73" w:rsidP="00BA4F73">
      <w:pPr>
        <w:spacing w:after="0"/>
        <w:jc w:val="center"/>
        <w:rPr>
          <w:rFonts w:ascii="Times New Roman" w:hAnsi="Times New Roman" w:cs="Times New Roman"/>
          <w:b/>
          <w:sz w:val="24"/>
          <w:szCs w:val="26"/>
        </w:rPr>
      </w:pPr>
      <w:r w:rsidRPr="009719FA">
        <w:rPr>
          <w:rFonts w:ascii="Times New Roman" w:hAnsi="Times New Roman" w:cs="Times New Roman"/>
          <w:b/>
          <w:sz w:val="24"/>
          <w:szCs w:val="26"/>
        </w:rPr>
        <w:t>СПЕЦИФИКАЦИЯ</w:t>
      </w:r>
    </w:p>
    <w:p w14:paraId="1BFD7026" w14:textId="77777777" w:rsidR="00BA4F73" w:rsidRPr="009719FA" w:rsidRDefault="00BA4F73" w:rsidP="00BA4F73">
      <w:pPr>
        <w:spacing w:after="0"/>
        <w:jc w:val="center"/>
        <w:rPr>
          <w:rFonts w:ascii="Times New Roman" w:hAnsi="Times New Roman" w:cs="Times New Roman"/>
          <w:sz w:val="24"/>
          <w:szCs w:val="26"/>
        </w:rPr>
      </w:pPr>
    </w:p>
    <w:tbl>
      <w:tblPr>
        <w:tblStyle w:val="af0"/>
        <w:tblW w:w="5000" w:type="pct"/>
        <w:tblLook w:val="04A0" w:firstRow="1" w:lastRow="0" w:firstColumn="1" w:lastColumn="0" w:noHBand="0" w:noVBand="1"/>
      </w:tblPr>
      <w:tblGrid>
        <w:gridCol w:w="651"/>
        <w:gridCol w:w="4447"/>
        <w:gridCol w:w="1419"/>
        <w:gridCol w:w="1984"/>
        <w:gridCol w:w="1695"/>
      </w:tblGrid>
      <w:tr w:rsidR="00A92746" w:rsidRPr="009719FA" w14:paraId="70A91B23" w14:textId="77777777" w:rsidTr="00A92746">
        <w:trPr>
          <w:trHeight w:val="931"/>
        </w:trPr>
        <w:tc>
          <w:tcPr>
            <w:tcW w:w="319" w:type="pct"/>
            <w:vAlign w:val="center"/>
          </w:tcPr>
          <w:p w14:paraId="64C433C6" w14:textId="77777777" w:rsidR="00A92746" w:rsidRPr="009719FA" w:rsidRDefault="00A92746" w:rsidP="00A92746">
            <w:pPr>
              <w:jc w:val="center"/>
              <w:rPr>
                <w:rFonts w:ascii="Times New Roman" w:hAnsi="Times New Roman" w:cs="Times New Roman"/>
                <w:sz w:val="24"/>
                <w:szCs w:val="26"/>
              </w:rPr>
            </w:pPr>
            <w:r w:rsidRPr="009719FA">
              <w:rPr>
                <w:rFonts w:ascii="Times New Roman" w:hAnsi="Times New Roman" w:cs="Times New Roman"/>
                <w:sz w:val="24"/>
                <w:szCs w:val="26"/>
              </w:rPr>
              <w:t>№ п/п</w:t>
            </w:r>
          </w:p>
        </w:tc>
        <w:tc>
          <w:tcPr>
            <w:tcW w:w="2181" w:type="pct"/>
            <w:vAlign w:val="center"/>
          </w:tcPr>
          <w:p w14:paraId="56032831" w14:textId="77777777" w:rsidR="00A92746" w:rsidRPr="009719FA" w:rsidRDefault="00A92746" w:rsidP="00A92746">
            <w:pPr>
              <w:jc w:val="center"/>
              <w:rPr>
                <w:rFonts w:ascii="Times New Roman" w:hAnsi="Times New Roman" w:cs="Times New Roman"/>
                <w:sz w:val="24"/>
                <w:szCs w:val="26"/>
              </w:rPr>
            </w:pPr>
            <w:r w:rsidRPr="009719FA">
              <w:rPr>
                <w:rFonts w:ascii="Times New Roman" w:hAnsi="Times New Roman" w:cs="Times New Roman"/>
                <w:sz w:val="24"/>
                <w:szCs w:val="26"/>
              </w:rPr>
              <w:t xml:space="preserve">Наименование </w:t>
            </w:r>
            <w:r>
              <w:rPr>
                <w:rFonts w:ascii="Times New Roman" w:hAnsi="Times New Roman" w:cs="Times New Roman"/>
                <w:sz w:val="24"/>
                <w:szCs w:val="26"/>
              </w:rPr>
              <w:t>Услуг</w:t>
            </w:r>
          </w:p>
        </w:tc>
        <w:tc>
          <w:tcPr>
            <w:tcW w:w="696" w:type="pct"/>
            <w:vAlign w:val="center"/>
          </w:tcPr>
          <w:p w14:paraId="029B4E5B" w14:textId="56C9DA50" w:rsidR="00A92746" w:rsidRPr="009719FA" w:rsidRDefault="00A92746" w:rsidP="00A92746">
            <w:pPr>
              <w:jc w:val="center"/>
              <w:rPr>
                <w:rFonts w:ascii="Times New Roman" w:hAnsi="Times New Roman" w:cs="Times New Roman"/>
                <w:sz w:val="24"/>
                <w:szCs w:val="26"/>
              </w:rPr>
            </w:pPr>
            <w:r>
              <w:rPr>
                <w:rFonts w:ascii="Times New Roman" w:hAnsi="Times New Roman" w:cs="Times New Roman"/>
                <w:sz w:val="24"/>
                <w:szCs w:val="26"/>
              </w:rPr>
              <w:t>Количество заездов</w:t>
            </w:r>
          </w:p>
        </w:tc>
        <w:tc>
          <w:tcPr>
            <w:tcW w:w="973" w:type="pct"/>
            <w:vAlign w:val="center"/>
          </w:tcPr>
          <w:p w14:paraId="52F88C93" w14:textId="59EF39D4" w:rsidR="00A92746" w:rsidRPr="009719FA" w:rsidRDefault="00A92746" w:rsidP="00A92746">
            <w:pPr>
              <w:jc w:val="center"/>
              <w:rPr>
                <w:rFonts w:ascii="Times New Roman" w:hAnsi="Times New Roman" w:cs="Times New Roman"/>
                <w:sz w:val="24"/>
                <w:szCs w:val="26"/>
              </w:rPr>
            </w:pPr>
            <w:r>
              <w:rPr>
                <w:rFonts w:ascii="Times New Roman" w:hAnsi="Times New Roman" w:cs="Times New Roman"/>
                <w:sz w:val="24"/>
                <w:szCs w:val="26"/>
              </w:rPr>
              <w:t>Количество медицинского персонала</w:t>
            </w:r>
          </w:p>
        </w:tc>
        <w:tc>
          <w:tcPr>
            <w:tcW w:w="831" w:type="pct"/>
            <w:vAlign w:val="center"/>
          </w:tcPr>
          <w:p w14:paraId="0008E796" w14:textId="0E2CBFB6" w:rsidR="00A92746" w:rsidRPr="009719FA" w:rsidRDefault="00A92746" w:rsidP="00A92746">
            <w:pPr>
              <w:jc w:val="center"/>
              <w:rPr>
                <w:rFonts w:ascii="Times New Roman" w:hAnsi="Times New Roman" w:cs="Times New Roman"/>
                <w:sz w:val="24"/>
                <w:szCs w:val="26"/>
              </w:rPr>
            </w:pPr>
            <w:r w:rsidRPr="009719FA">
              <w:rPr>
                <w:rFonts w:ascii="Times New Roman" w:hAnsi="Times New Roman" w:cs="Times New Roman"/>
                <w:sz w:val="24"/>
                <w:szCs w:val="26"/>
              </w:rPr>
              <w:t xml:space="preserve">Цена </w:t>
            </w:r>
            <w:r>
              <w:rPr>
                <w:rFonts w:ascii="Times New Roman" w:hAnsi="Times New Roman" w:cs="Times New Roman"/>
                <w:sz w:val="24"/>
                <w:szCs w:val="26"/>
              </w:rPr>
              <w:t>за услугу в руб., с НДС</w:t>
            </w:r>
          </w:p>
        </w:tc>
      </w:tr>
      <w:tr w:rsidR="00A92746" w:rsidRPr="009719FA" w14:paraId="57F11BFE" w14:textId="77777777" w:rsidTr="00A92746">
        <w:tc>
          <w:tcPr>
            <w:tcW w:w="319" w:type="pct"/>
            <w:vAlign w:val="center"/>
          </w:tcPr>
          <w:p w14:paraId="22831005" w14:textId="77777777" w:rsidR="00A92746" w:rsidRPr="009719FA" w:rsidRDefault="00A92746" w:rsidP="00A92746">
            <w:pPr>
              <w:jc w:val="center"/>
              <w:rPr>
                <w:rFonts w:ascii="Times New Roman" w:hAnsi="Times New Roman" w:cs="Times New Roman"/>
                <w:sz w:val="24"/>
                <w:szCs w:val="26"/>
              </w:rPr>
            </w:pPr>
            <w:r w:rsidRPr="009719FA">
              <w:rPr>
                <w:rFonts w:ascii="Times New Roman" w:hAnsi="Times New Roman" w:cs="Times New Roman"/>
                <w:sz w:val="24"/>
                <w:szCs w:val="26"/>
              </w:rPr>
              <w:t>1</w:t>
            </w:r>
          </w:p>
        </w:tc>
        <w:tc>
          <w:tcPr>
            <w:tcW w:w="2181" w:type="pct"/>
            <w:vAlign w:val="center"/>
          </w:tcPr>
          <w:p w14:paraId="190A4C23" w14:textId="299DC1B1" w:rsidR="00A92746" w:rsidRPr="00A92746" w:rsidRDefault="00A92746" w:rsidP="00A92746">
            <w:pPr>
              <w:jc w:val="center"/>
              <w:rPr>
                <w:rFonts w:ascii="Times New Roman" w:hAnsi="Times New Roman" w:cs="Times New Roman"/>
                <w:sz w:val="24"/>
                <w:szCs w:val="24"/>
              </w:rPr>
            </w:pPr>
            <w:r w:rsidRPr="00A92746">
              <w:rPr>
                <w:rFonts w:ascii="Times New Roman" w:hAnsi="Times New Roman" w:cs="Times New Roman"/>
                <w:sz w:val="24"/>
                <w:szCs w:val="24"/>
              </w:rPr>
              <w:t>Оказание медицинских услуг и контроля за соблюдением с</w:t>
            </w:r>
            <w:r>
              <w:rPr>
                <w:rFonts w:ascii="Times New Roman" w:hAnsi="Times New Roman" w:cs="Times New Roman"/>
                <w:sz w:val="24"/>
                <w:szCs w:val="24"/>
              </w:rPr>
              <w:t>а</w:t>
            </w:r>
            <w:r w:rsidRPr="00A92746">
              <w:rPr>
                <w:rFonts w:ascii="Times New Roman" w:hAnsi="Times New Roman" w:cs="Times New Roman"/>
                <w:sz w:val="24"/>
                <w:szCs w:val="24"/>
              </w:rPr>
              <w:t>нитарно-эпидемиологического благополучия для нужд заказчика. (СПО)</w:t>
            </w:r>
          </w:p>
        </w:tc>
        <w:tc>
          <w:tcPr>
            <w:tcW w:w="696" w:type="pct"/>
            <w:vAlign w:val="center"/>
          </w:tcPr>
          <w:p w14:paraId="458C37F5" w14:textId="7A7A79F1" w:rsidR="00A92746" w:rsidRPr="009719FA" w:rsidRDefault="00A92746" w:rsidP="00A92746">
            <w:pPr>
              <w:jc w:val="center"/>
              <w:rPr>
                <w:rFonts w:ascii="Times New Roman" w:hAnsi="Times New Roman" w:cs="Times New Roman"/>
                <w:sz w:val="24"/>
                <w:szCs w:val="26"/>
              </w:rPr>
            </w:pPr>
            <w:r>
              <w:rPr>
                <w:rFonts w:ascii="Times New Roman" w:hAnsi="Times New Roman" w:cs="Times New Roman"/>
                <w:sz w:val="24"/>
                <w:szCs w:val="26"/>
              </w:rPr>
              <w:t>12</w:t>
            </w:r>
          </w:p>
        </w:tc>
        <w:tc>
          <w:tcPr>
            <w:tcW w:w="973" w:type="pct"/>
            <w:vAlign w:val="center"/>
          </w:tcPr>
          <w:p w14:paraId="3FD460BA" w14:textId="702DB1CE" w:rsidR="00A92746" w:rsidRPr="009719FA" w:rsidRDefault="00A92746" w:rsidP="00A92746">
            <w:pPr>
              <w:jc w:val="center"/>
              <w:rPr>
                <w:rFonts w:ascii="Times New Roman" w:hAnsi="Times New Roman" w:cs="Times New Roman"/>
                <w:sz w:val="24"/>
                <w:szCs w:val="26"/>
              </w:rPr>
            </w:pPr>
            <w:r>
              <w:rPr>
                <w:rFonts w:ascii="Times New Roman" w:hAnsi="Times New Roman" w:cs="Times New Roman"/>
                <w:sz w:val="24"/>
                <w:szCs w:val="26"/>
              </w:rPr>
              <w:t>8</w:t>
            </w:r>
          </w:p>
        </w:tc>
        <w:tc>
          <w:tcPr>
            <w:tcW w:w="831" w:type="pct"/>
            <w:vAlign w:val="center"/>
          </w:tcPr>
          <w:p w14:paraId="12FB90DD" w14:textId="2435D260" w:rsidR="00A92746" w:rsidRPr="009719FA" w:rsidRDefault="00A92746" w:rsidP="00A92746">
            <w:pPr>
              <w:jc w:val="center"/>
              <w:rPr>
                <w:rFonts w:ascii="Times New Roman" w:hAnsi="Times New Roman" w:cs="Times New Roman"/>
                <w:sz w:val="24"/>
                <w:szCs w:val="26"/>
              </w:rPr>
            </w:pPr>
          </w:p>
        </w:tc>
      </w:tr>
      <w:tr w:rsidR="00A92746" w:rsidRPr="009719FA" w14:paraId="0B2B4ABD" w14:textId="77777777" w:rsidTr="00A92746">
        <w:tc>
          <w:tcPr>
            <w:tcW w:w="319" w:type="pct"/>
            <w:vAlign w:val="center"/>
          </w:tcPr>
          <w:p w14:paraId="57CBB178" w14:textId="77777777" w:rsidR="00A92746" w:rsidRPr="009719FA" w:rsidRDefault="00A92746" w:rsidP="00A92746">
            <w:pPr>
              <w:jc w:val="center"/>
              <w:rPr>
                <w:rFonts w:ascii="Times New Roman" w:hAnsi="Times New Roman" w:cs="Times New Roman"/>
                <w:sz w:val="24"/>
                <w:szCs w:val="26"/>
              </w:rPr>
            </w:pPr>
            <w:r>
              <w:rPr>
                <w:rFonts w:ascii="Times New Roman" w:hAnsi="Times New Roman" w:cs="Times New Roman"/>
                <w:sz w:val="24"/>
                <w:szCs w:val="26"/>
              </w:rPr>
              <w:t>2</w:t>
            </w:r>
          </w:p>
        </w:tc>
        <w:tc>
          <w:tcPr>
            <w:tcW w:w="2181" w:type="pct"/>
            <w:vAlign w:val="center"/>
          </w:tcPr>
          <w:p w14:paraId="3C642C66" w14:textId="737E054F" w:rsidR="00A92746" w:rsidRPr="00A92746" w:rsidRDefault="00A92746" w:rsidP="00A92746">
            <w:pPr>
              <w:jc w:val="center"/>
              <w:rPr>
                <w:rFonts w:ascii="Times New Roman" w:hAnsi="Times New Roman" w:cs="Times New Roman"/>
                <w:sz w:val="24"/>
                <w:szCs w:val="24"/>
              </w:rPr>
            </w:pPr>
            <w:r w:rsidRPr="00A92746">
              <w:rPr>
                <w:rFonts w:ascii="Times New Roman" w:hAnsi="Times New Roman" w:cs="Times New Roman"/>
                <w:sz w:val="24"/>
                <w:szCs w:val="24"/>
              </w:rPr>
              <w:t>Оказание медицинских услуг и контроля за соблюдением с</w:t>
            </w:r>
            <w:r>
              <w:rPr>
                <w:rFonts w:ascii="Times New Roman" w:hAnsi="Times New Roman" w:cs="Times New Roman"/>
                <w:sz w:val="24"/>
                <w:szCs w:val="24"/>
              </w:rPr>
              <w:t>а</w:t>
            </w:r>
            <w:r w:rsidRPr="00A92746">
              <w:rPr>
                <w:rFonts w:ascii="Times New Roman" w:hAnsi="Times New Roman" w:cs="Times New Roman"/>
                <w:sz w:val="24"/>
                <w:szCs w:val="24"/>
              </w:rPr>
              <w:t>нитарно-эпидемиологического благополучия для нужд заказчика. (Курсанты -день заезда))</w:t>
            </w:r>
          </w:p>
        </w:tc>
        <w:tc>
          <w:tcPr>
            <w:tcW w:w="696" w:type="pct"/>
            <w:vAlign w:val="center"/>
          </w:tcPr>
          <w:p w14:paraId="00CD88CF" w14:textId="3A783A0C" w:rsidR="00A92746" w:rsidRPr="009719FA" w:rsidRDefault="00A92746" w:rsidP="00A92746">
            <w:pPr>
              <w:jc w:val="center"/>
              <w:rPr>
                <w:rFonts w:ascii="Times New Roman" w:hAnsi="Times New Roman" w:cs="Times New Roman"/>
                <w:sz w:val="24"/>
                <w:szCs w:val="26"/>
              </w:rPr>
            </w:pPr>
            <w:r>
              <w:rPr>
                <w:rFonts w:ascii="Times New Roman" w:hAnsi="Times New Roman" w:cs="Times New Roman"/>
                <w:sz w:val="24"/>
                <w:szCs w:val="26"/>
              </w:rPr>
              <w:t>39</w:t>
            </w:r>
          </w:p>
        </w:tc>
        <w:tc>
          <w:tcPr>
            <w:tcW w:w="973" w:type="pct"/>
            <w:vAlign w:val="center"/>
          </w:tcPr>
          <w:p w14:paraId="0B3CB6FF" w14:textId="7E74FAD6" w:rsidR="00A92746" w:rsidRPr="009719FA" w:rsidRDefault="00A92746" w:rsidP="00A92746">
            <w:pPr>
              <w:jc w:val="center"/>
              <w:rPr>
                <w:rFonts w:ascii="Times New Roman" w:hAnsi="Times New Roman" w:cs="Times New Roman"/>
                <w:sz w:val="24"/>
                <w:szCs w:val="26"/>
              </w:rPr>
            </w:pPr>
            <w:r>
              <w:rPr>
                <w:rFonts w:ascii="Times New Roman" w:hAnsi="Times New Roman" w:cs="Times New Roman"/>
                <w:sz w:val="24"/>
                <w:szCs w:val="26"/>
              </w:rPr>
              <w:t>12</w:t>
            </w:r>
          </w:p>
        </w:tc>
        <w:tc>
          <w:tcPr>
            <w:tcW w:w="831" w:type="pct"/>
            <w:vAlign w:val="center"/>
          </w:tcPr>
          <w:p w14:paraId="54458C7C" w14:textId="518F8DB8" w:rsidR="00A92746" w:rsidRPr="009719FA" w:rsidRDefault="00A92746" w:rsidP="00A92746">
            <w:pPr>
              <w:jc w:val="center"/>
              <w:rPr>
                <w:rFonts w:ascii="Times New Roman" w:hAnsi="Times New Roman" w:cs="Times New Roman"/>
                <w:sz w:val="24"/>
                <w:szCs w:val="26"/>
              </w:rPr>
            </w:pPr>
          </w:p>
        </w:tc>
      </w:tr>
      <w:tr w:rsidR="00A92746" w:rsidRPr="009719FA" w14:paraId="77EC8E58" w14:textId="77777777" w:rsidTr="00A92746">
        <w:tc>
          <w:tcPr>
            <w:tcW w:w="319" w:type="pct"/>
            <w:vAlign w:val="center"/>
          </w:tcPr>
          <w:p w14:paraId="16DEF866" w14:textId="77777777" w:rsidR="00A92746" w:rsidRPr="009719FA" w:rsidRDefault="00A92746" w:rsidP="00A92746">
            <w:pPr>
              <w:jc w:val="center"/>
              <w:rPr>
                <w:rFonts w:ascii="Times New Roman" w:hAnsi="Times New Roman" w:cs="Times New Roman"/>
                <w:sz w:val="24"/>
                <w:szCs w:val="26"/>
              </w:rPr>
            </w:pPr>
            <w:r>
              <w:rPr>
                <w:rFonts w:ascii="Times New Roman" w:hAnsi="Times New Roman" w:cs="Times New Roman"/>
                <w:sz w:val="24"/>
                <w:szCs w:val="26"/>
              </w:rPr>
              <w:t>3</w:t>
            </w:r>
          </w:p>
        </w:tc>
        <w:tc>
          <w:tcPr>
            <w:tcW w:w="2181" w:type="pct"/>
            <w:vAlign w:val="center"/>
          </w:tcPr>
          <w:p w14:paraId="02EC1C54" w14:textId="135A54BD" w:rsidR="00A92746" w:rsidRPr="00A92746" w:rsidRDefault="00A92746" w:rsidP="00A92746">
            <w:pPr>
              <w:jc w:val="center"/>
              <w:rPr>
                <w:rFonts w:ascii="Times New Roman" w:hAnsi="Times New Roman" w:cs="Times New Roman"/>
                <w:sz w:val="24"/>
                <w:szCs w:val="24"/>
              </w:rPr>
            </w:pPr>
            <w:r w:rsidRPr="00A92746">
              <w:rPr>
                <w:rFonts w:ascii="Times New Roman" w:hAnsi="Times New Roman" w:cs="Times New Roman"/>
                <w:sz w:val="24"/>
                <w:szCs w:val="24"/>
              </w:rPr>
              <w:t>Оказание медицинских услуг и контроля за соблюдением с</w:t>
            </w:r>
            <w:r>
              <w:rPr>
                <w:rFonts w:ascii="Times New Roman" w:hAnsi="Times New Roman" w:cs="Times New Roman"/>
                <w:sz w:val="24"/>
                <w:szCs w:val="24"/>
              </w:rPr>
              <w:t>а</w:t>
            </w:r>
            <w:r w:rsidRPr="00A92746">
              <w:rPr>
                <w:rFonts w:ascii="Times New Roman" w:hAnsi="Times New Roman" w:cs="Times New Roman"/>
                <w:sz w:val="24"/>
                <w:szCs w:val="24"/>
              </w:rPr>
              <w:t>нитарно-эпидемиологического благополучия для нужд заказчика. (Курсанты -последующие дни заезда))</w:t>
            </w:r>
          </w:p>
        </w:tc>
        <w:tc>
          <w:tcPr>
            <w:tcW w:w="696" w:type="pct"/>
            <w:vAlign w:val="center"/>
          </w:tcPr>
          <w:p w14:paraId="4C8B10C1" w14:textId="025EEC38" w:rsidR="00A92746" w:rsidRPr="009719FA" w:rsidRDefault="00A92746" w:rsidP="00A92746">
            <w:pPr>
              <w:jc w:val="center"/>
              <w:rPr>
                <w:rFonts w:ascii="Times New Roman" w:hAnsi="Times New Roman" w:cs="Times New Roman"/>
                <w:sz w:val="24"/>
                <w:szCs w:val="26"/>
              </w:rPr>
            </w:pPr>
            <w:r>
              <w:rPr>
                <w:rFonts w:ascii="Times New Roman" w:hAnsi="Times New Roman" w:cs="Times New Roman"/>
                <w:sz w:val="24"/>
                <w:szCs w:val="26"/>
              </w:rPr>
              <w:t>39</w:t>
            </w:r>
          </w:p>
        </w:tc>
        <w:tc>
          <w:tcPr>
            <w:tcW w:w="973" w:type="pct"/>
            <w:vAlign w:val="center"/>
          </w:tcPr>
          <w:p w14:paraId="78DF6304" w14:textId="0E54182A" w:rsidR="00A92746" w:rsidRPr="009719FA" w:rsidRDefault="00A92746" w:rsidP="00A92746">
            <w:pPr>
              <w:jc w:val="center"/>
              <w:rPr>
                <w:rFonts w:ascii="Times New Roman" w:hAnsi="Times New Roman" w:cs="Times New Roman"/>
                <w:sz w:val="24"/>
                <w:szCs w:val="26"/>
              </w:rPr>
            </w:pPr>
            <w:r>
              <w:rPr>
                <w:rFonts w:ascii="Times New Roman" w:hAnsi="Times New Roman" w:cs="Times New Roman"/>
                <w:sz w:val="24"/>
                <w:szCs w:val="26"/>
              </w:rPr>
              <w:t>8</w:t>
            </w:r>
          </w:p>
        </w:tc>
        <w:tc>
          <w:tcPr>
            <w:tcW w:w="831" w:type="pct"/>
            <w:vAlign w:val="center"/>
          </w:tcPr>
          <w:p w14:paraId="326C184A" w14:textId="3344FE5F" w:rsidR="00A92746" w:rsidRPr="009719FA" w:rsidRDefault="00A92746" w:rsidP="00A92746">
            <w:pPr>
              <w:jc w:val="center"/>
              <w:rPr>
                <w:rFonts w:ascii="Times New Roman" w:hAnsi="Times New Roman" w:cs="Times New Roman"/>
                <w:sz w:val="24"/>
                <w:szCs w:val="26"/>
              </w:rPr>
            </w:pPr>
          </w:p>
        </w:tc>
      </w:tr>
    </w:tbl>
    <w:p w14:paraId="0FDC4AAF" w14:textId="7A50E65B" w:rsidR="00BA4F73" w:rsidRDefault="00BA4F73" w:rsidP="00BA4F73">
      <w:pPr>
        <w:spacing w:after="0"/>
        <w:rPr>
          <w:rFonts w:ascii="Times New Roman" w:hAnsi="Times New Roman" w:cs="Times New Roman"/>
          <w:sz w:val="24"/>
          <w:szCs w:val="26"/>
        </w:rPr>
      </w:pPr>
    </w:p>
    <w:p w14:paraId="0CA23529" w14:textId="14CA8278" w:rsidR="004C4EC7" w:rsidRDefault="004C4EC7" w:rsidP="00BA4F73">
      <w:pPr>
        <w:spacing w:after="0"/>
        <w:rPr>
          <w:rFonts w:ascii="Times New Roman" w:hAnsi="Times New Roman" w:cs="Times New Roman"/>
          <w:sz w:val="24"/>
          <w:szCs w:val="26"/>
        </w:rPr>
      </w:pPr>
    </w:p>
    <w:p w14:paraId="37FBEF84" w14:textId="77777777" w:rsidR="004C4EC7" w:rsidRPr="009719FA" w:rsidRDefault="004C4EC7" w:rsidP="00BA4F73">
      <w:pPr>
        <w:spacing w:after="0"/>
        <w:rPr>
          <w:rFonts w:ascii="Times New Roman" w:hAnsi="Times New Roman" w:cs="Times New Roman"/>
          <w:sz w:val="24"/>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3"/>
        <w:gridCol w:w="5013"/>
      </w:tblGrid>
      <w:tr w:rsidR="00BA4F73" w:rsidRPr="009719FA" w14:paraId="385B2A5D" w14:textId="77777777" w:rsidTr="00C26E8B">
        <w:tc>
          <w:tcPr>
            <w:tcW w:w="7280" w:type="dxa"/>
          </w:tcPr>
          <w:p w14:paraId="6CE3D8CD" w14:textId="77777777" w:rsidR="00BA4F73" w:rsidRDefault="00BA4F73" w:rsidP="00C26E8B">
            <w:pPr>
              <w:rPr>
                <w:rFonts w:ascii="Times New Roman" w:hAnsi="Times New Roman" w:cs="Times New Roman"/>
                <w:bCs/>
                <w:sz w:val="24"/>
                <w:szCs w:val="26"/>
              </w:rPr>
            </w:pPr>
          </w:p>
          <w:p w14:paraId="1129DC77" w14:textId="3DA7E408" w:rsidR="00BA4F73" w:rsidRPr="00C53F0D" w:rsidRDefault="00BA4F73" w:rsidP="00C26E8B">
            <w:pPr>
              <w:rPr>
                <w:rFonts w:ascii="Times New Roman" w:hAnsi="Times New Roman" w:cs="Times New Roman"/>
                <w:bCs/>
                <w:sz w:val="24"/>
                <w:szCs w:val="26"/>
              </w:rPr>
            </w:pPr>
            <w:r w:rsidRPr="00C53F0D">
              <w:rPr>
                <w:rFonts w:ascii="Times New Roman" w:hAnsi="Times New Roman" w:cs="Times New Roman"/>
                <w:bCs/>
                <w:sz w:val="24"/>
                <w:szCs w:val="26"/>
              </w:rPr>
              <w:t>ЗАКАЗЧИК</w:t>
            </w:r>
          </w:p>
          <w:p w14:paraId="0DFB8040" w14:textId="77777777" w:rsidR="00BA4F73" w:rsidRPr="00C53F0D" w:rsidRDefault="00BA4F73" w:rsidP="00C26E8B">
            <w:pPr>
              <w:jc w:val="center"/>
              <w:rPr>
                <w:rFonts w:ascii="Times New Roman" w:hAnsi="Times New Roman" w:cs="Times New Roman"/>
                <w:bCs/>
                <w:sz w:val="24"/>
                <w:szCs w:val="26"/>
              </w:rPr>
            </w:pPr>
          </w:p>
        </w:tc>
        <w:tc>
          <w:tcPr>
            <w:tcW w:w="7280" w:type="dxa"/>
          </w:tcPr>
          <w:p w14:paraId="0E65A8B4" w14:textId="77777777" w:rsidR="00BA4F73" w:rsidRDefault="00BA4F73" w:rsidP="00C26E8B">
            <w:pPr>
              <w:rPr>
                <w:rFonts w:ascii="Times New Roman" w:hAnsi="Times New Roman" w:cs="Times New Roman"/>
                <w:bCs/>
                <w:sz w:val="24"/>
                <w:szCs w:val="26"/>
              </w:rPr>
            </w:pPr>
          </w:p>
          <w:p w14:paraId="0473C183" w14:textId="0911E407" w:rsidR="00BA4F73" w:rsidRPr="00C53F0D" w:rsidRDefault="00BA4F73" w:rsidP="00C26E8B">
            <w:pPr>
              <w:rPr>
                <w:rFonts w:ascii="Times New Roman" w:hAnsi="Times New Roman" w:cs="Times New Roman"/>
                <w:bCs/>
                <w:sz w:val="24"/>
                <w:szCs w:val="26"/>
              </w:rPr>
            </w:pPr>
            <w:r w:rsidRPr="00C53F0D">
              <w:rPr>
                <w:rFonts w:ascii="Times New Roman" w:hAnsi="Times New Roman" w:cs="Times New Roman"/>
                <w:bCs/>
                <w:sz w:val="24"/>
                <w:szCs w:val="26"/>
              </w:rPr>
              <w:t>ИСПОЛНИТЕЛЬ</w:t>
            </w:r>
          </w:p>
          <w:p w14:paraId="67D38326" w14:textId="77777777" w:rsidR="00BA4F73" w:rsidRPr="00C53F0D" w:rsidRDefault="00BA4F73" w:rsidP="00C26E8B">
            <w:pPr>
              <w:jc w:val="center"/>
              <w:rPr>
                <w:rFonts w:ascii="Times New Roman" w:hAnsi="Times New Roman" w:cs="Times New Roman"/>
                <w:bCs/>
                <w:sz w:val="24"/>
                <w:szCs w:val="26"/>
              </w:rPr>
            </w:pPr>
          </w:p>
        </w:tc>
      </w:tr>
      <w:tr w:rsidR="00BA4F73" w:rsidRPr="009719FA" w14:paraId="72767C35" w14:textId="77777777" w:rsidTr="00C26E8B">
        <w:tc>
          <w:tcPr>
            <w:tcW w:w="7280" w:type="dxa"/>
          </w:tcPr>
          <w:p w14:paraId="1C74F84C" w14:textId="77777777" w:rsidR="00BA4F73" w:rsidRPr="009719FA" w:rsidRDefault="00BA4F73" w:rsidP="00C26E8B">
            <w:pPr>
              <w:rPr>
                <w:rFonts w:ascii="Times New Roman" w:hAnsi="Times New Roman" w:cs="Times New Roman"/>
                <w:sz w:val="24"/>
                <w:szCs w:val="26"/>
              </w:rPr>
            </w:pPr>
            <w:r>
              <w:rPr>
                <w:rFonts w:ascii="Times New Roman" w:hAnsi="Times New Roman" w:cs="Times New Roman"/>
                <w:sz w:val="24"/>
                <w:szCs w:val="26"/>
              </w:rPr>
              <w:t>Директор</w:t>
            </w:r>
          </w:p>
          <w:p w14:paraId="4E662C2A" w14:textId="77777777" w:rsidR="00BA4F73" w:rsidRPr="009719FA" w:rsidRDefault="00BA4F73" w:rsidP="00C26E8B">
            <w:pPr>
              <w:jc w:val="center"/>
              <w:rPr>
                <w:rFonts w:ascii="Times New Roman" w:hAnsi="Times New Roman" w:cs="Times New Roman"/>
                <w:sz w:val="24"/>
                <w:szCs w:val="26"/>
              </w:rPr>
            </w:pPr>
          </w:p>
          <w:p w14:paraId="40B915B5" w14:textId="77777777" w:rsidR="00BA4F73" w:rsidRPr="009719FA" w:rsidRDefault="00BA4F73" w:rsidP="00C26E8B">
            <w:pPr>
              <w:rPr>
                <w:rFonts w:ascii="Times New Roman" w:hAnsi="Times New Roman" w:cs="Times New Roman"/>
                <w:sz w:val="24"/>
                <w:szCs w:val="26"/>
              </w:rPr>
            </w:pPr>
            <w:r w:rsidRPr="009719FA">
              <w:rPr>
                <w:rFonts w:ascii="Times New Roman" w:hAnsi="Times New Roman" w:cs="Times New Roman"/>
                <w:sz w:val="24"/>
                <w:szCs w:val="26"/>
              </w:rPr>
              <w:t xml:space="preserve">________________________ </w:t>
            </w:r>
            <w:r>
              <w:rPr>
                <w:rFonts w:ascii="Times New Roman" w:eastAsia="Times New Roman" w:hAnsi="Times New Roman" w:cs="Times New Roman"/>
                <w:sz w:val="24"/>
                <w:szCs w:val="24"/>
              </w:rPr>
              <w:t>Д.О. Борисова</w:t>
            </w:r>
          </w:p>
          <w:p w14:paraId="1782A16A" w14:textId="77777777" w:rsidR="00BA4F73" w:rsidRPr="009719FA" w:rsidRDefault="00BA4F73" w:rsidP="00C26E8B">
            <w:pPr>
              <w:rPr>
                <w:rFonts w:ascii="Times New Roman" w:hAnsi="Times New Roman" w:cs="Times New Roman"/>
                <w:sz w:val="24"/>
                <w:szCs w:val="26"/>
              </w:rPr>
            </w:pPr>
            <w:proofErr w:type="spellStart"/>
            <w:r w:rsidRPr="009719FA">
              <w:rPr>
                <w:rFonts w:ascii="Times New Roman" w:hAnsi="Times New Roman" w:cs="Times New Roman"/>
                <w:sz w:val="24"/>
                <w:szCs w:val="26"/>
              </w:rPr>
              <w:t>м.п</w:t>
            </w:r>
            <w:proofErr w:type="spellEnd"/>
            <w:r w:rsidRPr="009719FA">
              <w:rPr>
                <w:rFonts w:ascii="Times New Roman" w:hAnsi="Times New Roman" w:cs="Times New Roman"/>
                <w:sz w:val="24"/>
                <w:szCs w:val="26"/>
              </w:rPr>
              <w:t>.</w:t>
            </w:r>
          </w:p>
        </w:tc>
        <w:tc>
          <w:tcPr>
            <w:tcW w:w="7280" w:type="dxa"/>
          </w:tcPr>
          <w:p w14:paraId="39F1CA45" w14:textId="0B7187F7" w:rsidR="00BA4F73" w:rsidRDefault="00BA4F73" w:rsidP="00C26E8B">
            <w:pPr>
              <w:rPr>
                <w:rFonts w:ascii="Times New Roman" w:hAnsi="Times New Roman" w:cs="Times New Roman"/>
                <w:sz w:val="24"/>
                <w:szCs w:val="26"/>
              </w:rPr>
            </w:pPr>
          </w:p>
          <w:p w14:paraId="1D79D624" w14:textId="77777777" w:rsidR="00A92746" w:rsidRPr="004260D9" w:rsidRDefault="00A92746" w:rsidP="00C26E8B">
            <w:pPr>
              <w:rPr>
                <w:rFonts w:ascii="Times New Roman" w:hAnsi="Times New Roman" w:cs="Times New Roman"/>
                <w:sz w:val="24"/>
                <w:szCs w:val="26"/>
              </w:rPr>
            </w:pPr>
          </w:p>
          <w:p w14:paraId="0BE98306" w14:textId="77777777" w:rsidR="00BA4F73" w:rsidRDefault="00BA4F73" w:rsidP="00C26E8B">
            <w:pPr>
              <w:rPr>
                <w:rFonts w:ascii="Times New Roman" w:hAnsi="Times New Roman" w:cs="Times New Roman"/>
                <w:sz w:val="24"/>
                <w:szCs w:val="26"/>
              </w:rPr>
            </w:pPr>
            <w:r w:rsidRPr="004260D9">
              <w:rPr>
                <w:rFonts w:ascii="Times New Roman" w:hAnsi="Times New Roman" w:cs="Times New Roman"/>
                <w:sz w:val="24"/>
                <w:szCs w:val="26"/>
              </w:rPr>
              <w:t>_____________________</w:t>
            </w:r>
          </w:p>
          <w:p w14:paraId="18543B5F" w14:textId="77777777" w:rsidR="00BA4F73" w:rsidRPr="009719FA" w:rsidRDefault="00BA4F73" w:rsidP="00C26E8B">
            <w:pPr>
              <w:rPr>
                <w:rFonts w:ascii="Times New Roman" w:hAnsi="Times New Roman" w:cs="Times New Roman"/>
                <w:sz w:val="24"/>
                <w:szCs w:val="26"/>
              </w:rPr>
            </w:pPr>
            <w:proofErr w:type="spellStart"/>
            <w:r w:rsidRPr="004260D9">
              <w:rPr>
                <w:rFonts w:ascii="Times New Roman" w:hAnsi="Times New Roman" w:cs="Times New Roman"/>
                <w:sz w:val="24"/>
                <w:szCs w:val="26"/>
              </w:rPr>
              <w:t>м.п</w:t>
            </w:r>
            <w:proofErr w:type="spellEnd"/>
            <w:r w:rsidRPr="004260D9">
              <w:rPr>
                <w:rFonts w:ascii="Times New Roman" w:hAnsi="Times New Roman" w:cs="Times New Roman"/>
                <w:sz w:val="24"/>
                <w:szCs w:val="26"/>
              </w:rPr>
              <w:t>.</w:t>
            </w:r>
          </w:p>
        </w:tc>
      </w:tr>
    </w:tbl>
    <w:p w14:paraId="1138D4C6" w14:textId="77777777" w:rsidR="00B25C4C" w:rsidRDefault="00B25C4C" w:rsidP="00F72987">
      <w:pPr>
        <w:spacing w:after="0" w:line="240" w:lineRule="auto"/>
        <w:jc w:val="right"/>
        <w:rPr>
          <w:rFonts w:ascii="Times New Roman" w:hAnsi="Times New Roman" w:cs="Times New Roman"/>
          <w:sz w:val="28"/>
          <w:szCs w:val="28"/>
        </w:rPr>
      </w:pPr>
    </w:p>
    <w:p w14:paraId="2DDCF92C" w14:textId="77777777" w:rsidR="00B25C4C" w:rsidRDefault="00B25C4C" w:rsidP="00F72987">
      <w:pPr>
        <w:spacing w:after="0" w:line="240" w:lineRule="auto"/>
        <w:jc w:val="right"/>
        <w:rPr>
          <w:rFonts w:ascii="Times New Roman" w:hAnsi="Times New Roman" w:cs="Times New Roman"/>
          <w:sz w:val="28"/>
          <w:szCs w:val="28"/>
        </w:rPr>
      </w:pPr>
    </w:p>
    <w:p w14:paraId="79992CFC" w14:textId="1EABABEC" w:rsidR="00B25C4C" w:rsidRDefault="00B25C4C" w:rsidP="00F72987">
      <w:pPr>
        <w:spacing w:after="0" w:line="240" w:lineRule="auto"/>
        <w:jc w:val="right"/>
        <w:rPr>
          <w:rFonts w:ascii="Times New Roman" w:hAnsi="Times New Roman" w:cs="Times New Roman"/>
          <w:sz w:val="28"/>
          <w:szCs w:val="28"/>
        </w:rPr>
      </w:pPr>
    </w:p>
    <w:p w14:paraId="3AEF3A07" w14:textId="6FC6E7DD" w:rsidR="00E548A6" w:rsidRDefault="00E548A6" w:rsidP="00F72987">
      <w:pPr>
        <w:spacing w:after="0" w:line="240" w:lineRule="auto"/>
        <w:jc w:val="right"/>
        <w:rPr>
          <w:rFonts w:ascii="Times New Roman" w:hAnsi="Times New Roman" w:cs="Times New Roman"/>
          <w:sz w:val="28"/>
          <w:szCs w:val="28"/>
        </w:rPr>
      </w:pPr>
    </w:p>
    <w:p w14:paraId="3CBA054B" w14:textId="440E88FC" w:rsidR="00E548A6" w:rsidRDefault="00E548A6" w:rsidP="00F72987">
      <w:pPr>
        <w:spacing w:after="0" w:line="240" w:lineRule="auto"/>
        <w:jc w:val="right"/>
        <w:rPr>
          <w:rFonts w:ascii="Times New Roman" w:hAnsi="Times New Roman" w:cs="Times New Roman"/>
          <w:sz w:val="28"/>
          <w:szCs w:val="28"/>
        </w:rPr>
      </w:pPr>
    </w:p>
    <w:p w14:paraId="7CA9F3A0" w14:textId="77777777" w:rsidR="00E548A6" w:rsidRDefault="00E548A6" w:rsidP="00F72987">
      <w:pPr>
        <w:spacing w:after="0" w:line="240" w:lineRule="auto"/>
        <w:jc w:val="right"/>
        <w:rPr>
          <w:rFonts w:ascii="Times New Roman" w:hAnsi="Times New Roman" w:cs="Times New Roman"/>
          <w:sz w:val="28"/>
          <w:szCs w:val="28"/>
        </w:rPr>
      </w:pPr>
    </w:p>
    <w:p w14:paraId="1FDB6B60" w14:textId="77777777" w:rsidR="00B25C4C" w:rsidRDefault="00B25C4C" w:rsidP="000A720D">
      <w:pPr>
        <w:spacing w:after="0" w:line="240" w:lineRule="auto"/>
        <w:jc w:val="center"/>
        <w:rPr>
          <w:rFonts w:ascii="Times New Roman" w:hAnsi="Times New Roman" w:cs="Times New Roman"/>
          <w:sz w:val="28"/>
          <w:szCs w:val="28"/>
        </w:rPr>
      </w:pPr>
    </w:p>
    <w:p w14:paraId="6AADDF44" w14:textId="77777777" w:rsidR="00B25C4C" w:rsidRDefault="00B25C4C" w:rsidP="00F72987">
      <w:pPr>
        <w:spacing w:after="0" w:line="240" w:lineRule="auto"/>
        <w:jc w:val="right"/>
        <w:rPr>
          <w:rFonts w:ascii="Times New Roman" w:hAnsi="Times New Roman" w:cs="Times New Roman"/>
          <w:sz w:val="28"/>
          <w:szCs w:val="28"/>
        </w:rPr>
      </w:pPr>
    </w:p>
    <w:p w14:paraId="7AC379DB" w14:textId="77777777" w:rsidR="00B25C4C" w:rsidRDefault="00B25C4C" w:rsidP="00F72987">
      <w:pPr>
        <w:spacing w:after="0" w:line="240" w:lineRule="auto"/>
        <w:jc w:val="right"/>
        <w:rPr>
          <w:rFonts w:ascii="Times New Roman" w:hAnsi="Times New Roman" w:cs="Times New Roman"/>
          <w:sz w:val="28"/>
          <w:szCs w:val="28"/>
        </w:rPr>
      </w:pPr>
    </w:p>
    <w:p w14:paraId="45252F47" w14:textId="77777777" w:rsidR="00B25C4C" w:rsidRDefault="00B25C4C" w:rsidP="00F72987">
      <w:pPr>
        <w:spacing w:after="0" w:line="240" w:lineRule="auto"/>
        <w:jc w:val="right"/>
        <w:rPr>
          <w:rFonts w:ascii="Times New Roman" w:hAnsi="Times New Roman" w:cs="Times New Roman"/>
          <w:sz w:val="28"/>
          <w:szCs w:val="28"/>
        </w:rPr>
      </w:pPr>
    </w:p>
    <w:p w14:paraId="404A35D6" w14:textId="77777777" w:rsidR="00B25C4C" w:rsidRDefault="00B25C4C" w:rsidP="00F72987">
      <w:pPr>
        <w:spacing w:after="0" w:line="240" w:lineRule="auto"/>
        <w:jc w:val="right"/>
        <w:rPr>
          <w:rFonts w:ascii="Times New Roman" w:hAnsi="Times New Roman" w:cs="Times New Roman"/>
          <w:sz w:val="28"/>
          <w:szCs w:val="28"/>
        </w:rPr>
      </w:pPr>
    </w:p>
    <w:p w14:paraId="0FDBB854" w14:textId="77777777" w:rsidR="00B25C4C" w:rsidRDefault="00B25C4C" w:rsidP="00F72987">
      <w:pPr>
        <w:spacing w:after="0" w:line="240" w:lineRule="auto"/>
        <w:jc w:val="right"/>
        <w:rPr>
          <w:rFonts w:ascii="Times New Roman" w:hAnsi="Times New Roman" w:cs="Times New Roman"/>
          <w:sz w:val="28"/>
          <w:szCs w:val="28"/>
        </w:rPr>
      </w:pPr>
    </w:p>
    <w:p w14:paraId="0FE5A979" w14:textId="77777777" w:rsidR="00B25C4C" w:rsidRDefault="00B25C4C" w:rsidP="00F72987">
      <w:pPr>
        <w:spacing w:after="0" w:line="240" w:lineRule="auto"/>
        <w:jc w:val="right"/>
        <w:rPr>
          <w:rFonts w:ascii="Times New Roman" w:hAnsi="Times New Roman" w:cs="Times New Roman"/>
          <w:sz w:val="28"/>
          <w:szCs w:val="28"/>
        </w:rPr>
      </w:pPr>
    </w:p>
    <w:p w14:paraId="3379F28C" w14:textId="77777777" w:rsidR="00B25C4C" w:rsidRDefault="00B25C4C" w:rsidP="00F72987">
      <w:pPr>
        <w:spacing w:after="0" w:line="240" w:lineRule="auto"/>
        <w:jc w:val="right"/>
        <w:rPr>
          <w:rFonts w:ascii="Times New Roman" w:hAnsi="Times New Roman" w:cs="Times New Roman"/>
          <w:sz w:val="28"/>
          <w:szCs w:val="28"/>
        </w:rPr>
      </w:pPr>
    </w:p>
    <w:p w14:paraId="620E336B" w14:textId="77777777" w:rsidR="00B25C4C" w:rsidRDefault="00B25C4C" w:rsidP="00F72987">
      <w:pPr>
        <w:spacing w:after="0" w:line="240" w:lineRule="auto"/>
        <w:jc w:val="right"/>
        <w:rPr>
          <w:rFonts w:ascii="Times New Roman" w:hAnsi="Times New Roman" w:cs="Times New Roman"/>
          <w:sz w:val="28"/>
          <w:szCs w:val="28"/>
        </w:rPr>
      </w:pPr>
    </w:p>
    <w:p w14:paraId="6439B36D" w14:textId="77777777" w:rsidR="00B25C4C" w:rsidRDefault="00B25C4C" w:rsidP="00F72987">
      <w:pPr>
        <w:spacing w:after="0" w:line="240" w:lineRule="auto"/>
        <w:jc w:val="right"/>
        <w:rPr>
          <w:rFonts w:ascii="Times New Roman" w:hAnsi="Times New Roman" w:cs="Times New Roman"/>
          <w:sz w:val="28"/>
          <w:szCs w:val="28"/>
        </w:rPr>
      </w:pPr>
    </w:p>
    <w:p w14:paraId="612EB02E" w14:textId="77777777" w:rsidR="00B25C4C" w:rsidRDefault="00B25C4C" w:rsidP="00F72987">
      <w:pPr>
        <w:spacing w:after="0" w:line="240" w:lineRule="auto"/>
        <w:jc w:val="right"/>
        <w:rPr>
          <w:rFonts w:ascii="Times New Roman" w:hAnsi="Times New Roman" w:cs="Times New Roman"/>
          <w:sz w:val="28"/>
          <w:szCs w:val="28"/>
        </w:rPr>
      </w:pPr>
    </w:p>
    <w:p w14:paraId="31B49263" w14:textId="77777777" w:rsidR="00B25C4C" w:rsidRDefault="00B25C4C" w:rsidP="000A720D">
      <w:pPr>
        <w:spacing w:after="0" w:line="240" w:lineRule="auto"/>
        <w:rPr>
          <w:rFonts w:ascii="Times New Roman" w:hAnsi="Times New Roman" w:cs="Times New Roman"/>
          <w:sz w:val="28"/>
          <w:szCs w:val="28"/>
        </w:rPr>
      </w:pPr>
    </w:p>
    <w:p w14:paraId="535B90B8" w14:textId="77777777" w:rsidR="00B25C4C" w:rsidRDefault="00B25C4C" w:rsidP="000A720D">
      <w:pPr>
        <w:spacing w:after="0" w:line="240" w:lineRule="auto"/>
        <w:rPr>
          <w:rFonts w:ascii="Times New Roman" w:hAnsi="Times New Roman" w:cs="Times New Roman"/>
          <w:sz w:val="28"/>
          <w:szCs w:val="28"/>
        </w:rPr>
      </w:pPr>
    </w:p>
    <w:p w14:paraId="546F5BD4" w14:textId="2E6EF0F8" w:rsidR="00F72987" w:rsidRPr="001C69BE" w:rsidRDefault="00F72987" w:rsidP="00F72987">
      <w:pPr>
        <w:spacing w:after="0" w:line="240" w:lineRule="auto"/>
        <w:jc w:val="right"/>
        <w:rPr>
          <w:rFonts w:ascii="Times New Roman" w:hAnsi="Times New Roman" w:cs="Times New Roman"/>
          <w:sz w:val="28"/>
          <w:szCs w:val="28"/>
        </w:rPr>
      </w:pPr>
      <w:bookmarkStart w:id="8" w:name="_Hlk120281809"/>
      <w:r w:rsidRPr="001C69BE">
        <w:rPr>
          <w:rFonts w:ascii="Times New Roman" w:hAnsi="Times New Roman" w:cs="Times New Roman"/>
          <w:sz w:val="28"/>
          <w:szCs w:val="28"/>
        </w:rPr>
        <w:t xml:space="preserve">Приложение № </w:t>
      </w:r>
      <w:r w:rsidR="00B25C4C">
        <w:rPr>
          <w:rFonts w:ascii="Times New Roman" w:hAnsi="Times New Roman" w:cs="Times New Roman"/>
          <w:sz w:val="28"/>
          <w:szCs w:val="28"/>
        </w:rPr>
        <w:t>2</w:t>
      </w:r>
    </w:p>
    <w:p w14:paraId="4F22BD70" w14:textId="77777777" w:rsidR="00F72987" w:rsidRPr="00476BE0" w:rsidRDefault="00F72987" w:rsidP="00F72987">
      <w:pPr>
        <w:pStyle w:val="ae"/>
        <w:spacing w:after="0"/>
        <w:ind w:left="0"/>
        <w:jc w:val="right"/>
        <w:rPr>
          <w:sz w:val="28"/>
          <w:szCs w:val="28"/>
        </w:rPr>
      </w:pPr>
      <w:r w:rsidRPr="00476BE0">
        <w:rPr>
          <w:sz w:val="28"/>
          <w:szCs w:val="28"/>
        </w:rPr>
        <w:t>к Договору № ___________</w:t>
      </w:r>
    </w:p>
    <w:p w14:paraId="02CA6156" w14:textId="711F13B6" w:rsidR="00F72987" w:rsidRPr="001C69BE" w:rsidRDefault="00F72987" w:rsidP="00F72987">
      <w:pPr>
        <w:pStyle w:val="ae"/>
        <w:spacing w:after="0"/>
        <w:ind w:left="0"/>
        <w:jc w:val="right"/>
        <w:rPr>
          <w:sz w:val="28"/>
          <w:szCs w:val="28"/>
        </w:rPr>
      </w:pPr>
      <w:r w:rsidRPr="001C69BE">
        <w:rPr>
          <w:sz w:val="28"/>
          <w:szCs w:val="28"/>
        </w:rPr>
        <w:t>от «___» __________ 202</w:t>
      </w:r>
      <w:r w:rsidR="00E548A6">
        <w:rPr>
          <w:sz w:val="28"/>
          <w:szCs w:val="28"/>
        </w:rPr>
        <w:t>2</w:t>
      </w:r>
      <w:r w:rsidRPr="001C69BE">
        <w:rPr>
          <w:sz w:val="28"/>
          <w:szCs w:val="28"/>
        </w:rPr>
        <w:t>г.</w:t>
      </w:r>
    </w:p>
    <w:bookmarkEnd w:id="8"/>
    <w:p w14:paraId="018020E6" w14:textId="77777777" w:rsidR="002C5E23" w:rsidRDefault="002C5E23" w:rsidP="00F72987">
      <w:pPr>
        <w:pStyle w:val="19"/>
        <w:spacing w:line="240" w:lineRule="auto"/>
        <w:jc w:val="center"/>
        <w:rPr>
          <w:rFonts w:ascii="Times New Roman" w:hAnsi="Times New Roman" w:cs="Times New Roman"/>
          <w:b/>
          <w:bCs/>
          <w:sz w:val="28"/>
          <w:szCs w:val="28"/>
        </w:rPr>
      </w:pPr>
    </w:p>
    <w:p w14:paraId="372FE30E" w14:textId="43BD9256" w:rsidR="00F72987" w:rsidRPr="001C69BE" w:rsidRDefault="00F72987" w:rsidP="002C5E23">
      <w:pPr>
        <w:pStyle w:val="19"/>
        <w:spacing w:line="240" w:lineRule="auto"/>
        <w:jc w:val="center"/>
        <w:rPr>
          <w:rFonts w:ascii="Times New Roman" w:hAnsi="Times New Roman" w:cs="Times New Roman"/>
          <w:sz w:val="28"/>
          <w:szCs w:val="28"/>
        </w:rPr>
      </w:pPr>
      <w:r w:rsidRPr="001C69BE">
        <w:rPr>
          <w:rFonts w:ascii="Times New Roman" w:hAnsi="Times New Roman" w:cs="Times New Roman"/>
          <w:b/>
          <w:bCs/>
          <w:sz w:val="28"/>
          <w:szCs w:val="28"/>
        </w:rPr>
        <w:t>ТЕХНИЧЕСКОЕ ЗАДАНИЕ</w:t>
      </w:r>
    </w:p>
    <w:p w14:paraId="43266F3F" w14:textId="13045316" w:rsidR="00F72987" w:rsidRDefault="00F72987" w:rsidP="00F72987">
      <w:pPr>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b/>
          <w:sz w:val="28"/>
          <w:szCs w:val="28"/>
        </w:rPr>
        <w:t>1. Наименование услуги:</w:t>
      </w:r>
      <w:r w:rsidRPr="001C69BE">
        <w:rPr>
          <w:rFonts w:ascii="Times New Roman" w:hAnsi="Times New Roman" w:cs="Times New Roman"/>
          <w:sz w:val="28"/>
          <w:szCs w:val="28"/>
        </w:rPr>
        <w:t xml:space="preserve"> Оказание медицинских услуг для нужд Автономной некоммерческой организации «Учебно-методический центр военно-патриотического воспитания молодежи «Авангард» (далее по тексту – </w:t>
      </w:r>
      <w:r w:rsidR="002C5E23">
        <w:rPr>
          <w:rFonts w:ascii="Times New Roman" w:hAnsi="Times New Roman" w:cs="Times New Roman"/>
          <w:sz w:val="28"/>
          <w:szCs w:val="28"/>
        </w:rPr>
        <w:br/>
      </w:r>
      <w:r w:rsidRPr="001C69BE">
        <w:rPr>
          <w:rFonts w:ascii="Times New Roman" w:hAnsi="Times New Roman" w:cs="Times New Roman"/>
          <w:sz w:val="28"/>
          <w:szCs w:val="28"/>
        </w:rPr>
        <w:t>АНО «Авангард»).</w:t>
      </w:r>
    </w:p>
    <w:p w14:paraId="27F435FB" w14:textId="77777777" w:rsidR="003C38FF" w:rsidRPr="001C69BE" w:rsidRDefault="003C38FF" w:rsidP="00F72987">
      <w:pPr>
        <w:spacing w:after="0" w:line="240" w:lineRule="auto"/>
        <w:ind w:firstLine="567"/>
        <w:jc w:val="both"/>
        <w:rPr>
          <w:rFonts w:ascii="Times New Roman" w:hAnsi="Times New Roman" w:cs="Times New Roman"/>
          <w:sz w:val="28"/>
          <w:szCs w:val="28"/>
        </w:rPr>
      </w:pPr>
    </w:p>
    <w:p w14:paraId="34869197" w14:textId="77777777" w:rsidR="00F72987" w:rsidRPr="001C69BE" w:rsidRDefault="00F72987" w:rsidP="00F72987">
      <w:pPr>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b/>
          <w:sz w:val="28"/>
          <w:szCs w:val="28"/>
        </w:rPr>
        <w:t>2. Перечень, сроки и описание оказываемых услуг:</w:t>
      </w:r>
    </w:p>
    <w:p w14:paraId="44373AF7" w14:textId="44680434" w:rsidR="003449CF" w:rsidRPr="001C69BE" w:rsidRDefault="003449CF" w:rsidP="003449CF">
      <w:pPr>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sz w:val="28"/>
          <w:szCs w:val="28"/>
        </w:rPr>
        <w:t xml:space="preserve">Исполнитель обязан обеспечить </w:t>
      </w:r>
      <w:r w:rsidRPr="00903D09">
        <w:rPr>
          <w:rFonts w:ascii="Times New Roman" w:hAnsi="Times New Roman" w:cs="Times New Roman"/>
          <w:sz w:val="28"/>
          <w:szCs w:val="28"/>
        </w:rPr>
        <w:t>на мероприяти</w:t>
      </w:r>
      <w:r>
        <w:rPr>
          <w:rFonts w:ascii="Times New Roman" w:hAnsi="Times New Roman" w:cs="Times New Roman"/>
          <w:sz w:val="28"/>
          <w:szCs w:val="28"/>
        </w:rPr>
        <w:t>ях</w:t>
      </w:r>
      <w:r w:rsidRPr="00903D09">
        <w:rPr>
          <w:rFonts w:ascii="Times New Roman" w:hAnsi="Times New Roman" w:cs="Times New Roman"/>
          <w:sz w:val="28"/>
          <w:szCs w:val="28"/>
        </w:rPr>
        <w:t xml:space="preserve"> заказчика</w:t>
      </w:r>
      <w:r w:rsidRPr="001C69BE">
        <w:rPr>
          <w:rFonts w:ascii="Times New Roman" w:hAnsi="Times New Roman" w:cs="Times New Roman"/>
          <w:sz w:val="28"/>
          <w:szCs w:val="28"/>
        </w:rPr>
        <w:t xml:space="preserve"> </w:t>
      </w:r>
      <w:r>
        <w:rPr>
          <w:rFonts w:ascii="Times New Roman" w:hAnsi="Times New Roman" w:cs="Times New Roman"/>
          <w:sz w:val="28"/>
          <w:szCs w:val="28"/>
        </w:rPr>
        <w:t xml:space="preserve">с 01.01.2023 по 31.03.2023 </w:t>
      </w:r>
      <w:r w:rsidRPr="001C69BE">
        <w:rPr>
          <w:rFonts w:ascii="Times New Roman" w:hAnsi="Times New Roman" w:cs="Times New Roman"/>
          <w:sz w:val="28"/>
          <w:szCs w:val="28"/>
        </w:rPr>
        <w:t>дежурство медицинского сотрудника, с подтвержденной квалификацией не ниже средне-специального медицинского образования/квалификации спасателя 1-го класса/сертифицированного парамедика с профильной подготовкой 1-го класса (далее - медика</w:t>
      </w:r>
      <w:r w:rsidRPr="00ED7C28">
        <w:rPr>
          <w:rFonts w:ascii="Times New Roman" w:hAnsi="Times New Roman" w:cs="Times New Roman"/>
          <w:sz w:val="28"/>
          <w:szCs w:val="28"/>
        </w:rPr>
        <w:t xml:space="preserve">), (из расчета </w:t>
      </w:r>
      <w:r>
        <w:rPr>
          <w:rFonts w:ascii="Times New Roman" w:hAnsi="Times New Roman" w:cs="Times New Roman"/>
          <w:sz w:val="28"/>
          <w:szCs w:val="28"/>
        </w:rPr>
        <w:t>6 дней по 8</w:t>
      </w:r>
      <w:r w:rsidRPr="00ED7C28">
        <w:rPr>
          <w:rFonts w:ascii="Times New Roman" w:hAnsi="Times New Roman" w:cs="Times New Roman"/>
          <w:sz w:val="28"/>
          <w:szCs w:val="28"/>
        </w:rPr>
        <w:t xml:space="preserve"> сотрудник</w:t>
      </w:r>
      <w:r>
        <w:rPr>
          <w:rFonts w:ascii="Times New Roman" w:hAnsi="Times New Roman" w:cs="Times New Roman"/>
          <w:sz w:val="28"/>
          <w:szCs w:val="28"/>
        </w:rPr>
        <w:t>ов</w:t>
      </w:r>
      <w:r w:rsidRPr="00ED7C28">
        <w:rPr>
          <w:rFonts w:ascii="Times New Roman" w:hAnsi="Times New Roman" w:cs="Times New Roman"/>
          <w:sz w:val="28"/>
          <w:szCs w:val="28"/>
        </w:rPr>
        <w:t>) с</w:t>
      </w:r>
      <w:r w:rsidRPr="001C69BE">
        <w:rPr>
          <w:rFonts w:ascii="Times New Roman" w:hAnsi="Times New Roman" w:cs="Times New Roman"/>
          <w:sz w:val="28"/>
          <w:szCs w:val="28"/>
        </w:rPr>
        <w:t xml:space="preserve"> укладкой укомплектованной необходимыми расходными санитарно-гигиеническими и медикаментозными материалами, согласно </w:t>
      </w:r>
      <w:r>
        <w:rPr>
          <w:rFonts w:ascii="Times New Roman" w:hAnsi="Times New Roman" w:cs="Times New Roman"/>
          <w:sz w:val="28"/>
          <w:szCs w:val="28"/>
        </w:rPr>
        <w:t>действующему законодательству.</w:t>
      </w:r>
    </w:p>
    <w:p w14:paraId="7E8A247C" w14:textId="77777777" w:rsidR="003449CF" w:rsidRDefault="003449CF" w:rsidP="00F72987">
      <w:pPr>
        <w:spacing w:after="0" w:line="240" w:lineRule="auto"/>
        <w:ind w:firstLine="567"/>
        <w:jc w:val="both"/>
        <w:rPr>
          <w:rFonts w:ascii="Times New Roman" w:hAnsi="Times New Roman" w:cs="Times New Roman"/>
          <w:sz w:val="28"/>
          <w:szCs w:val="28"/>
        </w:rPr>
      </w:pPr>
    </w:p>
    <w:p w14:paraId="298C0F32" w14:textId="4775943E" w:rsidR="00F72987" w:rsidRDefault="00F72987" w:rsidP="00F72987">
      <w:pPr>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sz w:val="28"/>
          <w:szCs w:val="28"/>
        </w:rPr>
        <w:t xml:space="preserve">Исполнитель обязан обеспечить </w:t>
      </w:r>
      <w:r w:rsidRPr="00903D09">
        <w:rPr>
          <w:rFonts w:ascii="Times New Roman" w:hAnsi="Times New Roman" w:cs="Times New Roman"/>
          <w:sz w:val="28"/>
          <w:szCs w:val="28"/>
        </w:rPr>
        <w:t>на мероприяти</w:t>
      </w:r>
      <w:r w:rsidR="003449CF">
        <w:rPr>
          <w:rFonts w:ascii="Times New Roman" w:hAnsi="Times New Roman" w:cs="Times New Roman"/>
          <w:sz w:val="28"/>
          <w:szCs w:val="28"/>
        </w:rPr>
        <w:t>ях</w:t>
      </w:r>
      <w:r w:rsidRPr="00903D09">
        <w:rPr>
          <w:rFonts w:ascii="Times New Roman" w:hAnsi="Times New Roman" w:cs="Times New Roman"/>
          <w:sz w:val="28"/>
          <w:szCs w:val="28"/>
        </w:rPr>
        <w:t xml:space="preserve"> заказчика</w:t>
      </w:r>
      <w:r w:rsidRPr="001C69BE">
        <w:rPr>
          <w:rFonts w:ascii="Times New Roman" w:hAnsi="Times New Roman" w:cs="Times New Roman"/>
          <w:sz w:val="28"/>
          <w:szCs w:val="28"/>
        </w:rPr>
        <w:t xml:space="preserve"> </w:t>
      </w:r>
      <w:r w:rsidR="003449CF">
        <w:rPr>
          <w:rFonts w:ascii="Times New Roman" w:hAnsi="Times New Roman" w:cs="Times New Roman"/>
          <w:sz w:val="28"/>
          <w:szCs w:val="28"/>
        </w:rPr>
        <w:t xml:space="preserve">с 01.04.2023 по 31.12.2023. </w:t>
      </w:r>
      <w:r w:rsidRPr="001C69BE">
        <w:rPr>
          <w:rFonts w:ascii="Times New Roman" w:hAnsi="Times New Roman" w:cs="Times New Roman"/>
          <w:sz w:val="28"/>
          <w:szCs w:val="28"/>
        </w:rPr>
        <w:t>дежурство медицинского сотрудника, с подтвержденной квалификацией не ниже средне-специального медицинского образования/квалификации спасателя 1-го класса/сертифицированного парамедика с профильной подготовкой 1-го класса (далее - медика</w:t>
      </w:r>
      <w:r w:rsidRPr="00ED7C28">
        <w:rPr>
          <w:rFonts w:ascii="Times New Roman" w:hAnsi="Times New Roman" w:cs="Times New Roman"/>
          <w:sz w:val="28"/>
          <w:szCs w:val="28"/>
        </w:rPr>
        <w:t>),</w:t>
      </w:r>
      <w:r w:rsidR="007F4B16" w:rsidRPr="00ED7C28">
        <w:rPr>
          <w:rFonts w:ascii="Times New Roman" w:hAnsi="Times New Roman" w:cs="Times New Roman"/>
          <w:sz w:val="28"/>
          <w:szCs w:val="28"/>
        </w:rPr>
        <w:t xml:space="preserve"> (из расчета </w:t>
      </w:r>
      <w:r w:rsidR="00822D85">
        <w:rPr>
          <w:rFonts w:ascii="Times New Roman" w:hAnsi="Times New Roman" w:cs="Times New Roman"/>
          <w:sz w:val="28"/>
          <w:szCs w:val="28"/>
        </w:rPr>
        <w:t xml:space="preserve">5 дней по </w:t>
      </w:r>
      <w:r w:rsidR="003449CF">
        <w:rPr>
          <w:rFonts w:ascii="Times New Roman" w:hAnsi="Times New Roman" w:cs="Times New Roman"/>
          <w:sz w:val="28"/>
          <w:szCs w:val="28"/>
        </w:rPr>
        <w:t>8</w:t>
      </w:r>
      <w:r w:rsidR="007F4B16" w:rsidRPr="00ED7C28">
        <w:rPr>
          <w:rFonts w:ascii="Times New Roman" w:hAnsi="Times New Roman" w:cs="Times New Roman"/>
          <w:sz w:val="28"/>
          <w:szCs w:val="28"/>
        </w:rPr>
        <w:t xml:space="preserve"> </w:t>
      </w:r>
      <w:r w:rsidR="00191856" w:rsidRPr="00ED7C28">
        <w:rPr>
          <w:rFonts w:ascii="Times New Roman" w:hAnsi="Times New Roman" w:cs="Times New Roman"/>
          <w:sz w:val="28"/>
          <w:szCs w:val="28"/>
        </w:rPr>
        <w:t>сотрудник</w:t>
      </w:r>
      <w:r w:rsidR="003449CF">
        <w:rPr>
          <w:rFonts w:ascii="Times New Roman" w:hAnsi="Times New Roman" w:cs="Times New Roman"/>
          <w:sz w:val="28"/>
          <w:szCs w:val="28"/>
        </w:rPr>
        <w:t>ов</w:t>
      </w:r>
      <w:r w:rsidR="007F4B16" w:rsidRPr="00ED7C28">
        <w:rPr>
          <w:rFonts w:ascii="Times New Roman" w:hAnsi="Times New Roman" w:cs="Times New Roman"/>
          <w:sz w:val="28"/>
          <w:szCs w:val="28"/>
        </w:rPr>
        <w:t xml:space="preserve"> и </w:t>
      </w:r>
      <w:r w:rsidR="00822D85">
        <w:rPr>
          <w:rFonts w:ascii="Times New Roman" w:hAnsi="Times New Roman" w:cs="Times New Roman"/>
          <w:sz w:val="28"/>
          <w:szCs w:val="28"/>
        </w:rPr>
        <w:t>1 день (</w:t>
      </w:r>
      <w:r w:rsidR="007F4B16" w:rsidRPr="00ED7C28">
        <w:rPr>
          <w:rFonts w:ascii="Times New Roman" w:hAnsi="Times New Roman" w:cs="Times New Roman"/>
          <w:sz w:val="28"/>
          <w:szCs w:val="28"/>
        </w:rPr>
        <w:t xml:space="preserve">дни заезда </w:t>
      </w:r>
      <w:r w:rsidR="00191856" w:rsidRPr="00ED7C28">
        <w:rPr>
          <w:rFonts w:ascii="Times New Roman" w:hAnsi="Times New Roman" w:cs="Times New Roman"/>
          <w:sz w:val="28"/>
          <w:szCs w:val="28"/>
        </w:rPr>
        <w:t>обучающихся</w:t>
      </w:r>
      <w:r w:rsidR="00822D85">
        <w:rPr>
          <w:rFonts w:ascii="Times New Roman" w:hAnsi="Times New Roman" w:cs="Times New Roman"/>
          <w:sz w:val="28"/>
          <w:szCs w:val="28"/>
        </w:rPr>
        <w:t xml:space="preserve">) </w:t>
      </w:r>
      <w:r w:rsidR="003449CF">
        <w:rPr>
          <w:rFonts w:ascii="Times New Roman" w:hAnsi="Times New Roman" w:cs="Times New Roman"/>
          <w:sz w:val="28"/>
          <w:szCs w:val="28"/>
        </w:rPr>
        <w:t>12</w:t>
      </w:r>
      <w:r w:rsidR="00AA3963" w:rsidRPr="00ED7C28">
        <w:rPr>
          <w:rFonts w:ascii="Times New Roman" w:hAnsi="Times New Roman" w:cs="Times New Roman"/>
          <w:sz w:val="28"/>
          <w:szCs w:val="28"/>
        </w:rPr>
        <w:t xml:space="preserve"> </w:t>
      </w:r>
      <w:r w:rsidR="00191856" w:rsidRPr="00ED7C28">
        <w:rPr>
          <w:rFonts w:ascii="Times New Roman" w:hAnsi="Times New Roman" w:cs="Times New Roman"/>
          <w:sz w:val="28"/>
          <w:szCs w:val="28"/>
        </w:rPr>
        <w:t>сотрудников</w:t>
      </w:r>
      <w:r w:rsidR="007F4B16" w:rsidRPr="00ED7C28">
        <w:rPr>
          <w:rFonts w:ascii="Times New Roman" w:hAnsi="Times New Roman" w:cs="Times New Roman"/>
          <w:sz w:val="28"/>
          <w:szCs w:val="28"/>
        </w:rPr>
        <w:t>)</w:t>
      </w:r>
      <w:r w:rsidRPr="00ED7C28">
        <w:rPr>
          <w:rFonts w:ascii="Times New Roman" w:hAnsi="Times New Roman" w:cs="Times New Roman"/>
          <w:sz w:val="28"/>
          <w:szCs w:val="28"/>
        </w:rPr>
        <w:t xml:space="preserve"> с</w:t>
      </w:r>
      <w:r w:rsidRPr="001C69BE">
        <w:rPr>
          <w:rFonts w:ascii="Times New Roman" w:hAnsi="Times New Roman" w:cs="Times New Roman"/>
          <w:sz w:val="28"/>
          <w:szCs w:val="28"/>
        </w:rPr>
        <w:t xml:space="preserve"> укладкой укомплектованной необходимыми расходными санитарно-гигиеническими и медикаментозными материалами, согласно </w:t>
      </w:r>
      <w:r w:rsidR="002C51EF">
        <w:rPr>
          <w:rFonts w:ascii="Times New Roman" w:hAnsi="Times New Roman" w:cs="Times New Roman"/>
          <w:sz w:val="28"/>
          <w:szCs w:val="28"/>
        </w:rPr>
        <w:t>действующему законодательству.</w:t>
      </w:r>
    </w:p>
    <w:p w14:paraId="04C4F554" w14:textId="77777777" w:rsidR="003C38FF" w:rsidRPr="001C69BE" w:rsidRDefault="003C38FF" w:rsidP="00F72987">
      <w:pPr>
        <w:spacing w:after="0" w:line="240" w:lineRule="auto"/>
        <w:ind w:firstLine="567"/>
        <w:jc w:val="both"/>
        <w:rPr>
          <w:rFonts w:ascii="Times New Roman" w:hAnsi="Times New Roman" w:cs="Times New Roman"/>
          <w:sz w:val="28"/>
          <w:szCs w:val="28"/>
        </w:rPr>
      </w:pPr>
    </w:p>
    <w:p w14:paraId="7D2FB39F" w14:textId="77777777" w:rsidR="00F72987" w:rsidRPr="001C69BE" w:rsidRDefault="00F72987" w:rsidP="00F72987">
      <w:pPr>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sz w:val="28"/>
          <w:szCs w:val="28"/>
        </w:rPr>
        <w:t>В полном объеме обеспечить оказание первой помощи участникам мероприятия, в случае их обращения за таковой помощью к представителям заказчика. В случае необходимости – обеспечить вызов службы скорой медицинской помощи для пострадавшего участника мероприятия, либо обеспечить доставку пострадавших участников до ближайшего медицинского учреждения, по согласованию с заказчиком, либо по критическим жизненным показателям согласно протоколам СМП.</w:t>
      </w:r>
    </w:p>
    <w:p w14:paraId="2A0ADF63" w14:textId="77777777" w:rsidR="00F72987" w:rsidRPr="001C69BE" w:rsidRDefault="00F72987" w:rsidP="00F72987">
      <w:pPr>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sz w:val="28"/>
          <w:szCs w:val="28"/>
        </w:rPr>
        <w:t>Срок оказания услуг:</w:t>
      </w:r>
    </w:p>
    <w:p w14:paraId="7E289FEB" w14:textId="77777777" w:rsidR="00F72987" w:rsidRPr="001C69BE" w:rsidRDefault="00F72987" w:rsidP="00F7298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Начало по заявке Заказчика.</w:t>
      </w:r>
    </w:p>
    <w:p w14:paraId="778BFB18" w14:textId="1CF07913" w:rsidR="00F72987" w:rsidRPr="001C69BE" w:rsidRDefault="00F72987" w:rsidP="00F7298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Окончание: «</w:t>
      </w:r>
      <w:r w:rsidR="006518F7">
        <w:rPr>
          <w:rFonts w:ascii="Times New Roman" w:eastAsia="Times New Roman" w:hAnsi="Times New Roman" w:cs="Times New Roman"/>
          <w:sz w:val="28"/>
          <w:szCs w:val="28"/>
          <w:lang w:eastAsia="ru-RU"/>
        </w:rPr>
        <w:t>31</w:t>
      </w:r>
      <w:r w:rsidRPr="001C69BE">
        <w:rPr>
          <w:rFonts w:ascii="Times New Roman" w:eastAsia="Times New Roman" w:hAnsi="Times New Roman" w:cs="Times New Roman"/>
          <w:sz w:val="28"/>
          <w:szCs w:val="28"/>
          <w:lang w:eastAsia="ru-RU"/>
        </w:rPr>
        <w:t xml:space="preserve">» </w:t>
      </w:r>
      <w:r w:rsidR="006518F7">
        <w:rPr>
          <w:rFonts w:ascii="Times New Roman" w:eastAsia="Times New Roman" w:hAnsi="Times New Roman" w:cs="Times New Roman"/>
          <w:sz w:val="28"/>
          <w:szCs w:val="28"/>
          <w:lang w:eastAsia="ru-RU"/>
        </w:rPr>
        <w:t>декабря</w:t>
      </w:r>
      <w:r w:rsidRPr="001C69BE">
        <w:rPr>
          <w:rFonts w:ascii="Times New Roman" w:eastAsia="Times New Roman" w:hAnsi="Times New Roman" w:cs="Times New Roman"/>
          <w:sz w:val="28"/>
          <w:szCs w:val="28"/>
          <w:lang w:eastAsia="ru-RU"/>
        </w:rPr>
        <w:t xml:space="preserve"> </w:t>
      </w:r>
      <w:r w:rsidR="00AA3963" w:rsidRPr="001C69BE">
        <w:rPr>
          <w:rFonts w:ascii="Times New Roman" w:eastAsia="Times New Roman" w:hAnsi="Times New Roman" w:cs="Times New Roman"/>
          <w:sz w:val="28"/>
          <w:szCs w:val="28"/>
          <w:lang w:eastAsia="ru-RU"/>
        </w:rPr>
        <w:t>202</w:t>
      </w:r>
      <w:r w:rsidR="006518F7">
        <w:rPr>
          <w:rFonts w:ascii="Times New Roman" w:eastAsia="Times New Roman" w:hAnsi="Times New Roman" w:cs="Times New Roman"/>
          <w:sz w:val="28"/>
          <w:szCs w:val="28"/>
          <w:lang w:eastAsia="ru-RU"/>
        </w:rPr>
        <w:t>3</w:t>
      </w:r>
      <w:r w:rsidR="00AA3963" w:rsidRPr="001C69BE">
        <w:rPr>
          <w:rFonts w:ascii="Times New Roman" w:eastAsia="Times New Roman" w:hAnsi="Times New Roman" w:cs="Times New Roman"/>
          <w:sz w:val="28"/>
          <w:szCs w:val="28"/>
          <w:lang w:eastAsia="ru-RU"/>
        </w:rPr>
        <w:t xml:space="preserve"> </w:t>
      </w:r>
      <w:r w:rsidRPr="001C69BE">
        <w:rPr>
          <w:rFonts w:ascii="Times New Roman" w:eastAsia="Times New Roman" w:hAnsi="Times New Roman" w:cs="Times New Roman"/>
          <w:sz w:val="28"/>
          <w:szCs w:val="28"/>
          <w:lang w:eastAsia="ru-RU"/>
        </w:rPr>
        <w:t>г.</w:t>
      </w:r>
    </w:p>
    <w:p w14:paraId="502CCA51" w14:textId="77777777" w:rsidR="00F72987" w:rsidRPr="001C69BE" w:rsidRDefault="00F72987" w:rsidP="00F72987">
      <w:pPr>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sz w:val="28"/>
          <w:szCs w:val="28"/>
        </w:rPr>
        <w:t>Периодичность: в соответствии с заявкой Заказчика.</w:t>
      </w:r>
    </w:p>
    <w:p w14:paraId="57CA6566" w14:textId="77777777" w:rsidR="003C38FF" w:rsidRDefault="003C38FF" w:rsidP="00F72987">
      <w:pPr>
        <w:tabs>
          <w:tab w:val="left" w:pos="0"/>
        </w:tabs>
        <w:spacing w:after="0" w:line="240" w:lineRule="auto"/>
        <w:ind w:firstLine="567"/>
        <w:jc w:val="both"/>
        <w:rPr>
          <w:rFonts w:ascii="Times New Roman" w:hAnsi="Times New Roman" w:cs="Times New Roman"/>
          <w:b/>
          <w:sz w:val="28"/>
          <w:szCs w:val="28"/>
        </w:rPr>
      </w:pPr>
    </w:p>
    <w:p w14:paraId="615A7657" w14:textId="5367FFBA" w:rsidR="00F72987" w:rsidRPr="001C69BE" w:rsidRDefault="00F72987" w:rsidP="00F72987">
      <w:pPr>
        <w:tabs>
          <w:tab w:val="left" w:pos="0"/>
        </w:tabs>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b/>
          <w:sz w:val="28"/>
          <w:szCs w:val="28"/>
        </w:rPr>
        <w:t>3. Требования к качеству оказываемых услуг:</w:t>
      </w:r>
    </w:p>
    <w:p w14:paraId="667ADD8A" w14:textId="77777777" w:rsidR="00F72987" w:rsidRPr="001C69BE" w:rsidRDefault="00F72987" w:rsidP="00F72987">
      <w:pPr>
        <w:pStyle w:val="ConsPlusNormal"/>
        <w:ind w:firstLine="709"/>
        <w:jc w:val="both"/>
        <w:rPr>
          <w:sz w:val="28"/>
          <w:szCs w:val="28"/>
        </w:rPr>
      </w:pPr>
      <w:r w:rsidRPr="001C69BE">
        <w:rPr>
          <w:sz w:val="28"/>
          <w:szCs w:val="28"/>
        </w:rPr>
        <w:t xml:space="preserve">Исполнитель гарантирует оказание услуг по настоящему Договору и в соответствии с Техническим заданием в полном соответствии с действующим законодательством РФ, включая дачу рекомендаций по соблюдению санитарно-эпидемиологических требований, в том числе введенных в связи с распространением </w:t>
      </w:r>
      <w:r w:rsidRPr="001C69BE">
        <w:rPr>
          <w:sz w:val="28"/>
          <w:szCs w:val="28"/>
        </w:rPr>
        <w:lastRenderedPageBreak/>
        <w:t xml:space="preserve">новой коронавирусной инфекции </w:t>
      </w:r>
      <w:r w:rsidRPr="001C69BE">
        <w:rPr>
          <w:sz w:val="28"/>
          <w:szCs w:val="28"/>
          <w:lang w:val="en-US"/>
        </w:rPr>
        <w:t>COVID</w:t>
      </w:r>
      <w:r w:rsidRPr="001C69BE">
        <w:rPr>
          <w:sz w:val="28"/>
          <w:szCs w:val="28"/>
        </w:rPr>
        <w:t>-19, а также наличие у себя всех лицензий, разрешений, сертификатов, предусмотренных для оказания подобного рода услуг действующим законодательством РФ.</w:t>
      </w:r>
    </w:p>
    <w:p w14:paraId="5A494332" w14:textId="77777777" w:rsidR="003C38FF" w:rsidRDefault="003C38FF" w:rsidP="00F72987">
      <w:pPr>
        <w:tabs>
          <w:tab w:val="left" w:pos="0"/>
        </w:tabs>
        <w:spacing w:after="0" w:line="240" w:lineRule="auto"/>
        <w:ind w:firstLine="567"/>
        <w:jc w:val="both"/>
        <w:rPr>
          <w:rFonts w:ascii="Times New Roman" w:hAnsi="Times New Roman" w:cs="Times New Roman"/>
          <w:b/>
          <w:sz w:val="28"/>
          <w:szCs w:val="28"/>
        </w:rPr>
      </w:pPr>
    </w:p>
    <w:p w14:paraId="1291F398" w14:textId="0AA0EA4D" w:rsidR="00F72987" w:rsidRPr="001C69BE" w:rsidRDefault="00F72987" w:rsidP="00F72987">
      <w:pPr>
        <w:tabs>
          <w:tab w:val="left" w:pos="0"/>
        </w:tabs>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b/>
          <w:sz w:val="28"/>
          <w:szCs w:val="28"/>
        </w:rPr>
        <w:t>4. Требования к конфиденциальности:</w:t>
      </w:r>
    </w:p>
    <w:p w14:paraId="043AB662" w14:textId="47A3A9FC" w:rsidR="00F72987" w:rsidRDefault="00F72987" w:rsidP="00F72987">
      <w:pPr>
        <w:tabs>
          <w:tab w:val="left" w:pos="0"/>
        </w:tabs>
        <w:spacing w:after="0" w:line="240" w:lineRule="auto"/>
        <w:ind w:firstLine="567"/>
        <w:jc w:val="both"/>
        <w:rPr>
          <w:rFonts w:ascii="Times New Roman" w:hAnsi="Times New Roman" w:cs="Times New Roman"/>
          <w:sz w:val="28"/>
          <w:szCs w:val="28"/>
        </w:rPr>
      </w:pPr>
      <w:r w:rsidRPr="001C69BE">
        <w:rPr>
          <w:rFonts w:ascii="Times New Roman" w:hAnsi="Times New Roman" w:cs="Times New Roman"/>
          <w:sz w:val="28"/>
          <w:szCs w:val="28"/>
        </w:rPr>
        <w:t>Стороны берут на себя взаимные обязательства по соблюдению режима конфиденциальности в отношении информации.</w:t>
      </w:r>
    </w:p>
    <w:p w14:paraId="6CBCF3B3" w14:textId="27DDFAFD" w:rsidR="003C38FF" w:rsidRDefault="003C38FF" w:rsidP="00F72987">
      <w:pPr>
        <w:tabs>
          <w:tab w:val="left" w:pos="0"/>
        </w:tabs>
        <w:spacing w:after="0" w:line="240" w:lineRule="auto"/>
        <w:ind w:firstLine="567"/>
        <w:jc w:val="both"/>
        <w:rPr>
          <w:rFonts w:ascii="Times New Roman" w:hAnsi="Times New Roman" w:cs="Times New Roman"/>
          <w:sz w:val="28"/>
          <w:szCs w:val="28"/>
          <w:u w:val="single"/>
        </w:rPr>
      </w:pPr>
    </w:p>
    <w:p w14:paraId="09F27130" w14:textId="34ECF789" w:rsidR="003C38FF" w:rsidRDefault="003C38FF" w:rsidP="00F72987">
      <w:pPr>
        <w:tabs>
          <w:tab w:val="left" w:pos="0"/>
        </w:tabs>
        <w:spacing w:after="0" w:line="240" w:lineRule="auto"/>
        <w:ind w:firstLine="567"/>
        <w:jc w:val="both"/>
        <w:rPr>
          <w:rFonts w:ascii="Times New Roman" w:hAnsi="Times New Roman" w:cs="Times New Roman"/>
          <w:sz w:val="28"/>
          <w:szCs w:val="28"/>
          <w:u w:val="single"/>
        </w:rPr>
      </w:pPr>
    </w:p>
    <w:p w14:paraId="01E105FC" w14:textId="30AF4567" w:rsidR="003C38FF" w:rsidRDefault="003C38FF" w:rsidP="00F72987">
      <w:pPr>
        <w:tabs>
          <w:tab w:val="left" w:pos="0"/>
        </w:tabs>
        <w:spacing w:after="0" w:line="240" w:lineRule="auto"/>
        <w:ind w:firstLine="567"/>
        <w:jc w:val="both"/>
        <w:rPr>
          <w:rFonts w:ascii="Times New Roman" w:hAnsi="Times New Roman" w:cs="Times New Roman"/>
          <w:sz w:val="28"/>
          <w:szCs w:val="28"/>
          <w:u w:val="single"/>
        </w:rPr>
      </w:pPr>
    </w:p>
    <w:p w14:paraId="4F064461" w14:textId="3E7A246A" w:rsidR="003C38FF" w:rsidRDefault="003C38FF" w:rsidP="00F72987">
      <w:pPr>
        <w:tabs>
          <w:tab w:val="left" w:pos="0"/>
        </w:tabs>
        <w:spacing w:after="0" w:line="240" w:lineRule="auto"/>
        <w:ind w:firstLine="567"/>
        <w:jc w:val="both"/>
        <w:rPr>
          <w:rFonts w:ascii="Times New Roman" w:hAnsi="Times New Roman" w:cs="Times New Roman"/>
          <w:sz w:val="28"/>
          <w:szCs w:val="28"/>
          <w:u w:val="single"/>
        </w:rPr>
      </w:pPr>
    </w:p>
    <w:p w14:paraId="6ED3D4EA" w14:textId="4F9C101D" w:rsidR="003C38FF" w:rsidRDefault="003C38FF" w:rsidP="00F72987">
      <w:pPr>
        <w:tabs>
          <w:tab w:val="left" w:pos="0"/>
        </w:tabs>
        <w:spacing w:after="0" w:line="240" w:lineRule="auto"/>
        <w:ind w:firstLine="567"/>
        <w:jc w:val="both"/>
        <w:rPr>
          <w:rFonts w:ascii="Times New Roman" w:hAnsi="Times New Roman" w:cs="Times New Roman"/>
          <w:sz w:val="28"/>
          <w:szCs w:val="28"/>
          <w:u w:val="single"/>
        </w:rPr>
      </w:pPr>
    </w:p>
    <w:p w14:paraId="31231329" w14:textId="29A2D194" w:rsidR="003C38FF" w:rsidRDefault="003C38FF" w:rsidP="00F72987">
      <w:pPr>
        <w:tabs>
          <w:tab w:val="left" w:pos="0"/>
        </w:tabs>
        <w:spacing w:after="0" w:line="240" w:lineRule="auto"/>
        <w:ind w:firstLine="567"/>
        <w:jc w:val="both"/>
        <w:rPr>
          <w:rFonts w:ascii="Times New Roman" w:hAnsi="Times New Roman" w:cs="Times New Roman"/>
          <w:sz w:val="28"/>
          <w:szCs w:val="28"/>
          <w:u w:val="single"/>
        </w:rPr>
      </w:pPr>
    </w:p>
    <w:p w14:paraId="664EF1C1" w14:textId="77777777" w:rsidR="003C38FF" w:rsidRPr="001C69BE" w:rsidRDefault="003C38FF" w:rsidP="00F72987">
      <w:pPr>
        <w:tabs>
          <w:tab w:val="left" w:pos="0"/>
        </w:tabs>
        <w:spacing w:after="0" w:line="240" w:lineRule="auto"/>
        <w:ind w:firstLine="567"/>
        <w:jc w:val="both"/>
        <w:rPr>
          <w:rFonts w:ascii="Times New Roman" w:hAnsi="Times New Roman" w:cs="Times New Roman"/>
          <w:sz w:val="28"/>
          <w:szCs w:val="28"/>
          <w:u w:val="single"/>
        </w:rPr>
      </w:pPr>
    </w:p>
    <w:tbl>
      <w:tblPr>
        <w:tblW w:w="10080" w:type="dxa"/>
        <w:tblLook w:val="01E0" w:firstRow="1" w:lastRow="1" w:firstColumn="1" w:lastColumn="1" w:noHBand="0" w:noVBand="0"/>
      </w:tblPr>
      <w:tblGrid>
        <w:gridCol w:w="5040"/>
        <w:gridCol w:w="5040"/>
      </w:tblGrid>
      <w:tr w:rsidR="00F72987" w:rsidRPr="001C69BE" w14:paraId="62759E49" w14:textId="77777777" w:rsidTr="002C5E23">
        <w:tc>
          <w:tcPr>
            <w:tcW w:w="5040" w:type="dxa"/>
          </w:tcPr>
          <w:p w14:paraId="5B738EDD" w14:textId="77777777" w:rsidR="00F72987" w:rsidRPr="001C69BE" w:rsidRDefault="00F72987" w:rsidP="00AE712E">
            <w:pPr>
              <w:tabs>
                <w:tab w:val="left" w:pos="708"/>
                <w:tab w:val="left" w:pos="2140"/>
              </w:tabs>
              <w:spacing w:after="0" w:line="240" w:lineRule="auto"/>
              <w:jc w:val="center"/>
              <w:rPr>
                <w:rFonts w:ascii="Times New Roman" w:eastAsia="Times New Roman" w:hAnsi="Times New Roman" w:cs="Times New Roman"/>
                <w:b/>
                <w:bCs/>
                <w:iCs/>
                <w:sz w:val="28"/>
                <w:szCs w:val="28"/>
                <w:lang w:eastAsia="ru-RU"/>
              </w:rPr>
            </w:pPr>
            <w:r w:rsidRPr="001C69BE">
              <w:rPr>
                <w:rFonts w:ascii="Times New Roman" w:eastAsia="Times New Roman" w:hAnsi="Times New Roman" w:cs="Times New Roman"/>
                <w:b/>
                <w:bCs/>
                <w:sz w:val="28"/>
                <w:szCs w:val="28"/>
                <w:lang w:eastAsia="ru-RU"/>
              </w:rPr>
              <w:t>ЗАКАЗЧИК:</w:t>
            </w:r>
          </w:p>
          <w:p w14:paraId="7B3C9623" w14:textId="77777777" w:rsidR="00F72987" w:rsidRPr="001C69BE" w:rsidRDefault="00F72987" w:rsidP="00AE712E">
            <w:pPr>
              <w:tabs>
                <w:tab w:val="left" w:pos="708"/>
                <w:tab w:val="left" w:pos="2140"/>
              </w:tabs>
              <w:spacing w:after="0" w:line="240" w:lineRule="auto"/>
              <w:jc w:val="center"/>
              <w:rPr>
                <w:rFonts w:ascii="Times New Roman" w:eastAsia="Times New Roman" w:hAnsi="Times New Roman" w:cs="Times New Roman"/>
                <w:bCs/>
                <w:iCs/>
                <w:sz w:val="28"/>
                <w:szCs w:val="28"/>
                <w:lang w:eastAsia="ru-RU"/>
              </w:rPr>
            </w:pPr>
            <w:r w:rsidRPr="001C69BE">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5E58C575" w14:textId="77777777" w:rsidR="00F72987" w:rsidRPr="001C69BE" w:rsidRDefault="00F72987"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0E9C0661" w14:textId="7D9D74E4" w:rsidR="00F72987" w:rsidRPr="001C69BE" w:rsidRDefault="00F72987"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____________________/Д.О.</w:t>
            </w:r>
            <w:r w:rsidR="003C38FF">
              <w:rPr>
                <w:rFonts w:ascii="Times New Roman" w:eastAsia="Times New Roman" w:hAnsi="Times New Roman" w:cs="Times New Roman"/>
                <w:sz w:val="28"/>
                <w:szCs w:val="28"/>
                <w:lang w:eastAsia="ru-RU"/>
              </w:rPr>
              <w:t xml:space="preserve"> </w:t>
            </w:r>
            <w:r w:rsidRPr="001C69BE">
              <w:rPr>
                <w:rFonts w:ascii="Times New Roman" w:eastAsia="Times New Roman" w:hAnsi="Times New Roman" w:cs="Times New Roman"/>
                <w:sz w:val="28"/>
                <w:szCs w:val="28"/>
                <w:lang w:eastAsia="ru-RU"/>
              </w:rPr>
              <w:t xml:space="preserve">Борисова/      </w:t>
            </w:r>
          </w:p>
          <w:p w14:paraId="12AD67CB" w14:textId="77777777" w:rsidR="00F72987" w:rsidRPr="001C69BE" w:rsidRDefault="00F72987"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М.П.</w:t>
            </w:r>
          </w:p>
        </w:tc>
        <w:tc>
          <w:tcPr>
            <w:tcW w:w="5040" w:type="dxa"/>
          </w:tcPr>
          <w:p w14:paraId="2173A533" w14:textId="77777777" w:rsidR="00F72987" w:rsidRPr="001C69BE" w:rsidRDefault="00F72987"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b/>
                <w:sz w:val="28"/>
                <w:szCs w:val="28"/>
                <w:lang w:eastAsia="ru-RU"/>
              </w:rPr>
            </w:pPr>
            <w:r w:rsidRPr="001C69BE">
              <w:rPr>
                <w:rFonts w:ascii="Times New Roman" w:eastAsia="Times New Roman" w:hAnsi="Times New Roman" w:cs="Times New Roman"/>
                <w:b/>
                <w:sz w:val="28"/>
                <w:szCs w:val="28"/>
                <w:lang w:eastAsia="ar-SA"/>
              </w:rPr>
              <w:t>ИСПОЛНИТЕЛЬ</w:t>
            </w:r>
            <w:r w:rsidRPr="001C69BE">
              <w:rPr>
                <w:rFonts w:ascii="Times New Roman" w:eastAsia="Times New Roman" w:hAnsi="Times New Roman" w:cs="Times New Roman"/>
                <w:b/>
                <w:bCs/>
                <w:sz w:val="28"/>
                <w:szCs w:val="28"/>
                <w:lang w:eastAsia="ru-RU"/>
              </w:rPr>
              <w:t>:</w:t>
            </w:r>
          </w:p>
          <w:p w14:paraId="7DB73FC8" w14:textId="77777777" w:rsidR="00F72987" w:rsidRPr="001C69BE" w:rsidRDefault="00F72987"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7A16D2F0" w14:textId="29093D1B" w:rsidR="00F72987" w:rsidRDefault="00F72987"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340EE060" w14:textId="77777777" w:rsidR="00BA4F73" w:rsidRPr="001C69BE" w:rsidRDefault="00BA4F73"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58A747FB" w14:textId="77777777" w:rsidR="00F72987" w:rsidRPr="001C69BE" w:rsidRDefault="00F72987"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p>
          <w:p w14:paraId="24815FB2" w14:textId="4461882B" w:rsidR="00F72987" w:rsidRPr="001C69BE" w:rsidRDefault="00F72987"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______________ /</w:t>
            </w:r>
            <w:r w:rsidR="00BA4F73">
              <w:rPr>
                <w:rFonts w:ascii="Times New Roman" w:eastAsia="Times New Roman" w:hAnsi="Times New Roman" w:cs="Times New Roman"/>
                <w:sz w:val="28"/>
                <w:szCs w:val="28"/>
                <w:lang w:eastAsia="ru-RU"/>
              </w:rPr>
              <w:t>______________</w:t>
            </w:r>
            <w:r w:rsidRPr="001C69BE">
              <w:rPr>
                <w:rFonts w:ascii="Times New Roman" w:eastAsia="Times New Roman" w:hAnsi="Times New Roman" w:cs="Times New Roman"/>
                <w:sz w:val="28"/>
                <w:szCs w:val="28"/>
                <w:lang w:eastAsia="ru-RU"/>
              </w:rPr>
              <w:t>/</w:t>
            </w:r>
          </w:p>
          <w:p w14:paraId="1240FEA4" w14:textId="77777777" w:rsidR="00F72987" w:rsidRPr="001C69BE" w:rsidRDefault="00F72987" w:rsidP="00AE712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8"/>
                <w:szCs w:val="28"/>
                <w:lang w:eastAsia="ru-RU"/>
              </w:rPr>
            </w:pPr>
            <w:r w:rsidRPr="001C69BE">
              <w:rPr>
                <w:rFonts w:ascii="Times New Roman" w:eastAsia="Times New Roman" w:hAnsi="Times New Roman" w:cs="Times New Roman"/>
                <w:sz w:val="28"/>
                <w:szCs w:val="28"/>
                <w:lang w:eastAsia="ru-RU"/>
              </w:rPr>
              <w:t>М.П.</w:t>
            </w:r>
          </w:p>
        </w:tc>
      </w:tr>
    </w:tbl>
    <w:p w14:paraId="24B103DA" w14:textId="77777777" w:rsidR="005458A6" w:rsidRPr="001C69BE" w:rsidRDefault="005458A6">
      <w:pPr>
        <w:spacing w:after="0"/>
        <w:rPr>
          <w:rFonts w:ascii="Times New Roman" w:hAnsi="Times New Roman" w:cs="Times New Roman"/>
          <w:color w:val="00000A"/>
          <w:kern w:val="3"/>
          <w:sz w:val="28"/>
          <w:szCs w:val="28"/>
        </w:rPr>
      </w:pPr>
    </w:p>
    <w:sectPr w:rsidR="005458A6" w:rsidRPr="001C69BE" w:rsidSect="000A720D">
      <w:pgSz w:w="11906" w:h="16838"/>
      <w:pgMar w:top="567" w:right="849"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7B24E" w14:textId="77777777" w:rsidR="00C008C8" w:rsidRDefault="00C008C8" w:rsidP="0089523B">
      <w:pPr>
        <w:spacing w:after="0" w:line="240" w:lineRule="auto"/>
      </w:pPr>
      <w:r>
        <w:separator/>
      </w:r>
    </w:p>
  </w:endnote>
  <w:endnote w:type="continuationSeparator" w:id="0">
    <w:p w14:paraId="70B2DFBB" w14:textId="77777777" w:rsidR="00C008C8" w:rsidRDefault="00C008C8" w:rsidP="0089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TimesET">
    <w:altName w:val="Times New Roman"/>
    <w:charset w:val="00"/>
    <w:family w:val="auto"/>
    <w:pitch w:val="variable"/>
    <w:sig w:usb0="00000003" w:usb1="00000000" w:usb2="00000000" w:usb3="00000000" w:csb0="00000001" w:csb1="00000000"/>
  </w:font>
  <w:font w:name="PragmaticaCTT">
    <w:panose1 w:val="00000000000000000000"/>
    <w:charset w:val="02"/>
    <w:family w:val="auto"/>
    <w:notTrueType/>
    <w:pitch w:val="variable"/>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AF91E" w14:textId="77777777" w:rsidR="00C008C8" w:rsidRDefault="00C008C8" w:rsidP="0089523B">
      <w:pPr>
        <w:spacing w:after="0" w:line="240" w:lineRule="auto"/>
      </w:pPr>
      <w:r>
        <w:separator/>
      </w:r>
    </w:p>
  </w:footnote>
  <w:footnote w:type="continuationSeparator" w:id="0">
    <w:p w14:paraId="5E3FF978" w14:textId="77777777" w:rsidR="00C008C8" w:rsidRDefault="00C008C8" w:rsidP="00895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0F8564D"/>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2" w15:restartNumberingAfterBreak="0">
    <w:nsid w:val="03255928"/>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3" w15:restartNumberingAfterBreak="0">
    <w:nsid w:val="04875C06"/>
    <w:multiLevelType w:val="hybridMultilevel"/>
    <w:tmpl w:val="FFE6C816"/>
    <w:numStyleLink w:val="2"/>
  </w:abstractNum>
  <w:abstractNum w:abstractNumId="4" w15:restartNumberingAfterBreak="0">
    <w:nsid w:val="094A7CB7"/>
    <w:multiLevelType w:val="multilevel"/>
    <w:tmpl w:val="FE2CA642"/>
    <w:lvl w:ilvl="0">
      <w:start w:val="1"/>
      <w:numFmt w:val="bullet"/>
      <w:lvlText w:val=""/>
      <w:lvlJc w:val="left"/>
      <w:pPr>
        <w:tabs>
          <w:tab w:val="num" w:pos="360"/>
        </w:tabs>
        <w:ind w:left="360" w:hanging="360"/>
      </w:pPr>
      <w:rPr>
        <w:rFonts w:ascii="Symbol" w:hAnsi="Symbol" w:hint="default"/>
      </w:rPr>
    </w:lvl>
    <w:lvl w:ilvl="1">
      <w:start w:val="4"/>
      <w:numFmt w:val="decimal"/>
      <w:lvlRestart w:val="0"/>
      <w:lvlText w:val="%1.%2."/>
      <w:lvlJc w:val="left"/>
      <w:pPr>
        <w:tabs>
          <w:tab w:val="num" w:pos="708"/>
        </w:tabs>
        <w:ind w:left="708" w:hanging="708"/>
      </w:pPr>
      <w:rPr>
        <w:b w:val="0"/>
        <w:i w:val="0"/>
      </w:rPr>
    </w:lvl>
    <w:lvl w:ilvl="2">
      <w:start w:val="1"/>
      <w:numFmt w:val="none"/>
      <w:lvlText w:val="4.1.4."/>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D6755C7"/>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6" w15:restartNumberingAfterBreak="0">
    <w:nsid w:val="0DB173CA"/>
    <w:multiLevelType w:val="multilevel"/>
    <w:tmpl w:val="F74EEED8"/>
    <w:numStyleLink w:val="1"/>
  </w:abstractNum>
  <w:abstractNum w:abstractNumId="7" w15:restartNumberingAfterBreak="0">
    <w:nsid w:val="1C4778DE"/>
    <w:multiLevelType w:val="multilevel"/>
    <w:tmpl w:val="6B6224A4"/>
    <w:lvl w:ilvl="0">
      <w:start w:val="1"/>
      <w:numFmt w:val="decimal"/>
      <w:lvlText w:val="%1."/>
      <w:lvlJc w:val="left"/>
      <w:pPr>
        <w:ind w:left="465" w:hanging="465"/>
      </w:pPr>
      <w:rPr>
        <w:rFonts w:hint="default"/>
      </w:rPr>
    </w:lvl>
    <w:lvl w:ilvl="1">
      <w:start w:val="1"/>
      <w:numFmt w:val="decimal"/>
      <w:lvlText w:val="%1.%2."/>
      <w:lvlJc w:val="left"/>
      <w:pPr>
        <w:ind w:left="6703"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F792DC5"/>
    <w:multiLevelType w:val="multilevel"/>
    <w:tmpl w:val="288862EC"/>
    <w:lvl w:ilvl="0">
      <w:start w:val="1"/>
      <w:numFmt w:val="decimal"/>
      <w:lvlText w:val="%1."/>
      <w:lvlJc w:val="left"/>
      <w:pPr>
        <w:ind w:left="540" w:hanging="540"/>
      </w:pPr>
      <w:rPr>
        <w:rFonts w:eastAsia="Courier New" w:hint="default"/>
      </w:rPr>
    </w:lvl>
    <w:lvl w:ilvl="1">
      <w:start w:val="1"/>
      <w:numFmt w:val="decimal"/>
      <w:lvlText w:val="%1.%2."/>
      <w:lvlJc w:val="left"/>
      <w:pPr>
        <w:ind w:left="1429" w:hanging="720"/>
      </w:pPr>
      <w:rPr>
        <w:rFonts w:eastAsia="Courier New" w:hint="default"/>
      </w:rPr>
    </w:lvl>
    <w:lvl w:ilvl="2">
      <w:start w:val="1"/>
      <w:numFmt w:val="decimal"/>
      <w:lvlText w:val="%1.%2.%3."/>
      <w:lvlJc w:val="left"/>
      <w:pPr>
        <w:ind w:left="2138" w:hanging="720"/>
      </w:pPr>
      <w:rPr>
        <w:rFonts w:eastAsia="Courier New" w:hint="default"/>
      </w:rPr>
    </w:lvl>
    <w:lvl w:ilvl="3">
      <w:start w:val="1"/>
      <w:numFmt w:val="decimal"/>
      <w:lvlText w:val="%1.%2.%3.%4."/>
      <w:lvlJc w:val="left"/>
      <w:pPr>
        <w:ind w:left="3207" w:hanging="1080"/>
      </w:pPr>
      <w:rPr>
        <w:rFonts w:eastAsia="Courier New" w:hint="default"/>
      </w:rPr>
    </w:lvl>
    <w:lvl w:ilvl="4">
      <w:start w:val="1"/>
      <w:numFmt w:val="decimal"/>
      <w:lvlText w:val="%1.%2.%3.%4.%5."/>
      <w:lvlJc w:val="left"/>
      <w:pPr>
        <w:ind w:left="3916" w:hanging="1080"/>
      </w:pPr>
      <w:rPr>
        <w:rFonts w:eastAsia="Courier New" w:hint="default"/>
      </w:rPr>
    </w:lvl>
    <w:lvl w:ilvl="5">
      <w:start w:val="1"/>
      <w:numFmt w:val="decimal"/>
      <w:lvlText w:val="%1.%2.%3.%4.%5.%6."/>
      <w:lvlJc w:val="left"/>
      <w:pPr>
        <w:ind w:left="4985" w:hanging="1440"/>
      </w:pPr>
      <w:rPr>
        <w:rFonts w:eastAsia="Courier New" w:hint="default"/>
      </w:rPr>
    </w:lvl>
    <w:lvl w:ilvl="6">
      <w:start w:val="1"/>
      <w:numFmt w:val="decimal"/>
      <w:lvlText w:val="%1.%2.%3.%4.%5.%6.%7."/>
      <w:lvlJc w:val="left"/>
      <w:pPr>
        <w:ind w:left="6054" w:hanging="1800"/>
      </w:pPr>
      <w:rPr>
        <w:rFonts w:eastAsia="Courier New" w:hint="default"/>
      </w:rPr>
    </w:lvl>
    <w:lvl w:ilvl="7">
      <w:start w:val="1"/>
      <w:numFmt w:val="decimal"/>
      <w:lvlText w:val="%1.%2.%3.%4.%5.%6.%7.%8."/>
      <w:lvlJc w:val="left"/>
      <w:pPr>
        <w:ind w:left="6763" w:hanging="1800"/>
      </w:pPr>
      <w:rPr>
        <w:rFonts w:eastAsia="Courier New" w:hint="default"/>
      </w:rPr>
    </w:lvl>
    <w:lvl w:ilvl="8">
      <w:start w:val="1"/>
      <w:numFmt w:val="decimal"/>
      <w:lvlText w:val="%1.%2.%3.%4.%5.%6.%7.%8.%9."/>
      <w:lvlJc w:val="left"/>
      <w:pPr>
        <w:ind w:left="7832" w:hanging="2160"/>
      </w:pPr>
      <w:rPr>
        <w:rFonts w:eastAsia="Courier New" w:hint="default"/>
      </w:rPr>
    </w:lvl>
  </w:abstractNum>
  <w:abstractNum w:abstractNumId="9" w15:restartNumberingAfterBreak="0">
    <w:nsid w:val="21543D5E"/>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10" w15:restartNumberingAfterBreak="0">
    <w:nsid w:val="29F97F31"/>
    <w:multiLevelType w:val="hybridMultilevel"/>
    <w:tmpl w:val="9424AD4E"/>
    <w:styleLink w:val="10"/>
    <w:lvl w:ilvl="0" w:tplc="0C2C5E8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71610BE">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A24458E">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018D37C">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B664580">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DCEEDC">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0071EA">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3880E3A">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06873AC">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A8F679A"/>
    <w:multiLevelType w:val="multilevel"/>
    <w:tmpl w:val="35903760"/>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2" w15:restartNumberingAfterBreak="0">
    <w:nsid w:val="2A9D1497"/>
    <w:multiLevelType w:val="singleLevel"/>
    <w:tmpl w:val="0419000F"/>
    <w:lvl w:ilvl="0">
      <w:start w:val="1"/>
      <w:numFmt w:val="decimal"/>
      <w:lvlText w:val="%1."/>
      <w:lvlJc w:val="left"/>
      <w:pPr>
        <w:tabs>
          <w:tab w:val="num" w:pos="360"/>
        </w:tabs>
        <w:ind w:left="360" w:hanging="360"/>
      </w:pPr>
    </w:lvl>
  </w:abstractNum>
  <w:abstractNum w:abstractNumId="13" w15:restartNumberingAfterBreak="0">
    <w:nsid w:val="306B2743"/>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14" w15:restartNumberingAfterBreak="0">
    <w:nsid w:val="31BB199D"/>
    <w:multiLevelType w:val="hybridMultilevel"/>
    <w:tmpl w:val="9424AD4E"/>
    <w:numStyleLink w:val="10"/>
  </w:abstractNum>
  <w:abstractNum w:abstractNumId="15" w15:restartNumberingAfterBreak="0">
    <w:nsid w:val="3A5B79C9"/>
    <w:multiLevelType w:val="multilevel"/>
    <w:tmpl w:val="56EE43AC"/>
    <w:numStyleLink w:val="3"/>
  </w:abstractNum>
  <w:abstractNum w:abstractNumId="16" w15:restartNumberingAfterBreak="0">
    <w:nsid w:val="3CB108C4"/>
    <w:multiLevelType w:val="multilevel"/>
    <w:tmpl w:val="FE2CA642"/>
    <w:lvl w:ilvl="0">
      <w:start w:val="1"/>
      <w:numFmt w:val="bullet"/>
      <w:lvlText w:val=""/>
      <w:lvlJc w:val="left"/>
      <w:pPr>
        <w:tabs>
          <w:tab w:val="num" w:pos="360"/>
        </w:tabs>
        <w:ind w:left="360" w:hanging="360"/>
      </w:pPr>
      <w:rPr>
        <w:rFonts w:ascii="Symbol" w:hAnsi="Symbol" w:hint="default"/>
      </w:rPr>
    </w:lvl>
    <w:lvl w:ilvl="1">
      <w:start w:val="4"/>
      <w:numFmt w:val="decimal"/>
      <w:lvlRestart w:val="0"/>
      <w:lvlText w:val="%1.%2."/>
      <w:lvlJc w:val="left"/>
      <w:pPr>
        <w:tabs>
          <w:tab w:val="num" w:pos="708"/>
        </w:tabs>
        <w:ind w:left="708" w:hanging="708"/>
      </w:pPr>
      <w:rPr>
        <w:b w:val="0"/>
        <w:i w:val="0"/>
      </w:rPr>
    </w:lvl>
    <w:lvl w:ilvl="2">
      <w:start w:val="1"/>
      <w:numFmt w:val="none"/>
      <w:lvlText w:val="4.1.4."/>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7" w15:restartNumberingAfterBreak="0">
    <w:nsid w:val="3D412D35"/>
    <w:multiLevelType w:val="hybridMultilevel"/>
    <w:tmpl w:val="07B4D2F0"/>
    <w:lvl w:ilvl="0" w:tplc="9568244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20A40E3"/>
    <w:multiLevelType w:val="multilevel"/>
    <w:tmpl w:val="F74EEED8"/>
    <w:styleLink w:val="1"/>
    <w:lvl w:ilvl="0">
      <w:start w:val="1"/>
      <w:numFmt w:val="decimal"/>
      <w:suff w:val="nothing"/>
      <w:lvlText w:val="%1."/>
      <w:lvlJc w:val="left"/>
      <w:pPr>
        <w:ind w:left="120"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20"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2716"/>
        </w:tabs>
        <w:ind w:left="2007" w:firstLine="7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272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344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416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488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5607" w:firstLine="589"/>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6327" w:firstLine="58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7E57138"/>
    <w:multiLevelType w:val="multilevel"/>
    <w:tmpl w:val="A2285AB4"/>
    <w:lvl w:ilvl="0">
      <w:start w:val="1"/>
      <w:numFmt w:val="upperRoman"/>
      <w:lvlText w:val="%1."/>
      <w:lvlJc w:val="left"/>
      <w:pPr>
        <w:tabs>
          <w:tab w:val="num" w:pos="1080"/>
        </w:tabs>
        <w:ind w:left="1080" w:hanging="360"/>
      </w:pPr>
      <w:rPr>
        <w:rFonts w:ascii="Arial Narrow" w:eastAsia="Times New Roman" w:hAnsi="Arial Narrow" w:cs="Times New Roman"/>
      </w:rPr>
    </w:lvl>
    <w:lvl w:ilvl="1">
      <w:start w:val="2"/>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20" w15:restartNumberingAfterBreak="0">
    <w:nsid w:val="4BE977CD"/>
    <w:multiLevelType w:val="multilevel"/>
    <w:tmpl w:val="933C04F4"/>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D8D6213"/>
    <w:multiLevelType w:val="singleLevel"/>
    <w:tmpl w:val="7EAC01F0"/>
    <w:lvl w:ilvl="0">
      <w:start w:val="1"/>
      <w:numFmt w:val="bullet"/>
      <w:lvlText w:val="-"/>
      <w:lvlJc w:val="left"/>
      <w:pPr>
        <w:tabs>
          <w:tab w:val="num" w:pos="360"/>
        </w:tabs>
        <w:ind w:left="360" w:hanging="360"/>
      </w:pPr>
    </w:lvl>
  </w:abstractNum>
  <w:abstractNum w:abstractNumId="22" w15:restartNumberingAfterBreak="0">
    <w:nsid w:val="55E32581"/>
    <w:multiLevelType w:val="hybridMultilevel"/>
    <w:tmpl w:val="17A8CFF6"/>
    <w:styleLink w:val="4"/>
    <w:lvl w:ilvl="0" w:tplc="973081E2">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DA48BB0">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14C01A4">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F4193C">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48A5FA">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352149A">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B67D8E">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C46A2C6">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2460C90">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58131980"/>
    <w:multiLevelType w:val="hybridMultilevel"/>
    <w:tmpl w:val="17A8CFF6"/>
    <w:numStyleLink w:val="4"/>
  </w:abstractNum>
  <w:abstractNum w:abstractNumId="24" w15:restartNumberingAfterBreak="0">
    <w:nsid w:val="5CAA1ED6"/>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25" w15:restartNumberingAfterBreak="0">
    <w:nsid w:val="5E6222EF"/>
    <w:multiLevelType w:val="hybridMultilevel"/>
    <w:tmpl w:val="CA6AFC5C"/>
    <w:lvl w:ilvl="0" w:tplc="7EAC01F0">
      <w:start w:val="1"/>
      <w:numFmt w:val="bullet"/>
      <w:lvlText w:val="-"/>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622622D6"/>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27" w15:restartNumberingAfterBreak="0">
    <w:nsid w:val="62790F66"/>
    <w:multiLevelType w:val="hybridMultilevel"/>
    <w:tmpl w:val="FFE6C816"/>
    <w:styleLink w:val="2"/>
    <w:lvl w:ilvl="0" w:tplc="6704839A">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9E44A54">
      <w:start w:val="1"/>
      <w:numFmt w:val="bullet"/>
      <w:lvlText w:val="o"/>
      <w:lvlJc w:val="left"/>
      <w:pPr>
        <w:tabs>
          <w:tab w:val="num" w:pos="1429"/>
        </w:tabs>
        <w:ind w:left="720" w:firstLine="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A873AE">
      <w:start w:val="1"/>
      <w:numFmt w:val="bullet"/>
      <w:lvlText w:val="▪"/>
      <w:lvlJc w:val="left"/>
      <w:pPr>
        <w:tabs>
          <w:tab w:val="left" w:pos="993"/>
          <w:tab w:val="num" w:pos="2149"/>
        </w:tabs>
        <w:ind w:left="1440" w:firstLine="2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E244202">
      <w:start w:val="1"/>
      <w:numFmt w:val="bullet"/>
      <w:lvlText w:val="·"/>
      <w:lvlJc w:val="left"/>
      <w:pPr>
        <w:tabs>
          <w:tab w:val="left" w:pos="993"/>
          <w:tab w:val="num" w:pos="2869"/>
        </w:tabs>
        <w:ind w:left="2160" w:firstLine="3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7B65850">
      <w:start w:val="1"/>
      <w:numFmt w:val="bullet"/>
      <w:lvlText w:val="o"/>
      <w:lvlJc w:val="left"/>
      <w:pPr>
        <w:tabs>
          <w:tab w:val="left" w:pos="993"/>
          <w:tab w:val="num" w:pos="3589"/>
        </w:tabs>
        <w:ind w:left="2880" w:firstLine="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C84A174">
      <w:start w:val="1"/>
      <w:numFmt w:val="bullet"/>
      <w:lvlText w:val="▪"/>
      <w:lvlJc w:val="left"/>
      <w:pPr>
        <w:tabs>
          <w:tab w:val="left" w:pos="993"/>
          <w:tab w:val="num" w:pos="4309"/>
        </w:tabs>
        <w:ind w:left="3600" w:firstLine="5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BBA2EE0">
      <w:start w:val="1"/>
      <w:numFmt w:val="bullet"/>
      <w:lvlText w:val="·"/>
      <w:lvlJc w:val="left"/>
      <w:pPr>
        <w:tabs>
          <w:tab w:val="left" w:pos="993"/>
          <w:tab w:val="num" w:pos="5029"/>
        </w:tabs>
        <w:ind w:left="4320" w:firstLine="6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9A4B8BC">
      <w:start w:val="1"/>
      <w:numFmt w:val="bullet"/>
      <w:lvlText w:val="o"/>
      <w:lvlJc w:val="left"/>
      <w:pPr>
        <w:tabs>
          <w:tab w:val="left" w:pos="993"/>
          <w:tab w:val="num" w:pos="5749"/>
        </w:tabs>
        <w:ind w:left="5040" w:firstLine="7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D709C16">
      <w:start w:val="1"/>
      <w:numFmt w:val="bullet"/>
      <w:lvlText w:val="▪"/>
      <w:lvlJc w:val="left"/>
      <w:pPr>
        <w:tabs>
          <w:tab w:val="left" w:pos="993"/>
          <w:tab w:val="num" w:pos="6469"/>
        </w:tabs>
        <w:ind w:left="5760" w:firstLine="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658154FE"/>
    <w:multiLevelType w:val="multilevel"/>
    <w:tmpl w:val="FE2CA642"/>
    <w:lvl w:ilvl="0">
      <w:start w:val="1"/>
      <w:numFmt w:val="bullet"/>
      <w:lvlText w:val=""/>
      <w:lvlJc w:val="left"/>
      <w:pPr>
        <w:tabs>
          <w:tab w:val="num" w:pos="360"/>
        </w:tabs>
        <w:ind w:left="360" w:hanging="360"/>
      </w:pPr>
      <w:rPr>
        <w:rFonts w:ascii="Symbol" w:hAnsi="Symbol" w:hint="default"/>
      </w:rPr>
    </w:lvl>
    <w:lvl w:ilvl="1">
      <w:start w:val="4"/>
      <w:numFmt w:val="decimal"/>
      <w:lvlRestart w:val="0"/>
      <w:lvlText w:val="%1.%2."/>
      <w:lvlJc w:val="left"/>
      <w:pPr>
        <w:tabs>
          <w:tab w:val="num" w:pos="708"/>
        </w:tabs>
        <w:ind w:left="708" w:hanging="708"/>
      </w:pPr>
      <w:rPr>
        <w:b w:val="0"/>
        <w:i w:val="0"/>
      </w:rPr>
    </w:lvl>
    <w:lvl w:ilvl="2">
      <w:start w:val="1"/>
      <w:numFmt w:val="none"/>
      <w:lvlText w:val="4.1.4."/>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9" w15:restartNumberingAfterBreak="0">
    <w:nsid w:val="73D76026"/>
    <w:multiLevelType w:val="hybridMultilevel"/>
    <w:tmpl w:val="C90ECEDA"/>
    <w:lvl w:ilvl="0" w:tplc="9568244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740E185A"/>
    <w:multiLevelType w:val="multilevel"/>
    <w:tmpl w:val="56EE43AC"/>
    <w:styleLink w:val="3"/>
    <w:lvl w:ilvl="0">
      <w:start w:val="1"/>
      <w:numFmt w:val="decimal"/>
      <w:lvlText w:val="%1."/>
      <w:lvlJc w:val="left"/>
      <w:pPr>
        <w:tabs>
          <w:tab w:val="num" w:pos="393"/>
          <w:tab w:val="left" w:pos="851"/>
        </w:tabs>
        <w:ind w:left="611" w:hanging="611"/>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2."/>
      <w:lvlJc w:val="left"/>
      <w:pPr>
        <w:tabs>
          <w:tab w:val="left" w:pos="851"/>
        </w:tabs>
        <w:ind w:left="1069"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851"/>
          <w:tab w:val="num" w:pos="2138"/>
        </w:tabs>
        <w:ind w:left="2356" w:hanging="9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51"/>
          <w:tab w:val="num" w:pos="2847"/>
        </w:tabs>
        <w:ind w:left="3065" w:hanging="93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tabs>
          <w:tab w:val="left" w:pos="851"/>
          <w:tab w:val="num" w:pos="3916"/>
        </w:tabs>
        <w:ind w:left="4134" w:hanging="1298"/>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tabs>
          <w:tab w:val="left" w:pos="851"/>
          <w:tab w:val="num" w:pos="4625"/>
        </w:tabs>
        <w:ind w:left="4843" w:hanging="1298"/>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tabs>
          <w:tab w:val="left" w:pos="851"/>
          <w:tab w:val="num" w:pos="5694"/>
        </w:tabs>
        <w:ind w:left="5912" w:hanging="1658"/>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tabs>
          <w:tab w:val="left" w:pos="851"/>
          <w:tab w:val="num" w:pos="6403"/>
        </w:tabs>
        <w:ind w:left="6621" w:hanging="1658"/>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tabs>
          <w:tab w:val="left" w:pos="851"/>
          <w:tab w:val="num" w:pos="7472"/>
        </w:tabs>
        <w:ind w:left="7690" w:hanging="2018"/>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75574AE8"/>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32" w15:restartNumberingAfterBreak="0">
    <w:nsid w:val="759D67EE"/>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33" w15:restartNumberingAfterBreak="0">
    <w:nsid w:val="794D46D0"/>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34" w15:restartNumberingAfterBreak="0">
    <w:nsid w:val="79A56ECB"/>
    <w:multiLevelType w:val="hybridMultilevel"/>
    <w:tmpl w:val="505A156E"/>
    <w:lvl w:ilvl="0" w:tplc="0419000F">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A042CB1"/>
    <w:multiLevelType w:val="singleLevel"/>
    <w:tmpl w:val="F962C9CE"/>
    <w:lvl w:ilvl="0">
      <w:numFmt w:val="bullet"/>
      <w:lvlText w:val="-"/>
      <w:lvlJc w:val="left"/>
      <w:pPr>
        <w:tabs>
          <w:tab w:val="num" w:pos="360"/>
        </w:tabs>
        <w:ind w:left="360" w:hanging="360"/>
      </w:pPr>
    </w:lvl>
  </w:abstractNum>
  <w:abstractNum w:abstractNumId="36" w15:restartNumberingAfterBreak="0">
    <w:nsid w:val="7A7D4F44"/>
    <w:multiLevelType w:val="singleLevel"/>
    <w:tmpl w:val="5ECAFA50"/>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37" w15:restartNumberingAfterBreak="0">
    <w:nsid w:val="7DCA0E9E"/>
    <w:multiLevelType w:val="hybridMultilevel"/>
    <w:tmpl w:val="77C8D216"/>
    <w:lvl w:ilvl="0" w:tplc="CBDE8C3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417561172">
    <w:abstractNumId w:val="7"/>
  </w:num>
  <w:num w:numId="2" w16cid:durableId="1405419868">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70511724">
    <w:abstractNumId w:val="21"/>
  </w:num>
  <w:num w:numId="4" w16cid:durableId="5710029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17125">
    <w:abstractNumId w:val="16"/>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05543">
    <w:abstractNumId w:val="4"/>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9872057">
    <w:abstractNumId w:val="28"/>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396607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901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8711542">
    <w:abstractNumId w:val="33"/>
  </w:num>
  <w:num w:numId="11" w16cid:durableId="2037347176">
    <w:abstractNumId w:val="0"/>
    <w:lvlOverride w:ilvl="0">
      <w:lvl w:ilvl="0">
        <w:numFmt w:val="bullet"/>
        <w:lvlText w:val=""/>
        <w:legacy w:legacy="1" w:legacySpace="0" w:legacyIndent="283"/>
        <w:lvlJc w:val="left"/>
        <w:pPr>
          <w:ind w:left="992" w:hanging="283"/>
        </w:pPr>
        <w:rPr>
          <w:rFonts w:ascii="Symbol" w:hAnsi="Symbol" w:hint="default"/>
        </w:rPr>
      </w:lvl>
    </w:lvlOverride>
  </w:num>
  <w:num w:numId="12" w16cid:durableId="542909648">
    <w:abstractNumId w:val="31"/>
  </w:num>
  <w:num w:numId="13" w16cid:durableId="969478980">
    <w:abstractNumId w:val="13"/>
  </w:num>
  <w:num w:numId="14" w16cid:durableId="1339847043">
    <w:abstractNumId w:val="24"/>
  </w:num>
  <w:num w:numId="15" w16cid:durableId="1201671655">
    <w:abstractNumId w:val="35"/>
  </w:num>
  <w:num w:numId="16" w16cid:durableId="1456632795">
    <w:abstractNumId w:val="32"/>
  </w:num>
  <w:num w:numId="17" w16cid:durableId="1339966389">
    <w:abstractNumId w:val="26"/>
  </w:num>
  <w:num w:numId="18" w16cid:durableId="2098862349">
    <w:abstractNumId w:val="9"/>
  </w:num>
  <w:num w:numId="19" w16cid:durableId="1578780971">
    <w:abstractNumId w:val="1"/>
  </w:num>
  <w:num w:numId="20" w16cid:durableId="52899648">
    <w:abstractNumId w:val="2"/>
  </w:num>
  <w:num w:numId="21" w16cid:durableId="2038508343">
    <w:abstractNumId w:val="5"/>
  </w:num>
  <w:num w:numId="22" w16cid:durableId="1201438064">
    <w:abstractNumId w:val="36"/>
  </w:num>
  <w:num w:numId="23" w16cid:durableId="1290625543">
    <w:abstractNumId w:val="12"/>
    <w:lvlOverride w:ilvl="0">
      <w:startOverride w:val="1"/>
    </w:lvlOverride>
  </w:num>
  <w:num w:numId="24" w16cid:durableId="1720131249">
    <w:abstractNumId w:val="20"/>
  </w:num>
  <w:num w:numId="25" w16cid:durableId="1822041437">
    <w:abstractNumId w:val="17"/>
  </w:num>
  <w:num w:numId="26" w16cid:durableId="1906378012">
    <w:abstractNumId w:val="11"/>
  </w:num>
  <w:num w:numId="27" w16cid:durableId="570624065">
    <w:abstractNumId w:val="18"/>
  </w:num>
  <w:num w:numId="28" w16cid:durableId="1234007718">
    <w:abstractNumId w:val="6"/>
  </w:num>
  <w:num w:numId="29" w16cid:durableId="1197697628">
    <w:abstractNumId w:val="10"/>
  </w:num>
  <w:num w:numId="30" w16cid:durableId="887305879">
    <w:abstractNumId w:val="14"/>
  </w:num>
  <w:num w:numId="31" w16cid:durableId="539712296">
    <w:abstractNumId w:val="6"/>
    <w:lvlOverride w:ilvl="0">
      <w:startOverride w:val="3"/>
    </w:lvlOverride>
  </w:num>
  <w:num w:numId="32" w16cid:durableId="1458599145">
    <w:abstractNumId w:val="27"/>
  </w:num>
  <w:num w:numId="33" w16cid:durableId="259795653">
    <w:abstractNumId w:val="3"/>
  </w:num>
  <w:num w:numId="34" w16cid:durableId="770931078">
    <w:abstractNumId w:val="6"/>
    <w:lvlOverride w:ilvl="0">
      <w:startOverride w:val="4"/>
      <w:lvl w:ilvl="0">
        <w:start w:val="4"/>
        <w:numFmt w:val="decimal"/>
        <w:suff w:val="nothing"/>
        <w:lvlText w:val="%1."/>
        <w:lvlJc w:val="left"/>
        <w:pPr>
          <w:tabs>
            <w:tab w:val="left" w:pos="851"/>
          </w:tabs>
          <w:ind w:left="120" w:firstLine="5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1.%2."/>
        <w:lvlJc w:val="left"/>
        <w:pPr>
          <w:tabs>
            <w:tab w:val="left" w:pos="851"/>
          </w:tabs>
          <w:ind w:left="120" w:firstLine="5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tabs>
            <w:tab w:val="left" w:pos="851"/>
            <w:tab w:val="num" w:pos="2716"/>
          </w:tabs>
          <w:ind w:left="2007" w:firstLine="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tabs>
            <w:tab w:val="left" w:pos="851"/>
          </w:tabs>
          <w:ind w:left="2727" w:firstLine="5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851"/>
          </w:tabs>
          <w:ind w:left="3447" w:firstLine="5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tabs>
            <w:tab w:val="left" w:pos="851"/>
          </w:tabs>
          <w:ind w:left="4167" w:firstLine="5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tabs>
            <w:tab w:val="left" w:pos="851"/>
          </w:tabs>
          <w:ind w:left="4887" w:firstLine="5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tabs>
            <w:tab w:val="left" w:pos="851"/>
          </w:tabs>
          <w:ind w:left="5607" w:firstLine="5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tabs>
            <w:tab w:val="left" w:pos="851"/>
          </w:tabs>
          <w:ind w:left="6327" w:firstLine="58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5" w16cid:durableId="1144740250">
    <w:abstractNumId w:val="30"/>
  </w:num>
  <w:num w:numId="36" w16cid:durableId="586040309">
    <w:abstractNumId w:val="15"/>
  </w:num>
  <w:num w:numId="37" w16cid:durableId="2125415056">
    <w:abstractNumId w:val="22"/>
  </w:num>
  <w:num w:numId="38" w16cid:durableId="1454444800">
    <w:abstractNumId w:val="23"/>
  </w:num>
  <w:num w:numId="39" w16cid:durableId="1828281884">
    <w:abstractNumId w:val="23"/>
    <w:lvlOverride w:ilvl="0">
      <w:lvl w:ilvl="0" w:tplc="9F680456">
        <w:start w:val="1"/>
        <w:numFmt w:val="bullet"/>
        <w:lvlText w:val="·"/>
        <w:lvlJc w:val="left"/>
        <w:pPr>
          <w:tabs>
            <w:tab w:val="num" w:pos="969"/>
            <w:tab w:val="left" w:pos="993"/>
          </w:tabs>
          <w:ind w:left="260" w:firstLine="449"/>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C63EC292">
        <w:start w:val="1"/>
        <w:numFmt w:val="bullet"/>
        <w:lvlText w:val="o"/>
        <w:lvlJc w:val="left"/>
        <w:pPr>
          <w:tabs>
            <w:tab w:val="num" w:pos="1371"/>
          </w:tabs>
          <w:ind w:left="662" w:firstLine="6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CE8C83BE">
        <w:start w:val="1"/>
        <w:numFmt w:val="bullet"/>
        <w:lvlText w:val="▪"/>
        <w:lvlJc w:val="left"/>
        <w:pPr>
          <w:tabs>
            <w:tab w:val="left" w:pos="993"/>
            <w:tab w:val="num" w:pos="2092"/>
          </w:tabs>
          <w:ind w:left="1383" w:firstLine="7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AE441D24">
        <w:start w:val="1"/>
        <w:numFmt w:val="bullet"/>
        <w:lvlText w:val="·"/>
        <w:lvlJc w:val="left"/>
        <w:pPr>
          <w:tabs>
            <w:tab w:val="left" w:pos="993"/>
            <w:tab w:val="num" w:pos="2813"/>
          </w:tabs>
          <w:ind w:left="2104" w:firstLine="89"/>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641ABC3E">
        <w:start w:val="1"/>
        <w:numFmt w:val="bullet"/>
        <w:lvlText w:val="o"/>
        <w:lvlJc w:val="left"/>
        <w:pPr>
          <w:tabs>
            <w:tab w:val="left" w:pos="993"/>
            <w:tab w:val="num" w:pos="3534"/>
          </w:tabs>
          <w:ind w:left="2825" w:firstLine="9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264A67AE">
        <w:start w:val="1"/>
        <w:numFmt w:val="bullet"/>
        <w:lvlText w:val="▪"/>
        <w:lvlJc w:val="left"/>
        <w:pPr>
          <w:tabs>
            <w:tab w:val="left" w:pos="993"/>
            <w:tab w:val="num" w:pos="4255"/>
          </w:tabs>
          <w:ind w:left="3546" w:firstLine="1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EEF01260">
        <w:start w:val="1"/>
        <w:numFmt w:val="bullet"/>
        <w:lvlText w:val="·"/>
        <w:lvlJc w:val="left"/>
        <w:pPr>
          <w:tabs>
            <w:tab w:val="left" w:pos="993"/>
            <w:tab w:val="num" w:pos="4975"/>
          </w:tabs>
          <w:ind w:left="4266" w:firstLine="120"/>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2C30883E">
        <w:start w:val="1"/>
        <w:numFmt w:val="bullet"/>
        <w:lvlText w:val="o"/>
        <w:lvlJc w:val="left"/>
        <w:pPr>
          <w:tabs>
            <w:tab w:val="left" w:pos="993"/>
            <w:tab w:val="num" w:pos="5696"/>
          </w:tabs>
          <w:ind w:left="4987" w:firstLine="1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4F5268B8">
        <w:start w:val="1"/>
        <w:numFmt w:val="bullet"/>
        <w:lvlText w:val="▪"/>
        <w:lvlJc w:val="left"/>
        <w:pPr>
          <w:tabs>
            <w:tab w:val="left" w:pos="993"/>
            <w:tab w:val="num" w:pos="6417"/>
          </w:tabs>
          <w:ind w:left="5708" w:firstLine="1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40" w16cid:durableId="1613245231">
    <w:abstractNumId w:val="34"/>
  </w:num>
  <w:num w:numId="41" w16cid:durableId="1546990021">
    <w:abstractNumId w:val="37"/>
  </w:num>
  <w:num w:numId="42" w16cid:durableId="1196775510">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23B"/>
    <w:rsid w:val="00002DD0"/>
    <w:rsid w:val="00014546"/>
    <w:rsid w:val="0001551B"/>
    <w:rsid w:val="00015D12"/>
    <w:rsid w:val="00015EF8"/>
    <w:rsid w:val="00030825"/>
    <w:rsid w:val="0003396D"/>
    <w:rsid w:val="00035A6C"/>
    <w:rsid w:val="00042B78"/>
    <w:rsid w:val="00050AB6"/>
    <w:rsid w:val="00053EEC"/>
    <w:rsid w:val="00067E56"/>
    <w:rsid w:val="0007713F"/>
    <w:rsid w:val="000815E0"/>
    <w:rsid w:val="00084662"/>
    <w:rsid w:val="000A130B"/>
    <w:rsid w:val="000A37B7"/>
    <w:rsid w:val="000A720D"/>
    <w:rsid w:val="000A78DC"/>
    <w:rsid w:val="000C1854"/>
    <w:rsid w:val="000C3BD5"/>
    <w:rsid w:val="000E143B"/>
    <w:rsid w:val="000E1863"/>
    <w:rsid w:val="000F0D91"/>
    <w:rsid w:val="000F1C8F"/>
    <w:rsid w:val="000F7AAB"/>
    <w:rsid w:val="001041E2"/>
    <w:rsid w:val="00114700"/>
    <w:rsid w:val="00114EDB"/>
    <w:rsid w:val="00120027"/>
    <w:rsid w:val="001211BE"/>
    <w:rsid w:val="00125213"/>
    <w:rsid w:val="00135A45"/>
    <w:rsid w:val="0013606D"/>
    <w:rsid w:val="00140E92"/>
    <w:rsid w:val="001413E6"/>
    <w:rsid w:val="001440F3"/>
    <w:rsid w:val="0015374D"/>
    <w:rsid w:val="001539B5"/>
    <w:rsid w:val="0015673E"/>
    <w:rsid w:val="001575AF"/>
    <w:rsid w:val="00164F1E"/>
    <w:rsid w:val="001714F8"/>
    <w:rsid w:val="001831EE"/>
    <w:rsid w:val="00191856"/>
    <w:rsid w:val="001B106A"/>
    <w:rsid w:val="001C69BE"/>
    <w:rsid w:val="001D1976"/>
    <w:rsid w:val="001D1C7C"/>
    <w:rsid w:val="001E5924"/>
    <w:rsid w:val="001F1407"/>
    <w:rsid w:val="001F3417"/>
    <w:rsid w:val="001F5486"/>
    <w:rsid w:val="002033EA"/>
    <w:rsid w:val="00207114"/>
    <w:rsid w:val="00216B7C"/>
    <w:rsid w:val="00217C37"/>
    <w:rsid w:val="002273AE"/>
    <w:rsid w:val="00230876"/>
    <w:rsid w:val="002317E7"/>
    <w:rsid w:val="0024219A"/>
    <w:rsid w:val="00260379"/>
    <w:rsid w:val="00262EF7"/>
    <w:rsid w:val="002673A1"/>
    <w:rsid w:val="00267D4C"/>
    <w:rsid w:val="00273EE8"/>
    <w:rsid w:val="00296749"/>
    <w:rsid w:val="002A28AD"/>
    <w:rsid w:val="002B1BE4"/>
    <w:rsid w:val="002B26AA"/>
    <w:rsid w:val="002B3E77"/>
    <w:rsid w:val="002B79BC"/>
    <w:rsid w:val="002C0F98"/>
    <w:rsid w:val="002C51EF"/>
    <w:rsid w:val="002C5E23"/>
    <w:rsid w:val="002D3AAB"/>
    <w:rsid w:val="002D56F5"/>
    <w:rsid w:val="003121EA"/>
    <w:rsid w:val="00331BDB"/>
    <w:rsid w:val="00335A64"/>
    <w:rsid w:val="00340F1F"/>
    <w:rsid w:val="003449CF"/>
    <w:rsid w:val="00363218"/>
    <w:rsid w:val="0037366D"/>
    <w:rsid w:val="00380C20"/>
    <w:rsid w:val="00393DDD"/>
    <w:rsid w:val="00397BA7"/>
    <w:rsid w:val="003A099B"/>
    <w:rsid w:val="003B05C4"/>
    <w:rsid w:val="003C171D"/>
    <w:rsid w:val="003C38FF"/>
    <w:rsid w:val="003C4108"/>
    <w:rsid w:val="003C6A92"/>
    <w:rsid w:val="003C7B55"/>
    <w:rsid w:val="003D4832"/>
    <w:rsid w:val="003D4F7F"/>
    <w:rsid w:val="003D68FD"/>
    <w:rsid w:val="003E0867"/>
    <w:rsid w:val="003F4E3A"/>
    <w:rsid w:val="00405E33"/>
    <w:rsid w:val="004160CE"/>
    <w:rsid w:val="0042130D"/>
    <w:rsid w:val="00432F36"/>
    <w:rsid w:val="004465A9"/>
    <w:rsid w:val="00456DCD"/>
    <w:rsid w:val="00461D6C"/>
    <w:rsid w:val="00466FFF"/>
    <w:rsid w:val="00470998"/>
    <w:rsid w:val="0047134E"/>
    <w:rsid w:val="00476BE0"/>
    <w:rsid w:val="0048472E"/>
    <w:rsid w:val="00492D8E"/>
    <w:rsid w:val="004A11B9"/>
    <w:rsid w:val="004A4728"/>
    <w:rsid w:val="004B1EA4"/>
    <w:rsid w:val="004B56BA"/>
    <w:rsid w:val="004C4EC7"/>
    <w:rsid w:val="004D690B"/>
    <w:rsid w:val="004E0DE1"/>
    <w:rsid w:val="004E6932"/>
    <w:rsid w:val="004E7BF9"/>
    <w:rsid w:val="004F030E"/>
    <w:rsid w:val="004F06D8"/>
    <w:rsid w:val="004F3B20"/>
    <w:rsid w:val="004F4056"/>
    <w:rsid w:val="005106F4"/>
    <w:rsid w:val="00513CF9"/>
    <w:rsid w:val="00514578"/>
    <w:rsid w:val="00517A60"/>
    <w:rsid w:val="00545082"/>
    <w:rsid w:val="005458A6"/>
    <w:rsid w:val="00555CD7"/>
    <w:rsid w:val="00557AF0"/>
    <w:rsid w:val="00564628"/>
    <w:rsid w:val="00564CA7"/>
    <w:rsid w:val="00570A48"/>
    <w:rsid w:val="00571318"/>
    <w:rsid w:val="005716C0"/>
    <w:rsid w:val="00571FC4"/>
    <w:rsid w:val="005828A6"/>
    <w:rsid w:val="00585968"/>
    <w:rsid w:val="0059107C"/>
    <w:rsid w:val="005912A8"/>
    <w:rsid w:val="005A4FA7"/>
    <w:rsid w:val="005C58B4"/>
    <w:rsid w:val="005C7AE2"/>
    <w:rsid w:val="005D3659"/>
    <w:rsid w:val="005E3FD1"/>
    <w:rsid w:val="005F51D3"/>
    <w:rsid w:val="005F70FE"/>
    <w:rsid w:val="0060310E"/>
    <w:rsid w:val="00615A95"/>
    <w:rsid w:val="00623509"/>
    <w:rsid w:val="00625284"/>
    <w:rsid w:val="00626FA7"/>
    <w:rsid w:val="00626FB0"/>
    <w:rsid w:val="00630CC9"/>
    <w:rsid w:val="00633B84"/>
    <w:rsid w:val="0064050B"/>
    <w:rsid w:val="0064790F"/>
    <w:rsid w:val="006518F7"/>
    <w:rsid w:val="00676E9A"/>
    <w:rsid w:val="00677519"/>
    <w:rsid w:val="006809CA"/>
    <w:rsid w:val="00683F4A"/>
    <w:rsid w:val="00686E2F"/>
    <w:rsid w:val="00687B2A"/>
    <w:rsid w:val="00696B5F"/>
    <w:rsid w:val="006A4D9B"/>
    <w:rsid w:val="006B36A5"/>
    <w:rsid w:val="006E2DD3"/>
    <w:rsid w:val="006E60C5"/>
    <w:rsid w:val="006F0B6A"/>
    <w:rsid w:val="00706A35"/>
    <w:rsid w:val="00707908"/>
    <w:rsid w:val="0071044C"/>
    <w:rsid w:val="0072535A"/>
    <w:rsid w:val="007300B7"/>
    <w:rsid w:val="007372E0"/>
    <w:rsid w:val="00750CD2"/>
    <w:rsid w:val="00752567"/>
    <w:rsid w:val="00773496"/>
    <w:rsid w:val="00774ABD"/>
    <w:rsid w:val="00782955"/>
    <w:rsid w:val="007831A3"/>
    <w:rsid w:val="00784046"/>
    <w:rsid w:val="00790065"/>
    <w:rsid w:val="00790999"/>
    <w:rsid w:val="007955C9"/>
    <w:rsid w:val="007A747E"/>
    <w:rsid w:val="007B517C"/>
    <w:rsid w:val="007E1E60"/>
    <w:rsid w:val="007E7065"/>
    <w:rsid w:val="007F4B16"/>
    <w:rsid w:val="00813E73"/>
    <w:rsid w:val="00814823"/>
    <w:rsid w:val="008172D4"/>
    <w:rsid w:val="00821849"/>
    <w:rsid w:val="00822D85"/>
    <w:rsid w:val="00837D15"/>
    <w:rsid w:val="00846DAC"/>
    <w:rsid w:val="00852BFF"/>
    <w:rsid w:val="00853F39"/>
    <w:rsid w:val="008577DB"/>
    <w:rsid w:val="00865958"/>
    <w:rsid w:val="00883158"/>
    <w:rsid w:val="0088326A"/>
    <w:rsid w:val="00884F53"/>
    <w:rsid w:val="0089523B"/>
    <w:rsid w:val="008A619A"/>
    <w:rsid w:val="008A756E"/>
    <w:rsid w:val="008B1AB8"/>
    <w:rsid w:val="008B625C"/>
    <w:rsid w:val="008B6B9D"/>
    <w:rsid w:val="008C7909"/>
    <w:rsid w:val="008D0938"/>
    <w:rsid w:val="008D5E78"/>
    <w:rsid w:val="008E1337"/>
    <w:rsid w:val="008E6C55"/>
    <w:rsid w:val="008F6415"/>
    <w:rsid w:val="009012BC"/>
    <w:rsid w:val="00902B76"/>
    <w:rsid w:val="00903D09"/>
    <w:rsid w:val="0091101C"/>
    <w:rsid w:val="00913BB5"/>
    <w:rsid w:val="00935352"/>
    <w:rsid w:val="0094577A"/>
    <w:rsid w:val="0097642F"/>
    <w:rsid w:val="00981B8B"/>
    <w:rsid w:val="00996D19"/>
    <w:rsid w:val="009A4ED8"/>
    <w:rsid w:val="009B290E"/>
    <w:rsid w:val="009C3555"/>
    <w:rsid w:val="009D0B76"/>
    <w:rsid w:val="009F0146"/>
    <w:rsid w:val="009F0D2E"/>
    <w:rsid w:val="00A16753"/>
    <w:rsid w:val="00A27E45"/>
    <w:rsid w:val="00A31980"/>
    <w:rsid w:val="00A344C9"/>
    <w:rsid w:val="00A360D3"/>
    <w:rsid w:val="00A44568"/>
    <w:rsid w:val="00A50BB1"/>
    <w:rsid w:val="00A636B3"/>
    <w:rsid w:val="00A63834"/>
    <w:rsid w:val="00A6695F"/>
    <w:rsid w:val="00A67566"/>
    <w:rsid w:val="00A92746"/>
    <w:rsid w:val="00AA3963"/>
    <w:rsid w:val="00AA785C"/>
    <w:rsid w:val="00AB3336"/>
    <w:rsid w:val="00AB6559"/>
    <w:rsid w:val="00AD095C"/>
    <w:rsid w:val="00AE269A"/>
    <w:rsid w:val="00AF0DDC"/>
    <w:rsid w:val="00B03D33"/>
    <w:rsid w:val="00B170D7"/>
    <w:rsid w:val="00B21296"/>
    <w:rsid w:val="00B22F46"/>
    <w:rsid w:val="00B25576"/>
    <w:rsid w:val="00B25BEA"/>
    <w:rsid w:val="00B25C4C"/>
    <w:rsid w:val="00B319C6"/>
    <w:rsid w:val="00B428FB"/>
    <w:rsid w:val="00B46B05"/>
    <w:rsid w:val="00B540D4"/>
    <w:rsid w:val="00B63742"/>
    <w:rsid w:val="00B779E2"/>
    <w:rsid w:val="00B85C7E"/>
    <w:rsid w:val="00B85C99"/>
    <w:rsid w:val="00B945B8"/>
    <w:rsid w:val="00B97C89"/>
    <w:rsid w:val="00BA4F73"/>
    <w:rsid w:val="00BC1932"/>
    <w:rsid w:val="00BC2E23"/>
    <w:rsid w:val="00BD1369"/>
    <w:rsid w:val="00BE5068"/>
    <w:rsid w:val="00BF1F9E"/>
    <w:rsid w:val="00C00780"/>
    <w:rsid w:val="00C008C8"/>
    <w:rsid w:val="00C02416"/>
    <w:rsid w:val="00C11494"/>
    <w:rsid w:val="00C1404D"/>
    <w:rsid w:val="00C20056"/>
    <w:rsid w:val="00C2337D"/>
    <w:rsid w:val="00C256F0"/>
    <w:rsid w:val="00C4044B"/>
    <w:rsid w:val="00C531A8"/>
    <w:rsid w:val="00C62E27"/>
    <w:rsid w:val="00C76E7B"/>
    <w:rsid w:val="00C8672A"/>
    <w:rsid w:val="00C961DD"/>
    <w:rsid w:val="00CA48E0"/>
    <w:rsid w:val="00CC056B"/>
    <w:rsid w:val="00CE0391"/>
    <w:rsid w:val="00CE5D9D"/>
    <w:rsid w:val="00CE733B"/>
    <w:rsid w:val="00CF5304"/>
    <w:rsid w:val="00D30DB2"/>
    <w:rsid w:val="00D32045"/>
    <w:rsid w:val="00D41556"/>
    <w:rsid w:val="00D4784C"/>
    <w:rsid w:val="00D54F13"/>
    <w:rsid w:val="00D56C46"/>
    <w:rsid w:val="00D601DF"/>
    <w:rsid w:val="00D665ED"/>
    <w:rsid w:val="00D709CB"/>
    <w:rsid w:val="00D854D2"/>
    <w:rsid w:val="00D912FC"/>
    <w:rsid w:val="00D93FDC"/>
    <w:rsid w:val="00D9462E"/>
    <w:rsid w:val="00DC31E6"/>
    <w:rsid w:val="00DC4E90"/>
    <w:rsid w:val="00DC667B"/>
    <w:rsid w:val="00DC6DB2"/>
    <w:rsid w:val="00DD6B41"/>
    <w:rsid w:val="00DD7799"/>
    <w:rsid w:val="00DE1700"/>
    <w:rsid w:val="00DE6CC9"/>
    <w:rsid w:val="00E00D42"/>
    <w:rsid w:val="00E129D6"/>
    <w:rsid w:val="00E1505B"/>
    <w:rsid w:val="00E33924"/>
    <w:rsid w:val="00E36B67"/>
    <w:rsid w:val="00E4628E"/>
    <w:rsid w:val="00E4725E"/>
    <w:rsid w:val="00E548A6"/>
    <w:rsid w:val="00E65392"/>
    <w:rsid w:val="00E745C2"/>
    <w:rsid w:val="00E75A5D"/>
    <w:rsid w:val="00E80717"/>
    <w:rsid w:val="00E87865"/>
    <w:rsid w:val="00E87EB0"/>
    <w:rsid w:val="00E91629"/>
    <w:rsid w:val="00E970A3"/>
    <w:rsid w:val="00EC0685"/>
    <w:rsid w:val="00EC0B34"/>
    <w:rsid w:val="00EC4DD6"/>
    <w:rsid w:val="00ED7C28"/>
    <w:rsid w:val="00EE2E4E"/>
    <w:rsid w:val="00EE35A5"/>
    <w:rsid w:val="00EE49F7"/>
    <w:rsid w:val="00EE5F5C"/>
    <w:rsid w:val="00F13F51"/>
    <w:rsid w:val="00F16E87"/>
    <w:rsid w:val="00F47DF9"/>
    <w:rsid w:val="00F52F87"/>
    <w:rsid w:val="00F5325C"/>
    <w:rsid w:val="00F621F7"/>
    <w:rsid w:val="00F625BD"/>
    <w:rsid w:val="00F62C80"/>
    <w:rsid w:val="00F646B1"/>
    <w:rsid w:val="00F6470A"/>
    <w:rsid w:val="00F72987"/>
    <w:rsid w:val="00F865F6"/>
    <w:rsid w:val="00FA5518"/>
    <w:rsid w:val="00FB39DC"/>
    <w:rsid w:val="00FB53D4"/>
    <w:rsid w:val="00FE70DB"/>
    <w:rsid w:val="00FF4A1F"/>
    <w:rsid w:val="00FF6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0C7AA"/>
  <w15:docId w15:val="{ED6F337E-2852-4064-9FA5-75B9347C4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FDC"/>
  </w:style>
  <w:style w:type="paragraph" w:styleId="11">
    <w:name w:val="heading 1"/>
    <w:basedOn w:val="a"/>
    <w:next w:val="a"/>
    <w:link w:val="110"/>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0">
    <w:name w:val="heading 2"/>
    <w:basedOn w:val="a"/>
    <w:next w:val="a"/>
    <w:link w:val="21"/>
    <w:uiPriority w:val="9"/>
    <w:semiHidden/>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0">
    <w:name w:val="heading 3"/>
    <w:basedOn w:val="a"/>
    <w:next w:val="a"/>
    <w:link w:val="31"/>
    <w:uiPriority w:val="9"/>
    <w:semiHidden/>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0">
    <w:name w:val="heading 4"/>
    <w:basedOn w:val="a"/>
    <w:next w:val="a"/>
    <w:link w:val="41"/>
    <w:uiPriority w:val="9"/>
    <w:semiHidden/>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semiHidden/>
    <w:unhideWhenUsed/>
    <w:qFormat/>
    <w:rsid w:val="005D3659"/>
    <w:pPr>
      <w:keepNext/>
      <w:spacing w:after="0" w:line="240" w:lineRule="auto"/>
      <w:jc w:val="center"/>
      <w:outlineLvl w:val="4"/>
    </w:pPr>
    <w:rPr>
      <w:rFonts w:ascii="Times New Roman" w:eastAsia="Times New Roman" w:hAnsi="Times New Roman" w:cs="Times New Roman"/>
      <w:b/>
      <w:sz w:val="52"/>
      <w:szCs w:val="20"/>
      <w:lang w:eastAsia="ru-RU"/>
    </w:rPr>
  </w:style>
  <w:style w:type="paragraph" w:styleId="6">
    <w:name w:val="heading 6"/>
    <w:basedOn w:val="a"/>
    <w:next w:val="a"/>
    <w:link w:val="60"/>
    <w:uiPriority w:val="9"/>
    <w:semiHidden/>
    <w:unhideWhenUsed/>
    <w:qFormat/>
    <w:rsid w:val="005D365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rsid w:val="0089523B"/>
    <w:rPr>
      <w:rFonts w:asciiTheme="majorHAnsi" w:eastAsiaTheme="majorEastAsia" w:hAnsiTheme="majorHAnsi" w:cstheme="majorBidi"/>
      <w:b/>
      <w:bCs/>
      <w:color w:val="365F91" w:themeColor="accent1" w:themeShade="BF"/>
      <w:sz w:val="28"/>
      <w:szCs w:val="28"/>
    </w:rPr>
  </w:style>
  <w:style w:type="numbering" w:customStyle="1" w:styleId="13">
    <w:name w:val="Нет списка1"/>
    <w:next w:val="a2"/>
    <w:uiPriority w:val="99"/>
    <w:semiHidden/>
    <w:unhideWhenUsed/>
    <w:rsid w:val="0089523B"/>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footer"/>
    <w:basedOn w:val="a"/>
    <w:link w:val="a4"/>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5">
    <w:name w:val="Знак"/>
    <w:basedOn w:val="a"/>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6">
    <w:name w:val="Hyperlink"/>
    <w:uiPriority w:val="99"/>
    <w:rsid w:val="0089523B"/>
    <w:rPr>
      <w:color w:val="0563C1"/>
      <w:u w:val="single"/>
    </w:rPr>
  </w:style>
  <w:style w:type="paragraph" w:styleId="a7">
    <w:name w:val="header"/>
    <w:basedOn w:val="a"/>
    <w:link w:val="a8"/>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89523B"/>
    <w:rPr>
      <w:rFonts w:ascii="Times New Roman" w:eastAsia="Times New Roman" w:hAnsi="Times New Roman" w:cs="Times New Roman"/>
      <w:sz w:val="24"/>
      <w:szCs w:val="24"/>
      <w:lang w:eastAsia="ru-RU"/>
    </w:rPr>
  </w:style>
  <w:style w:type="character" w:styleId="a9">
    <w:name w:val="page number"/>
    <w:basedOn w:val="a0"/>
    <w:rsid w:val="0089523B"/>
  </w:style>
  <w:style w:type="paragraph" w:styleId="aa">
    <w:name w:val="footnote text"/>
    <w:basedOn w:val="a"/>
    <w:link w:val="ab"/>
    <w:rsid w:val="0089523B"/>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89523B"/>
    <w:rPr>
      <w:rFonts w:ascii="Times New Roman" w:eastAsia="Times New Roman" w:hAnsi="Times New Roman" w:cs="Times New Roman"/>
      <w:sz w:val="20"/>
      <w:szCs w:val="20"/>
      <w:lang w:eastAsia="ru-RU"/>
    </w:rPr>
  </w:style>
  <w:style w:type="character" w:styleId="ac">
    <w:name w:val="footnote reference"/>
    <w:rsid w:val="0089523B"/>
    <w:rPr>
      <w:vertAlign w:val="superscript"/>
    </w:rPr>
  </w:style>
  <w:style w:type="character" w:customStyle="1" w:styleId="ad">
    <w:name w:val="Символ сноски"/>
    <w:rsid w:val="0089523B"/>
    <w:rPr>
      <w:vertAlign w:val="superscript"/>
    </w:rPr>
  </w:style>
  <w:style w:type="character" w:customStyle="1" w:styleId="14">
    <w:name w:val="Основной шрифт абзаца1"/>
    <w:rsid w:val="0089523B"/>
  </w:style>
  <w:style w:type="paragraph" w:customStyle="1" w:styleId="15">
    <w:name w:val="Текст сноски1"/>
    <w:basedOn w:val="a"/>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0">
    <w:name w:val="Заголовок 1 Знак1"/>
    <w:link w:val="11"/>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e">
    <w:name w:val="List Paragraph"/>
    <w:aliases w:val="Bullet List,FooterText,numbered,Paragraphe de liste1,lp1,it_List1,Маркер,UL,Абзац маркированнный,Table-Normal,RSHB_Table-Normal,Предусловия,List Paragraph,List Paragraph1,1,1. Абзац списка,Bullet Number,lp11,Булет 1,Нумерованный список_ФТ"/>
    <w:basedOn w:val="a"/>
    <w:link w:val="af"/>
    <w:uiPriority w:val="34"/>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
    <w:name w:val="Абзац списка Знак"/>
    <w:aliases w:val="Bullet List Знак,FooterText Знак,numbered Знак,Paragraphe de liste1 Знак,lp1 Знак,it_List1 Знак,Маркер Знак,UL Знак,Абзац маркированнный Знак,Table-Normal Знак,RSHB_Table-Normal Знак,Предусловия Знак,List Paragraph Знак,1 Знак"/>
    <w:link w:val="ae"/>
    <w:uiPriority w:val="34"/>
    <w:qFormat/>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0">
    <w:name w:val="Table Grid"/>
    <w:basedOn w:val="a1"/>
    <w:uiPriority w:val="5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
    <w:link w:val="af2"/>
    <w:uiPriority w:val="99"/>
    <w:semiHidden/>
    <w:unhideWhenUsed/>
    <w:rsid w:val="00393DD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393DDD"/>
    <w:rPr>
      <w:rFonts w:ascii="Tahoma" w:hAnsi="Tahoma" w:cs="Tahoma"/>
      <w:sz w:val="16"/>
      <w:szCs w:val="16"/>
    </w:rPr>
  </w:style>
  <w:style w:type="character" w:customStyle="1" w:styleId="fontstyle01">
    <w:name w:val="fontstyle01"/>
    <w:basedOn w:val="a0"/>
    <w:rsid w:val="00821849"/>
    <w:rPr>
      <w:rFonts w:ascii="TimesNewRomanPSMT" w:hAnsi="TimesNewRomanPSMT" w:hint="default"/>
      <w:b w:val="0"/>
      <w:bCs w:val="0"/>
      <w:i w:val="0"/>
      <w:iCs w:val="0"/>
      <w:color w:val="000000"/>
      <w:sz w:val="22"/>
      <w:szCs w:val="22"/>
    </w:rPr>
  </w:style>
  <w:style w:type="character" w:customStyle="1" w:styleId="21">
    <w:name w:val="Заголовок 2 Знак"/>
    <w:basedOn w:val="a0"/>
    <w:link w:val="20"/>
    <w:uiPriority w:val="9"/>
    <w:semiHidden/>
    <w:rsid w:val="00E4628E"/>
    <w:rPr>
      <w:rFonts w:asciiTheme="majorHAnsi" w:eastAsiaTheme="majorEastAsia" w:hAnsiTheme="majorHAnsi" w:cstheme="majorBidi"/>
      <w:color w:val="365F91" w:themeColor="accent1" w:themeShade="BF"/>
      <w:sz w:val="26"/>
      <w:szCs w:val="26"/>
    </w:rPr>
  </w:style>
  <w:style w:type="character" w:customStyle="1" w:styleId="31">
    <w:name w:val="Заголовок 3 Знак"/>
    <w:basedOn w:val="a0"/>
    <w:link w:val="30"/>
    <w:uiPriority w:val="9"/>
    <w:semiHidden/>
    <w:rsid w:val="00E4628E"/>
    <w:rPr>
      <w:rFonts w:asciiTheme="majorHAnsi" w:eastAsiaTheme="majorEastAsia" w:hAnsiTheme="majorHAnsi" w:cstheme="majorBidi"/>
      <w:color w:val="243F60" w:themeColor="accent1" w:themeShade="7F"/>
      <w:sz w:val="24"/>
      <w:szCs w:val="24"/>
    </w:rPr>
  </w:style>
  <w:style w:type="character" w:customStyle="1" w:styleId="41">
    <w:name w:val="Заголовок 4 Знак"/>
    <w:basedOn w:val="a0"/>
    <w:link w:val="40"/>
    <w:uiPriority w:val="9"/>
    <w:semiHidden/>
    <w:rsid w:val="00E4628E"/>
    <w:rPr>
      <w:rFonts w:asciiTheme="majorHAnsi" w:eastAsiaTheme="majorEastAsia" w:hAnsiTheme="majorHAnsi" w:cstheme="majorBidi"/>
      <w:i/>
      <w:iCs/>
      <w:color w:val="365F91" w:themeColor="accent1" w:themeShade="BF"/>
    </w:rPr>
  </w:style>
  <w:style w:type="paragraph" w:customStyle="1" w:styleId="af3">
    <w:name w:val="Фигура"/>
    <w:basedOn w:val="af4"/>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4">
    <w:name w:val="caption"/>
    <w:basedOn w:val="a"/>
    <w:next w:val="a"/>
    <w:uiPriority w:val="35"/>
    <w:semiHidden/>
    <w:unhideWhenUsed/>
    <w:qFormat/>
    <w:rsid w:val="00E4628E"/>
    <w:rPr>
      <w:rFonts w:ascii="Calibri" w:eastAsia="Calibri" w:hAnsi="Calibri" w:cs="Times New Roman"/>
      <w:b/>
      <w:bCs/>
      <w:sz w:val="20"/>
      <w:szCs w:val="20"/>
    </w:rPr>
  </w:style>
  <w:style w:type="paragraph" w:styleId="af5">
    <w:name w:val="No Spacing"/>
    <w:link w:val="af6"/>
    <w:uiPriority w:val="1"/>
    <w:qFormat/>
    <w:rsid w:val="00E4628E"/>
    <w:pPr>
      <w:spacing w:after="0" w:line="240" w:lineRule="auto"/>
    </w:pPr>
    <w:rPr>
      <w:rFonts w:ascii="Calibri" w:eastAsia="DengXian" w:hAnsi="Calibri" w:cs="Arial"/>
      <w:lang w:val="en-US" w:eastAsia="zh-CN"/>
    </w:rPr>
  </w:style>
  <w:style w:type="character" w:customStyle="1" w:styleId="af6">
    <w:name w:val="Без интервала Знак"/>
    <w:link w:val="af5"/>
    <w:uiPriority w:val="1"/>
    <w:rsid w:val="00E4628E"/>
    <w:rPr>
      <w:rFonts w:ascii="Calibri" w:eastAsia="DengXian" w:hAnsi="Calibri" w:cs="Arial"/>
      <w:lang w:val="en-US" w:eastAsia="zh-CN"/>
    </w:rPr>
  </w:style>
  <w:style w:type="paragraph" w:styleId="16">
    <w:name w:val="toc 1"/>
    <w:basedOn w:val="a"/>
    <w:next w:val="a"/>
    <w:autoRedefine/>
    <w:uiPriority w:val="39"/>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2">
    <w:name w:val="toc 2"/>
    <w:basedOn w:val="a"/>
    <w:next w:val="a"/>
    <w:autoRedefine/>
    <w:uiPriority w:val="39"/>
    <w:unhideWhenUsed/>
    <w:rsid w:val="00E4628E"/>
    <w:pPr>
      <w:spacing w:before="240" w:after="0"/>
    </w:pPr>
    <w:rPr>
      <w:rFonts w:ascii="Calibri" w:eastAsia="Calibri" w:hAnsi="Calibri" w:cs="Times New Roman"/>
      <w:b/>
      <w:bCs/>
      <w:sz w:val="20"/>
      <w:szCs w:val="20"/>
    </w:rPr>
  </w:style>
  <w:style w:type="paragraph" w:styleId="32">
    <w:name w:val="toc 3"/>
    <w:basedOn w:val="a"/>
    <w:next w:val="a"/>
    <w:autoRedefine/>
    <w:uiPriority w:val="39"/>
    <w:unhideWhenUsed/>
    <w:rsid w:val="00E4628E"/>
    <w:pPr>
      <w:spacing w:after="0"/>
      <w:ind w:left="220"/>
    </w:pPr>
    <w:rPr>
      <w:rFonts w:ascii="Calibri" w:eastAsia="Calibri" w:hAnsi="Calibri" w:cs="Times New Roman"/>
      <w:sz w:val="20"/>
      <w:szCs w:val="20"/>
    </w:rPr>
  </w:style>
  <w:style w:type="paragraph" w:styleId="42">
    <w:name w:val="toc 4"/>
    <w:basedOn w:val="a"/>
    <w:next w:val="a"/>
    <w:autoRedefine/>
    <w:uiPriority w:val="39"/>
    <w:unhideWhenUsed/>
    <w:rsid w:val="00E4628E"/>
    <w:pPr>
      <w:spacing w:after="0"/>
      <w:ind w:left="440"/>
    </w:pPr>
    <w:rPr>
      <w:rFonts w:ascii="Calibri" w:eastAsia="Calibri" w:hAnsi="Calibri" w:cs="Times New Roman"/>
      <w:sz w:val="20"/>
      <w:szCs w:val="20"/>
    </w:rPr>
  </w:style>
  <w:style w:type="paragraph" w:styleId="af7">
    <w:name w:val="Balloon Text"/>
    <w:basedOn w:val="a"/>
    <w:link w:val="af8"/>
    <w:uiPriority w:val="99"/>
    <w:semiHidden/>
    <w:unhideWhenUsed/>
    <w:rsid w:val="006F0B6A"/>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F0B6A"/>
    <w:rPr>
      <w:rFonts w:ascii="Tahoma" w:hAnsi="Tahoma" w:cs="Tahoma"/>
      <w:sz w:val="16"/>
      <w:szCs w:val="16"/>
    </w:rPr>
  </w:style>
  <w:style w:type="character" w:customStyle="1" w:styleId="blk">
    <w:name w:val="blk"/>
    <w:basedOn w:val="a0"/>
    <w:rsid w:val="00E4725E"/>
  </w:style>
  <w:style w:type="character" w:customStyle="1" w:styleId="60">
    <w:name w:val="Заголовок 6 Знак"/>
    <w:basedOn w:val="a0"/>
    <w:link w:val="6"/>
    <w:uiPriority w:val="9"/>
    <w:semiHidden/>
    <w:rsid w:val="005D3659"/>
    <w:rPr>
      <w:rFonts w:asciiTheme="majorHAnsi" w:eastAsiaTheme="majorEastAsia" w:hAnsiTheme="majorHAnsi" w:cstheme="majorBidi"/>
      <w:i/>
      <w:iCs/>
      <w:color w:val="243F60" w:themeColor="accent1" w:themeShade="7F"/>
    </w:rPr>
  </w:style>
  <w:style w:type="character" w:customStyle="1" w:styleId="50">
    <w:name w:val="Заголовок 5 Знак"/>
    <w:basedOn w:val="a0"/>
    <w:link w:val="5"/>
    <w:semiHidden/>
    <w:rsid w:val="005D3659"/>
    <w:rPr>
      <w:rFonts w:ascii="Times New Roman" w:eastAsia="Times New Roman" w:hAnsi="Times New Roman" w:cs="Times New Roman"/>
      <w:b/>
      <w:sz w:val="52"/>
      <w:szCs w:val="20"/>
      <w:lang w:eastAsia="ru-RU"/>
    </w:rPr>
  </w:style>
  <w:style w:type="character" w:styleId="af9">
    <w:name w:val="FollowedHyperlink"/>
    <w:basedOn w:val="a0"/>
    <w:uiPriority w:val="99"/>
    <w:semiHidden/>
    <w:unhideWhenUsed/>
    <w:rsid w:val="005D3659"/>
    <w:rPr>
      <w:color w:val="800080" w:themeColor="followedHyperlink"/>
      <w:u w:val="single"/>
    </w:rPr>
  </w:style>
  <w:style w:type="paragraph" w:styleId="afa">
    <w:name w:val="List Bullet"/>
    <w:basedOn w:val="a"/>
    <w:autoRedefine/>
    <w:semiHidden/>
    <w:unhideWhenUsed/>
    <w:rsid w:val="005D3659"/>
    <w:pPr>
      <w:tabs>
        <w:tab w:val="num" w:pos="360"/>
      </w:tabs>
      <w:spacing w:after="0" w:line="240" w:lineRule="auto"/>
      <w:ind w:left="360" w:hanging="360"/>
    </w:pPr>
    <w:rPr>
      <w:rFonts w:ascii="Times New Roman" w:eastAsia="Times New Roman" w:hAnsi="Times New Roman" w:cs="Times New Roman"/>
      <w:sz w:val="20"/>
      <w:szCs w:val="20"/>
      <w:lang w:eastAsia="ru-RU"/>
    </w:rPr>
  </w:style>
  <w:style w:type="paragraph" w:styleId="afb">
    <w:name w:val="Title"/>
    <w:basedOn w:val="a"/>
    <w:link w:val="afc"/>
    <w:qFormat/>
    <w:rsid w:val="005D3659"/>
    <w:pPr>
      <w:spacing w:after="0" w:line="240" w:lineRule="auto"/>
      <w:jc w:val="center"/>
    </w:pPr>
    <w:rPr>
      <w:rFonts w:ascii="Times New Roman" w:eastAsia="Times New Roman" w:hAnsi="Times New Roman" w:cs="Times New Roman"/>
      <w:b/>
      <w:sz w:val="24"/>
      <w:szCs w:val="20"/>
      <w:lang w:eastAsia="ru-RU"/>
    </w:rPr>
  </w:style>
  <w:style w:type="character" w:customStyle="1" w:styleId="afc">
    <w:name w:val="Заголовок Знак"/>
    <w:basedOn w:val="a0"/>
    <w:link w:val="afb"/>
    <w:rsid w:val="005D3659"/>
    <w:rPr>
      <w:rFonts w:ascii="Times New Roman" w:eastAsia="Times New Roman" w:hAnsi="Times New Roman" w:cs="Times New Roman"/>
      <w:b/>
      <w:sz w:val="24"/>
      <w:szCs w:val="20"/>
      <w:lang w:eastAsia="ru-RU"/>
    </w:rPr>
  </w:style>
  <w:style w:type="paragraph" w:styleId="afd">
    <w:name w:val="Body Text"/>
    <w:basedOn w:val="a"/>
    <w:link w:val="afe"/>
    <w:semiHidden/>
    <w:unhideWhenUsed/>
    <w:rsid w:val="005D3659"/>
    <w:pPr>
      <w:spacing w:after="0" w:line="240" w:lineRule="auto"/>
      <w:jc w:val="both"/>
    </w:pPr>
    <w:rPr>
      <w:rFonts w:ascii="Tahoma" w:eastAsia="Times New Roman" w:hAnsi="Tahoma" w:cs="Times New Roman"/>
      <w:sz w:val="26"/>
      <w:szCs w:val="20"/>
      <w:lang w:eastAsia="ru-RU"/>
    </w:rPr>
  </w:style>
  <w:style w:type="character" w:customStyle="1" w:styleId="afe">
    <w:name w:val="Основной текст Знак"/>
    <w:basedOn w:val="a0"/>
    <w:link w:val="afd"/>
    <w:semiHidden/>
    <w:rsid w:val="005D3659"/>
    <w:rPr>
      <w:rFonts w:ascii="Tahoma" w:eastAsia="Times New Roman" w:hAnsi="Tahoma" w:cs="Times New Roman"/>
      <w:sz w:val="26"/>
      <w:szCs w:val="20"/>
      <w:lang w:eastAsia="ru-RU"/>
    </w:rPr>
  </w:style>
  <w:style w:type="paragraph" w:styleId="aff">
    <w:name w:val="Body Text Indent"/>
    <w:basedOn w:val="a"/>
    <w:link w:val="aff0"/>
    <w:semiHidden/>
    <w:unhideWhenUsed/>
    <w:rsid w:val="005D3659"/>
    <w:pPr>
      <w:spacing w:before="220" w:after="0" w:line="259" w:lineRule="auto"/>
      <w:ind w:firstLine="720"/>
    </w:pPr>
    <w:rPr>
      <w:rFonts w:ascii="Times New Roman" w:eastAsia="Times New Roman" w:hAnsi="Times New Roman" w:cs="Times New Roman"/>
      <w:sz w:val="24"/>
      <w:szCs w:val="20"/>
      <w:lang w:eastAsia="ru-RU"/>
    </w:rPr>
  </w:style>
  <w:style w:type="character" w:customStyle="1" w:styleId="aff0">
    <w:name w:val="Основной текст с отступом Знак"/>
    <w:basedOn w:val="a0"/>
    <w:link w:val="aff"/>
    <w:semiHidden/>
    <w:rsid w:val="005D3659"/>
    <w:rPr>
      <w:rFonts w:ascii="Times New Roman" w:eastAsia="Times New Roman" w:hAnsi="Times New Roman" w:cs="Times New Roman"/>
      <w:sz w:val="24"/>
      <w:szCs w:val="20"/>
      <w:lang w:eastAsia="ru-RU"/>
    </w:rPr>
  </w:style>
  <w:style w:type="paragraph" w:styleId="23">
    <w:name w:val="Body Text 2"/>
    <w:basedOn w:val="a"/>
    <w:link w:val="24"/>
    <w:semiHidden/>
    <w:unhideWhenUsed/>
    <w:rsid w:val="005D3659"/>
    <w:pPr>
      <w:spacing w:after="0" w:line="240" w:lineRule="auto"/>
      <w:jc w:val="both"/>
    </w:pPr>
    <w:rPr>
      <w:rFonts w:ascii="Times New Roman" w:eastAsia="Times New Roman" w:hAnsi="Times New Roman" w:cs="Times New Roman"/>
      <w:sz w:val="24"/>
      <w:szCs w:val="20"/>
      <w:lang w:eastAsia="ru-RU"/>
    </w:rPr>
  </w:style>
  <w:style w:type="character" w:customStyle="1" w:styleId="24">
    <w:name w:val="Основной текст 2 Знак"/>
    <w:basedOn w:val="a0"/>
    <w:link w:val="23"/>
    <w:semiHidden/>
    <w:rsid w:val="005D3659"/>
    <w:rPr>
      <w:rFonts w:ascii="Times New Roman" w:eastAsia="Times New Roman" w:hAnsi="Times New Roman" w:cs="Times New Roman"/>
      <w:sz w:val="24"/>
      <w:szCs w:val="20"/>
      <w:lang w:eastAsia="ru-RU"/>
    </w:rPr>
  </w:style>
  <w:style w:type="paragraph" w:styleId="33">
    <w:name w:val="Body Text 3"/>
    <w:basedOn w:val="a"/>
    <w:link w:val="34"/>
    <w:semiHidden/>
    <w:unhideWhenUsed/>
    <w:rsid w:val="005D3659"/>
    <w:pPr>
      <w:spacing w:after="0" w:line="240" w:lineRule="auto"/>
      <w:jc w:val="both"/>
    </w:pPr>
    <w:rPr>
      <w:rFonts w:ascii="Times New Roman" w:eastAsia="Times New Roman" w:hAnsi="Times New Roman" w:cs="Times New Roman"/>
      <w:sz w:val="20"/>
      <w:szCs w:val="20"/>
      <w:lang w:eastAsia="ru-RU"/>
    </w:rPr>
  </w:style>
  <w:style w:type="character" w:customStyle="1" w:styleId="34">
    <w:name w:val="Основной текст 3 Знак"/>
    <w:basedOn w:val="a0"/>
    <w:link w:val="33"/>
    <w:semiHidden/>
    <w:rsid w:val="005D3659"/>
    <w:rPr>
      <w:rFonts w:ascii="Times New Roman" w:eastAsia="Times New Roman" w:hAnsi="Times New Roman" w:cs="Times New Roman"/>
      <w:sz w:val="20"/>
      <w:szCs w:val="20"/>
      <w:lang w:eastAsia="ru-RU"/>
    </w:rPr>
  </w:style>
  <w:style w:type="paragraph" w:styleId="25">
    <w:name w:val="Body Text Indent 2"/>
    <w:basedOn w:val="a"/>
    <w:link w:val="26"/>
    <w:semiHidden/>
    <w:unhideWhenUsed/>
    <w:rsid w:val="005D3659"/>
    <w:pPr>
      <w:spacing w:after="0" w:line="240" w:lineRule="auto"/>
      <w:ind w:firstLine="705"/>
      <w:jc w:val="both"/>
    </w:pPr>
    <w:rPr>
      <w:rFonts w:ascii="Times New Roman" w:eastAsia="Times New Roman" w:hAnsi="Times New Roman" w:cs="Times New Roman"/>
      <w:sz w:val="24"/>
      <w:szCs w:val="20"/>
      <w:lang w:eastAsia="ru-RU"/>
    </w:rPr>
  </w:style>
  <w:style w:type="character" w:customStyle="1" w:styleId="26">
    <w:name w:val="Основной текст с отступом 2 Знак"/>
    <w:basedOn w:val="a0"/>
    <w:link w:val="25"/>
    <w:semiHidden/>
    <w:rsid w:val="005D3659"/>
    <w:rPr>
      <w:rFonts w:ascii="Times New Roman" w:eastAsia="Times New Roman" w:hAnsi="Times New Roman" w:cs="Times New Roman"/>
      <w:sz w:val="24"/>
      <w:szCs w:val="20"/>
      <w:lang w:eastAsia="ru-RU"/>
    </w:rPr>
  </w:style>
  <w:style w:type="paragraph" w:styleId="35">
    <w:name w:val="Body Text Indent 3"/>
    <w:basedOn w:val="a"/>
    <w:link w:val="36"/>
    <w:semiHidden/>
    <w:unhideWhenUsed/>
    <w:rsid w:val="005D3659"/>
    <w:pPr>
      <w:spacing w:after="0" w:line="259" w:lineRule="auto"/>
      <w:ind w:firstLine="700"/>
      <w:jc w:val="both"/>
    </w:pPr>
    <w:rPr>
      <w:rFonts w:ascii="Times New Roman" w:eastAsia="Times New Roman" w:hAnsi="Times New Roman" w:cs="Times New Roman"/>
      <w:sz w:val="20"/>
      <w:szCs w:val="20"/>
      <w:lang w:eastAsia="ru-RU"/>
    </w:rPr>
  </w:style>
  <w:style w:type="character" w:customStyle="1" w:styleId="36">
    <w:name w:val="Основной текст с отступом 3 Знак"/>
    <w:basedOn w:val="a0"/>
    <w:link w:val="35"/>
    <w:semiHidden/>
    <w:rsid w:val="005D3659"/>
    <w:rPr>
      <w:rFonts w:ascii="Times New Roman" w:eastAsia="Times New Roman" w:hAnsi="Times New Roman" w:cs="Times New Roman"/>
      <w:sz w:val="20"/>
      <w:szCs w:val="20"/>
      <w:lang w:eastAsia="ru-RU"/>
    </w:rPr>
  </w:style>
  <w:style w:type="paragraph" w:styleId="aff1">
    <w:name w:val="Revision"/>
    <w:uiPriority w:val="99"/>
    <w:semiHidden/>
    <w:rsid w:val="005D3659"/>
    <w:pPr>
      <w:spacing w:after="0" w:line="240" w:lineRule="auto"/>
    </w:pPr>
    <w:rPr>
      <w:rFonts w:ascii="TimesET" w:eastAsia="Times New Roman" w:hAnsi="TimesET" w:cs="Times New Roman"/>
      <w:sz w:val="28"/>
      <w:szCs w:val="20"/>
      <w:lang w:eastAsia="ru-RU"/>
    </w:rPr>
  </w:style>
  <w:style w:type="paragraph" w:customStyle="1" w:styleId="caaieiaie3">
    <w:name w:val="caaieiaie 3"/>
    <w:basedOn w:val="a"/>
    <w:next w:val="a"/>
    <w:rsid w:val="005D3659"/>
    <w:pPr>
      <w:keepNext/>
      <w:widowControl w:val="0"/>
      <w:tabs>
        <w:tab w:val="right" w:pos="8931"/>
      </w:tabs>
      <w:spacing w:after="0" w:line="240" w:lineRule="auto"/>
      <w:jc w:val="both"/>
    </w:pPr>
    <w:rPr>
      <w:rFonts w:ascii="Arial" w:eastAsia="Times New Roman" w:hAnsi="Arial" w:cs="Times New Roman"/>
      <w:sz w:val="24"/>
      <w:szCs w:val="20"/>
      <w:lang w:eastAsia="ru-RU"/>
    </w:rPr>
  </w:style>
  <w:style w:type="paragraph" w:customStyle="1" w:styleId="210">
    <w:name w:val="Основной текст 21"/>
    <w:basedOn w:val="a"/>
    <w:rsid w:val="005D3659"/>
    <w:pPr>
      <w:spacing w:after="0" w:line="240" w:lineRule="auto"/>
      <w:ind w:hanging="2"/>
      <w:jc w:val="both"/>
    </w:pPr>
    <w:rPr>
      <w:rFonts w:ascii="Times New Roman" w:eastAsia="Times New Roman" w:hAnsi="Times New Roman" w:cs="Times New Roman"/>
      <w:sz w:val="24"/>
      <w:szCs w:val="20"/>
      <w:lang w:eastAsia="ru-RU"/>
    </w:rPr>
  </w:style>
  <w:style w:type="paragraph" w:customStyle="1" w:styleId="Iauiue">
    <w:name w:val="Iau?iue"/>
    <w:rsid w:val="005D3659"/>
    <w:pPr>
      <w:spacing w:after="0" w:line="240" w:lineRule="auto"/>
    </w:pPr>
    <w:rPr>
      <w:rFonts w:ascii="Times New Roman" w:eastAsia="Times New Roman" w:hAnsi="Times New Roman" w:cs="Times New Roman"/>
      <w:sz w:val="20"/>
      <w:szCs w:val="20"/>
      <w:lang w:val="en-US" w:eastAsia="ru-RU"/>
    </w:rPr>
  </w:style>
  <w:style w:type="paragraph" w:customStyle="1" w:styleId="Ieieeeieiioeooe">
    <w:name w:val="Ie?iee eieiioeooe"/>
    <w:basedOn w:val="a"/>
    <w:rsid w:val="005D3659"/>
    <w:pPr>
      <w:tabs>
        <w:tab w:val="center" w:pos="4536"/>
        <w:tab w:val="right" w:pos="9072"/>
      </w:tabs>
      <w:spacing w:after="0" w:line="240" w:lineRule="auto"/>
    </w:pPr>
    <w:rPr>
      <w:rFonts w:ascii="PragmaticaCTT" w:eastAsia="Times New Roman" w:hAnsi="PragmaticaCTT" w:cs="Times New Roman"/>
      <w:b/>
      <w:sz w:val="24"/>
      <w:szCs w:val="20"/>
      <w:lang w:eastAsia="ru-RU"/>
    </w:rPr>
  </w:style>
  <w:style w:type="paragraph" w:customStyle="1" w:styleId="17">
    <w:name w:val="заголовок 1"/>
    <w:basedOn w:val="a"/>
    <w:next w:val="a"/>
    <w:rsid w:val="005D3659"/>
    <w:pPr>
      <w:keepNext/>
      <w:spacing w:after="0" w:line="240" w:lineRule="auto"/>
    </w:pPr>
    <w:rPr>
      <w:rFonts w:ascii="Times New Roman" w:eastAsia="Times New Roman" w:hAnsi="Times New Roman" w:cs="Times New Roman"/>
      <w:sz w:val="24"/>
      <w:szCs w:val="20"/>
      <w:lang w:eastAsia="ru-RU"/>
    </w:rPr>
  </w:style>
  <w:style w:type="paragraph" w:customStyle="1" w:styleId="Iniiaiieoaeno2">
    <w:name w:val="Iniiaiie oaeno 2"/>
    <w:basedOn w:val="Iauiue"/>
    <w:rsid w:val="005D3659"/>
    <w:pPr>
      <w:ind w:firstLine="708"/>
      <w:jc w:val="both"/>
    </w:pPr>
    <w:rPr>
      <w:sz w:val="24"/>
      <w:lang w:val="ru-RU"/>
    </w:rPr>
  </w:style>
  <w:style w:type="paragraph" w:customStyle="1" w:styleId="Iniiaiieoaeno">
    <w:name w:val="Iniiaiie oaeno"/>
    <w:basedOn w:val="Iauiue"/>
    <w:rsid w:val="005D3659"/>
    <w:pPr>
      <w:jc w:val="both"/>
    </w:pPr>
    <w:rPr>
      <w:sz w:val="24"/>
      <w:lang w:val="ru-RU"/>
    </w:rPr>
  </w:style>
  <w:style w:type="paragraph" w:customStyle="1" w:styleId="Aaoieeeieiioeooe">
    <w:name w:val="Aa?oiee eieiioeooe"/>
    <w:basedOn w:val="Iauiue"/>
    <w:rsid w:val="005D3659"/>
    <w:pPr>
      <w:tabs>
        <w:tab w:val="center" w:pos="4536"/>
        <w:tab w:val="right" w:pos="9072"/>
      </w:tabs>
    </w:pPr>
    <w:rPr>
      <w:rFonts w:ascii="PragmaticaCTT" w:hAnsi="PragmaticaCTT"/>
      <w:b/>
      <w:sz w:val="24"/>
      <w:lang w:val="ru-RU"/>
    </w:rPr>
  </w:style>
  <w:style w:type="character" w:styleId="aff2">
    <w:name w:val="annotation reference"/>
    <w:basedOn w:val="a0"/>
    <w:uiPriority w:val="99"/>
    <w:semiHidden/>
    <w:unhideWhenUsed/>
    <w:rsid w:val="00363218"/>
    <w:rPr>
      <w:sz w:val="16"/>
      <w:szCs w:val="16"/>
    </w:rPr>
  </w:style>
  <w:style w:type="paragraph" w:styleId="aff3">
    <w:name w:val="annotation text"/>
    <w:basedOn w:val="a"/>
    <w:link w:val="aff4"/>
    <w:uiPriority w:val="99"/>
    <w:semiHidden/>
    <w:unhideWhenUsed/>
    <w:rsid w:val="00363218"/>
    <w:pPr>
      <w:spacing w:line="240" w:lineRule="auto"/>
    </w:pPr>
    <w:rPr>
      <w:sz w:val="20"/>
      <w:szCs w:val="20"/>
    </w:rPr>
  </w:style>
  <w:style w:type="character" w:customStyle="1" w:styleId="aff4">
    <w:name w:val="Текст примечания Знак"/>
    <w:basedOn w:val="a0"/>
    <w:link w:val="aff3"/>
    <w:uiPriority w:val="99"/>
    <w:semiHidden/>
    <w:rsid w:val="00363218"/>
    <w:rPr>
      <w:sz w:val="20"/>
      <w:szCs w:val="20"/>
    </w:rPr>
  </w:style>
  <w:style w:type="paragraph" w:styleId="aff5">
    <w:name w:val="annotation subject"/>
    <w:basedOn w:val="aff3"/>
    <w:next w:val="aff3"/>
    <w:link w:val="aff6"/>
    <w:uiPriority w:val="99"/>
    <w:semiHidden/>
    <w:unhideWhenUsed/>
    <w:rsid w:val="00363218"/>
    <w:rPr>
      <w:b/>
      <w:bCs/>
    </w:rPr>
  </w:style>
  <w:style w:type="character" w:customStyle="1" w:styleId="aff6">
    <w:name w:val="Тема примечания Знак"/>
    <w:basedOn w:val="aff4"/>
    <w:link w:val="aff5"/>
    <w:uiPriority w:val="99"/>
    <w:semiHidden/>
    <w:rsid w:val="00363218"/>
    <w:rPr>
      <w:b/>
      <w:bCs/>
      <w:sz w:val="20"/>
      <w:szCs w:val="20"/>
    </w:rPr>
  </w:style>
  <w:style w:type="character" w:customStyle="1" w:styleId="aff7">
    <w:name w:val="Основной текст_"/>
    <w:basedOn w:val="a0"/>
    <w:link w:val="18"/>
    <w:rsid w:val="00625284"/>
    <w:rPr>
      <w:rFonts w:ascii="Times New Roman" w:eastAsia="Times New Roman" w:hAnsi="Times New Roman" w:cs="Times New Roman"/>
      <w:sz w:val="26"/>
      <w:szCs w:val="26"/>
    </w:rPr>
  </w:style>
  <w:style w:type="paragraph" w:customStyle="1" w:styleId="18">
    <w:name w:val="Основной текст1"/>
    <w:basedOn w:val="a"/>
    <w:link w:val="aff7"/>
    <w:rsid w:val="00625284"/>
    <w:pPr>
      <w:widowControl w:val="0"/>
      <w:spacing w:after="0" w:line="240" w:lineRule="auto"/>
      <w:ind w:firstLine="400"/>
    </w:pPr>
    <w:rPr>
      <w:rFonts w:ascii="Times New Roman" w:eastAsia="Times New Roman" w:hAnsi="Times New Roman" w:cs="Times New Roman"/>
      <w:sz w:val="26"/>
      <w:szCs w:val="26"/>
    </w:rPr>
  </w:style>
  <w:style w:type="table" w:customStyle="1" w:styleId="TableNormal">
    <w:name w:val="Table Normal"/>
    <w:rsid w:val="009C355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1">
    <w:name w:val="Импортированный стиль 1"/>
    <w:rsid w:val="009C3555"/>
    <w:pPr>
      <w:numPr>
        <w:numId w:val="27"/>
      </w:numPr>
    </w:pPr>
  </w:style>
  <w:style w:type="numbering" w:customStyle="1" w:styleId="10">
    <w:name w:val="Импортированный стиль 1.0"/>
    <w:rsid w:val="009C3555"/>
    <w:pPr>
      <w:numPr>
        <w:numId w:val="29"/>
      </w:numPr>
    </w:pPr>
  </w:style>
  <w:style w:type="numbering" w:customStyle="1" w:styleId="2">
    <w:name w:val="Импортированный стиль 2"/>
    <w:rsid w:val="009C3555"/>
    <w:pPr>
      <w:numPr>
        <w:numId w:val="32"/>
      </w:numPr>
    </w:pPr>
  </w:style>
  <w:style w:type="numbering" w:customStyle="1" w:styleId="3">
    <w:name w:val="Импортированный стиль 3"/>
    <w:rsid w:val="009C3555"/>
    <w:pPr>
      <w:numPr>
        <w:numId w:val="35"/>
      </w:numPr>
    </w:pPr>
  </w:style>
  <w:style w:type="numbering" w:customStyle="1" w:styleId="4">
    <w:name w:val="Импортированный стиль 4"/>
    <w:rsid w:val="009C3555"/>
    <w:pPr>
      <w:numPr>
        <w:numId w:val="37"/>
      </w:numPr>
    </w:pPr>
  </w:style>
  <w:style w:type="paragraph" w:customStyle="1" w:styleId="19">
    <w:name w:val="Без интервала1"/>
    <w:rsid w:val="00FA5518"/>
    <w:pPr>
      <w:suppressAutoHyphens/>
      <w:spacing w:after="0" w:line="100" w:lineRule="atLeast"/>
    </w:pPr>
    <w:rPr>
      <w:rFonts w:ascii="Calibri" w:eastAsia="Times New Roman" w:hAnsi="Calibri" w:cs="Calibri"/>
      <w:lang w:eastAsia="ar-SA"/>
    </w:rPr>
  </w:style>
  <w:style w:type="paragraph" w:customStyle="1" w:styleId="1a">
    <w:name w:val="Текст1"/>
    <w:basedOn w:val="a"/>
    <w:rsid w:val="00FA5518"/>
    <w:pPr>
      <w:suppressAutoHyphens/>
      <w:spacing w:after="0" w:line="100" w:lineRule="atLeast"/>
    </w:pPr>
    <w:rPr>
      <w:rFonts w:ascii="Consolas" w:eastAsia="Times New Roman" w:hAnsi="Consolas" w:cs="Consolas"/>
      <w:sz w:val="21"/>
      <w:szCs w:val="2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9912">
      <w:bodyDiv w:val="1"/>
      <w:marLeft w:val="0"/>
      <w:marRight w:val="0"/>
      <w:marTop w:val="0"/>
      <w:marBottom w:val="0"/>
      <w:divBdr>
        <w:top w:val="none" w:sz="0" w:space="0" w:color="auto"/>
        <w:left w:val="none" w:sz="0" w:space="0" w:color="auto"/>
        <w:bottom w:val="none" w:sz="0" w:space="0" w:color="auto"/>
        <w:right w:val="none" w:sz="0" w:space="0" w:color="auto"/>
      </w:divBdr>
    </w:div>
    <w:div w:id="1076589626">
      <w:bodyDiv w:val="1"/>
      <w:marLeft w:val="0"/>
      <w:marRight w:val="0"/>
      <w:marTop w:val="0"/>
      <w:marBottom w:val="0"/>
      <w:divBdr>
        <w:top w:val="none" w:sz="0" w:space="0" w:color="auto"/>
        <w:left w:val="none" w:sz="0" w:space="0" w:color="auto"/>
        <w:bottom w:val="none" w:sz="0" w:space="0" w:color="auto"/>
        <w:right w:val="none" w:sz="0" w:space="0" w:color="auto"/>
      </w:divBdr>
    </w:div>
    <w:div w:id="1362315723">
      <w:bodyDiv w:val="1"/>
      <w:marLeft w:val="0"/>
      <w:marRight w:val="0"/>
      <w:marTop w:val="0"/>
      <w:marBottom w:val="0"/>
      <w:divBdr>
        <w:top w:val="none" w:sz="0" w:space="0" w:color="auto"/>
        <w:left w:val="none" w:sz="0" w:space="0" w:color="auto"/>
        <w:bottom w:val="none" w:sz="0" w:space="0" w:color="auto"/>
        <w:right w:val="none" w:sz="0" w:space="0" w:color="auto"/>
      </w:divBdr>
    </w:div>
    <w:div w:id="1523547711">
      <w:bodyDiv w:val="1"/>
      <w:marLeft w:val="0"/>
      <w:marRight w:val="0"/>
      <w:marTop w:val="0"/>
      <w:marBottom w:val="0"/>
      <w:divBdr>
        <w:top w:val="none" w:sz="0" w:space="0" w:color="auto"/>
        <w:left w:val="none" w:sz="0" w:space="0" w:color="auto"/>
        <w:bottom w:val="none" w:sz="0" w:space="0" w:color="auto"/>
        <w:right w:val="none" w:sz="0" w:space="0" w:color="auto"/>
      </w:divBdr>
    </w:div>
    <w:div w:id="1996492076">
      <w:bodyDiv w:val="1"/>
      <w:marLeft w:val="0"/>
      <w:marRight w:val="0"/>
      <w:marTop w:val="0"/>
      <w:marBottom w:val="0"/>
      <w:divBdr>
        <w:top w:val="none" w:sz="0" w:space="0" w:color="auto"/>
        <w:left w:val="none" w:sz="0" w:space="0" w:color="auto"/>
        <w:bottom w:val="none" w:sz="0" w:space="0" w:color="auto"/>
        <w:right w:val="none" w:sz="0" w:space="0" w:color="auto"/>
      </w:divBdr>
    </w:div>
    <w:div w:id="2060930997">
      <w:bodyDiv w:val="1"/>
      <w:marLeft w:val="0"/>
      <w:marRight w:val="0"/>
      <w:marTop w:val="0"/>
      <w:marBottom w:val="0"/>
      <w:divBdr>
        <w:top w:val="none" w:sz="0" w:space="0" w:color="auto"/>
        <w:left w:val="none" w:sz="0" w:space="0" w:color="auto"/>
        <w:bottom w:val="none" w:sz="0" w:space="0" w:color="auto"/>
        <w:right w:val="none" w:sz="0" w:space="0" w:color="auto"/>
      </w:divBdr>
      <w:divsChild>
        <w:div w:id="1108692678">
          <w:marLeft w:val="0"/>
          <w:marRight w:val="0"/>
          <w:marTop w:val="192"/>
          <w:marBottom w:val="0"/>
          <w:divBdr>
            <w:top w:val="none" w:sz="0" w:space="0" w:color="auto"/>
            <w:left w:val="none" w:sz="0" w:space="0" w:color="auto"/>
            <w:bottom w:val="none" w:sz="0" w:space="0" w:color="auto"/>
            <w:right w:val="none" w:sz="0" w:space="0" w:color="auto"/>
          </w:divBdr>
        </w:div>
        <w:div w:id="1790322820">
          <w:marLeft w:val="0"/>
          <w:marRight w:val="0"/>
          <w:marTop w:val="0"/>
          <w:marBottom w:val="0"/>
          <w:divBdr>
            <w:top w:val="none" w:sz="0" w:space="0" w:color="auto"/>
            <w:left w:val="none" w:sz="0" w:space="0" w:color="auto"/>
            <w:bottom w:val="none" w:sz="0" w:space="0" w:color="auto"/>
            <w:right w:val="none" w:sz="0" w:space="0" w:color="auto"/>
          </w:divBdr>
          <w:divsChild>
            <w:div w:id="293371415">
              <w:marLeft w:val="0"/>
              <w:marRight w:val="0"/>
              <w:marTop w:val="192"/>
              <w:marBottom w:val="0"/>
              <w:divBdr>
                <w:top w:val="none" w:sz="0" w:space="0" w:color="auto"/>
                <w:left w:val="none" w:sz="0" w:space="0" w:color="auto"/>
                <w:bottom w:val="none" w:sz="0" w:space="0" w:color="auto"/>
                <w:right w:val="none" w:sz="0" w:space="0" w:color="auto"/>
              </w:divBdr>
            </w:div>
          </w:divsChild>
        </w:div>
        <w:div w:id="1686050378">
          <w:marLeft w:val="0"/>
          <w:marRight w:val="0"/>
          <w:marTop w:val="0"/>
          <w:marBottom w:val="0"/>
          <w:divBdr>
            <w:top w:val="none" w:sz="0" w:space="0" w:color="auto"/>
            <w:left w:val="none" w:sz="0" w:space="0" w:color="auto"/>
            <w:bottom w:val="none" w:sz="0" w:space="0" w:color="auto"/>
            <w:right w:val="none" w:sz="0" w:space="0" w:color="auto"/>
          </w:divBdr>
        </w:div>
        <w:div w:id="705565442">
          <w:marLeft w:val="0"/>
          <w:marRight w:val="0"/>
          <w:marTop w:val="192"/>
          <w:marBottom w:val="0"/>
          <w:divBdr>
            <w:top w:val="none" w:sz="0" w:space="0" w:color="auto"/>
            <w:left w:val="none" w:sz="0" w:space="0" w:color="auto"/>
            <w:bottom w:val="none" w:sz="0" w:space="0" w:color="auto"/>
            <w:right w:val="none" w:sz="0" w:space="0" w:color="auto"/>
          </w:divBdr>
        </w:div>
        <w:div w:id="36055697">
          <w:marLeft w:val="0"/>
          <w:marRight w:val="0"/>
          <w:marTop w:val="0"/>
          <w:marBottom w:val="0"/>
          <w:divBdr>
            <w:top w:val="none" w:sz="0" w:space="0" w:color="auto"/>
            <w:left w:val="none" w:sz="0" w:space="0" w:color="auto"/>
            <w:bottom w:val="none" w:sz="0" w:space="0" w:color="auto"/>
            <w:right w:val="none" w:sz="0" w:space="0" w:color="auto"/>
          </w:divBdr>
          <w:divsChild>
            <w:div w:id="1200586350">
              <w:marLeft w:val="0"/>
              <w:marRight w:val="0"/>
              <w:marTop w:val="192"/>
              <w:marBottom w:val="0"/>
              <w:divBdr>
                <w:top w:val="none" w:sz="0" w:space="0" w:color="auto"/>
                <w:left w:val="none" w:sz="0" w:space="0" w:color="auto"/>
                <w:bottom w:val="none" w:sz="0" w:space="0" w:color="auto"/>
                <w:right w:val="none" w:sz="0" w:space="0" w:color="auto"/>
              </w:divBdr>
            </w:div>
          </w:divsChild>
        </w:div>
        <w:div w:id="2123182122">
          <w:marLeft w:val="0"/>
          <w:marRight w:val="0"/>
          <w:marTop w:val="0"/>
          <w:marBottom w:val="0"/>
          <w:divBdr>
            <w:top w:val="none" w:sz="0" w:space="0" w:color="auto"/>
            <w:left w:val="none" w:sz="0" w:space="0" w:color="auto"/>
            <w:bottom w:val="none" w:sz="0" w:space="0" w:color="auto"/>
            <w:right w:val="none" w:sz="0" w:space="0" w:color="auto"/>
          </w:divBdr>
        </w:div>
        <w:div w:id="1321152633">
          <w:marLeft w:val="0"/>
          <w:marRight w:val="0"/>
          <w:marTop w:val="192"/>
          <w:marBottom w:val="0"/>
          <w:divBdr>
            <w:top w:val="none" w:sz="0" w:space="0" w:color="auto"/>
            <w:left w:val="none" w:sz="0" w:space="0" w:color="auto"/>
            <w:bottom w:val="none" w:sz="0" w:space="0" w:color="auto"/>
            <w:right w:val="none" w:sz="0" w:space="0" w:color="auto"/>
          </w:divBdr>
        </w:div>
        <w:div w:id="561064064">
          <w:marLeft w:val="0"/>
          <w:marRight w:val="0"/>
          <w:marTop w:val="192"/>
          <w:marBottom w:val="0"/>
          <w:divBdr>
            <w:top w:val="none" w:sz="0" w:space="0" w:color="auto"/>
            <w:left w:val="none" w:sz="0" w:space="0" w:color="auto"/>
            <w:bottom w:val="none" w:sz="0" w:space="0" w:color="auto"/>
            <w:right w:val="none" w:sz="0" w:space="0" w:color="auto"/>
          </w:divBdr>
        </w:div>
        <w:div w:id="1067260315">
          <w:marLeft w:val="0"/>
          <w:marRight w:val="0"/>
          <w:marTop w:val="192"/>
          <w:marBottom w:val="0"/>
          <w:divBdr>
            <w:top w:val="none" w:sz="0" w:space="0" w:color="auto"/>
            <w:left w:val="none" w:sz="0" w:space="0" w:color="auto"/>
            <w:bottom w:val="none" w:sz="0" w:space="0" w:color="auto"/>
            <w:right w:val="none" w:sz="0" w:space="0" w:color="auto"/>
          </w:divBdr>
        </w:div>
        <w:div w:id="1629621965">
          <w:marLeft w:val="0"/>
          <w:marRight w:val="0"/>
          <w:marTop w:val="0"/>
          <w:marBottom w:val="0"/>
          <w:divBdr>
            <w:top w:val="none" w:sz="0" w:space="0" w:color="auto"/>
            <w:left w:val="none" w:sz="0" w:space="0" w:color="auto"/>
            <w:bottom w:val="none" w:sz="0" w:space="0" w:color="auto"/>
            <w:right w:val="none" w:sz="0" w:space="0" w:color="auto"/>
          </w:divBdr>
          <w:divsChild>
            <w:div w:id="1758745678">
              <w:marLeft w:val="0"/>
              <w:marRight w:val="0"/>
              <w:marTop w:val="192"/>
              <w:marBottom w:val="0"/>
              <w:divBdr>
                <w:top w:val="none" w:sz="0" w:space="0" w:color="auto"/>
                <w:left w:val="none" w:sz="0" w:space="0" w:color="auto"/>
                <w:bottom w:val="none" w:sz="0" w:space="0" w:color="auto"/>
                <w:right w:val="none" w:sz="0" w:space="0" w:color="auto"/>
              </w:divBdr>
            </w:div>
          </w:divsChild>
        </w:div>
        <w:div w:id="1801534271">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0FFB0-65C5-46F0-8120-8C0DE3185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4247</Words>
  <Characters>24213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Центр Авангард</cp:lastModifiedBy>
  <cp:revision>2</cp:revision>
  <cp:lastPrinted>2021-04-23T06:17:00Z</cp:lastPrinted>
  <dcterms:created xsi:type="dcterms:W3CDTF">2022-11-28T12:12:00Z</dcterms:created>
  <dcterms:modified xsi:type="dcterms:W3CDTF">2022-11-28T12:12:00Z</dcterms:modified>
</cp:coreProperties>
</file>